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ajorEastAsia" w:hAnsi="Times New Roman" w:cs="Times New Roman"/>
          <w:sz w:val="72"/>
          <w:szCs w:val="72"/>
        </w:rPr>
        <w:id w:val="-1684432325"/>
        <w:docPartObj>
          <w:docPartGallery w:val="Cover Pages"/>
          <w:docPartUnique/>
        </w:docPartObj>
      </w:sdtPr>
      <w:sdtEndPr>
        <w:rPr>
          <w:rFonts w:eastAsiaTheme="minorEastAsia"/>
          <w:sz w:val="22"/>
          <w:szCs w:val="22"/>
        </w:rPr>
      </w:sdtEndPr>
      <w:sdtContent>
        <w:p w14:paraId="22555F82" w14:textId="77777777" w:rsidR="00EB62E7" w:rsidRPr="00653559" w:rsidRDefault="00EB62E7">
          <w:pPr>
            <w:pStyle w:val="NoSpacing"/>
            <w:rPr>
              <w:rFonts w:ascii="Times New Roman" w:eastAsiaTheme="majorEastAsia" w:hAnsi="Times New Roman" w:cs="Times New Roman"/>
              <w:sz w:val="72"/>
              <w:szCs w:val="72"/>
            </w:rPr>
          </w:pPr>
          <w:r w:rsidRPr="00653559">
            <w:rPr>
              <w:rFonts w:ascii="Times New Roman" w:hAnsi="Times New Roman" w:cs="Times New Roman"/>
              <w:noProof/>
            </w:rPr>
            <mc:AlternateContent>
              <mc:Choice Requires="wps">
                <w:drawing>
                  <wp:anchor distT="0" distB="0" distL="114300" distR="114300" simplePos="0" relativeHeight="251658241" behindDoc="0" locked="0" layoutInCell="0" allowOverlap="1" wp14:anchorId="16C7F802" wp14:editId="026C26BC">
                    <wp:simplePos x="0" y="0"/>
                    <wp:positionH relativeFrom="page">
                      <wp:align>center</wp:align>
                    </wp:positionH>
                    <wp:positionV relativeFrom="topMargin">
                      <wp:align>top</wp:align>
                    </wp:positionV>
                    <wp:extent cx="8161020" cy="1249680"/>
                    <wp:effectExtent l="0" t="0" r="11430" b="266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1249680"/>
                            </a:xfrm>
                            <a:prstGeom prst="rect">
                              <a:avLst/>
                            </a:prstGeom>
                            <a:solidFill>
                              <a:srgbClr val="1A345E"/>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4AF25E14" id="Rectangle 10" o:spid="_x0000_s1026" style="position:absolute;margin-left:0;margin-top:0;width:642.6pt;height:98.4pt;z-index:251658241;visibility:visible;mso-wrap-style:square;mso-width-percent:1050;mso-height-percent:0;mso-wrap-distance-left:9pt;mso-wrap-distance-top:0;mso-wrap-distance-right:9pt;mso-wrap-distance-bottom:0;mso-position-horizontal:center;mso-position-horizontal-relative:page;mso-position-vertical:top;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" o:allowincell="f" fillcolor="#1a345e" strokecolor="#629dd1 [3204]">
                    <w10:wrap anchorx="page" anchory="margin"/>
                  </v:rect>
                </w:pict>
              </mc:Fallback>
            </mc:AlternateContent>
          </w:r>
        </w:p>
        <w:p w14:paraId="403DB73F" w14:textId="77777777" w:rsidR="00EB62E7" w:rsidRPr="00653559" w:rsidRDefault="00EB62E7">
          <w:pPr>
            <w:pStyle w:val="NoSpacing"/>
            <w:rPr>
              <w:rFonts w:ascii="Times New Roman" w:eastAsiaTheme="majorEastAsia" w:hAnsi="Times New Roman" w:cs="Times New Roman"/>
              <w:sz w:val="72"/>
              <w:szCs w:val="72"/>
            </w:rPr>
          </w:pPr>
        </w:p>
        <w:p w14:paraId="1AABCE7F" w14:textId="017DEBBB" w:rsidR="004345A1" w:rsidRPr="00653559" w:rsidRDefault="004345A1">
          <w:pPr>
            <w:pStyle w:val="NoSpacing"/>
            <w:rPr>
              <w:rFonts w:ascii="Times New Roman" w:eastAsiaTheme="majorEastAsia" w:hAnsi="Times New Roman" w:cs="Times New Roman"/>
              <w:color w:val="1A345E"/>
              <w:sz w:val="96"/>
              <w:szCs w:val="96"/>
            </w:rPr>
          </w:pPr>
          <w:r w:rsidRPr="00653559">
            <w:rPr>
              <w:rFonts w:ascii="Times New Roman" w:hAnsi="Times New Roman" w:cs="Times New Roman"/>
              <w:noProof/>
              <w:color w:val="1A345E"/>
              <w:sz w:val="96"/>
              <w:szCs w:val="96"/>
            </w:rPr>
            <mc:AlternateContent>
              <mc:Choice Requires="wps">
                <w:drawing>
                  <wp:anchor distT="0" distB="0" distL="114300" distR="114300" simplePos="0" relativeHeight="251658243" behindDoc="0" locked="0" layoutInCell="0" allowOverlap="1" wp14:anchorId="398F047A" wp14:editId="717A7F48">
                    <wp:simplePos x="0" y="0"/>
                    <wp:positionH relativeFrom="leftMargin">
                      <wp:align>center</wp:align>
                    </wp:positionH>
                    <wp:positionV relativeFrom="page">
                      <wp:align>center</wp:align>
                    </wp:positionV>
                    <wp:extent cx="90805" cy="10556240"/>
                    <wp:effectExtent l="0" t="0" r="2349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1A345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7CEF8BDD" id="Rectangle 8" o:spid="_x0000_s1026" style="position:absolute;margin-left:0;margin-top:0;width:7.15pt;height:831.2pt;z-index:251658243;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" o:allowincell="f" strokecolor="#1a345e">
                    <w10:wrap anchorx="margin" anchory="page"/>
                  </v:rect>
                </w:pict>
              </mc:Fallback>
            </mc:AlternateContent>
          </w:r>
          <w:r w:rsidRPr="00653559">
            <w:rPr>
              <w:rFonts w:ascii="Times New Roman" w:hAnsi="Times New Roman" w:cs="Times New Roman"/>
              <w:noProof/>
              <w:color w:val="1A345E"/>
              <w:sz w:val="96"/>
              <w:szCs w:val="96"/>
            </w:rPr>
            <mc:AlternateContent>
              <mc:Choice Requires="wps">
                <w:drawing>
                  <wp:anchor distT="0" distB="0" distL="114300" distR="114300" simplePos="0" relativeHeight="251658242" behindDoc="0" locked="0" layoutInCell="0" allowOverlap="1" wp14:anchorId="547099D0" wp14:editId="51A03C83">
                    <wp:simplePos x="0" y="0"/>
                    <wp:positionH relativeFrom="rightMargin">
                      <wp:align>center</wp:align>
                    </wp:positionH>
                    <wp:positionV relativeFrom="page">
                      <wp:align>center</wp:align>
                    </wp:positionV>
                    <wp:extent cx="90805" cy="10556240"/>
                    <wp:effectExtent l="0" t="0" r="23495" b="114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1A345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7ED8E46" id="Rectangle 9" o:spid="_x0000_s1026" style="position:absolute;margin-left:0;margin-top:0;width:7.15pt;height:831.2pt;z-index:25165824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" o:allowincell="f" strokecolor="#1a345e">
                    <w10:wrap anchorx="margin" anchory="page"/>
                  </v:rect>
                </w:pict>
              </mc:Fallback>
            </mc:AlternateContent>
          </w:r>
          <w:r w:rsidR="00355E4E" w:rsidRPr="00653559">
            <w:rPr>
              <w:rFonts w:ascii="Times New Roman" w:eastAsiaTheme="majorEastAsia" w:hAnsi="Times New Roman" w:cs="Times New Roman"/>
              <w:color w:val="1A345E"/>
              <w:sz w:val="96"/>
              <w:szCs w:val="96"/>
            </w:rPr>
            <w:t>2022-2024</w:t>
          </w:r>
        </w:p>
        <w:sdt>
          <w:sdtPr>
            <w:rPr>
              <w:rFonts w:ascii="Times New Roman" w:eastAsiaTheme="majorEastAsia" w:hAnsi="Times New Roman" w:cs="Times New Roman"/>
              <w:color w:val="1A345E"/>
              <w:sz w:val="96"/>
              <w:szCs w:val="96"/>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14:paraId="4C1D931C" w14:textId="3501F537" w:rsidR="004345A1" w:rsidRPr="00653559" w:rsidRDefault="004345A1" w:rsidP="004345A1">
              <w:pPr>
                <w:pStyle w:val="NoSpacing"/>
                <w:rPr>
                  <w:rFonts w:ascii="Times New Roman" w:eastAsiaTheme="majorEastAsia" w:hAnsi="Times New Roman" w:cs="Times New Roman"/>
                  <w:sz w:val="96"/>
                  <w:szCs w:val="96"/>
                </w:rPr>
              </w:pPr>
              <w:r w:rsidRPr="00653559">
                <w:rPr>
                  <w:rFonts w:ascii="Times New Roman" w:eastAsiaTheme="majorEastAsia" w:hAnsi="Times New Roman" w:cs="Times New Roman"/>
                  <w:color w:val="1A345E"/>
                  <w:sz w:val="96"/>
                  <w:szCs w:val="96"/>
                </w:rPr>
                <w:t xml:space="preserve">Community Health </w:t>
              </w:r>
              <w:r w:rsidR="00F801B9" w:rsidRPr="00653559">
                <w:rPr>
                  <w:rFonts w:ascii="Times New Roman" w:eastAsiaTheme="majorEastAsia" w:hAnsi="Times New Roman" w:cs="Times New Roman"/>
                  <w:color w:val="1A345E"/>
                  <w:sz w:val="96"/>
                  <w:szCs w:val="96"/>
                </w:rPr>
                <w:t>Implementation Plan</w:t>
              </w:r>
              <w:r w:rsidR="005C1A43">
                <w:rPr>
                  <w:rFonts w:ascii="Times New Roman" w:eastAsiaTheme="majorEastAsia" w:hAnsi="Times New Roman" w:cs="Times New Roman"/>
                  <w:color w:val="1A345E"/>
                  <w:sz w:val="96"/>
                  <w:szCs w:val="96"/>
                </w:rPr>
                <w:t xml:space="preserve"> Progress</w:t>
              </w:r>
            </w:p>
          </w:sdtContent>
        </w:sdt>
        <w:sdt>
          <w:sdtPr>
            <w:rPr>
              <w:rFonts w:ascii="Times New Roman" w:eastAsiaTheme="majorEastAsia" w:hAnsi="Times New Roman" w:cs="Times New Roman"/>
              <w:sz w:val="24"/>
              <w:szCs w:val="36"/>
            </w:rPr>
            <w:alias w:val="Subtitle"/>
            <w:id w:val="14700077"/>
            <w:dataBinding w:prefixMappings="xmlns:ns0='http://schemas.openxmlformats.org/package/2006/metadata/core-properties' xmlns:ns1='http://purl.org/dc/elements/1.1/'" w:xpath="/ns0:coreProperties[1]/ns1:subject[1]" w:storeItemID="{6C3C8BC8-F283-45AE-878A-BAB7291924A1}"/>
            <w:text/>
          </w:sdtPr>
          <w:sdtEndPr/>
          <w:sdtContent>
            <w:p w14:paraId="25A1831F" w14:textId="4F88A4B7" w:rsidR="004345A1" w:rsidRPr="00653559" w:rsidRDefault="00E60948" w:rsidP="004345A1">
              <w:pPr>
                <w:pStyle w:val="NoSpacing"/>
                <w:rPr>
                  <w:rFonts w:ascii="Times New Roman" w:eastAsiaTheme="majorEastAsia" w:hAnsi="Times New Roman" w:cs="Times New Roman"/>
                  <w:sz w:val="24"/>
                  <w:szCs w:val="36"/>
                </w:rPr>
              </w:pPr>
              <w:r>
                <w:rPr>
                  <w:rFonts w:ascii="Times New Roman" w:eastAsiaTheme="majorEastAsia" w:hAnsi="Times New Roman" w:cs="Times New Roman"/>
                  <w:sz w:val="24"/>
                  <w:szCs w:val="36"/>
                </w:rPr>
                <w:t xml:space="preserve">The Community Health Implementation Plan was </w:t>
              </w:r>
              <w:r w:rsidR="00B146CB" w:rsidRPr="00653559">
                <w:rPr>
                  <w:rFonts w:ascii="Times New Roman" w:eastAsiaTheme="majorEastAsia" w:hAnsi="Times New Roman" w:cs="Times New Roman"/>
                  <w:sz w:val="24"/>
                  <w:szCs w:val="36"/>
                </w:rPr>
                <w:t>Approved by the Board of Trustees/Board of Governors on December 28, 2021</w:t>
              </w:r>
            </w:p>
          </w:sdtContent>
        </w:sdt>
        <w:p w14:paraId="40300FF5" w14:textId="77777777" w:rsidR="004345A1" w:rsidRPr="00653559" w:rsidRDefault="004345A1">
          <w:pPr>
            <w:pStyle w:val="NoSpacing"/>
            <w:rPr>
              <w:rFonts w:ascii="Times New Roman" w:eastAsiaTheme="majorEastAsia" w:hAnsi="Times New Roman" w:cs="Times New Roman"/>
              <w:sz w:val="32"/>
              <w:szCs w:val="36"/>
            </w:rPr>
          </w:pPr>
        </w:p>
        <w:p w14:paraId="0EE0FFBA" w14:textId="77777777" w:rsidR="004345A1" w:rsidRPr="00653559" w:rsidRDefault="004345A1">
          <w:pPr>
            <w:pStyle w:val="NoSpacing"/>
            <w:rPr>
              <w:rFonts w:ascii="Times New Roman" w:eastAsiaTheme="majorEastAsia" w:hAnsi="Times New Roman" w:cs="Times New Roman"/>
              <w:sz w:val="36"/>
              <w:szCs w:val="36"/>
            </w:rPr>
          </w:pPr>
        </w:p>
        <w:p w14:paraId="68BF2E40" w14:textId="77777777" w:rsidR="004345A1" w:rsidRPr="00653559" w:rsidRDefault="004345A1">
          <w:pPr>
            <w:pStyle w:val="NoSpacing"/>
            <w:rPr>
              <w:rFonts w:ascii="Times New Roman" w:hAnsi="Times New Roman" w:cs="Times New Roman"/>
            </w:rPr>
          </w:pPr>
        </w:p>
        <w:p w14:paraId="095E497C" w14:textId="77777777" w:rsidR="004345A1" w:rsidRPr="00653559" w:rsidRDefault="004345A1">
          <w:pPr>
            <w:pStyle w:val="NoSpacing"/>
            <w:rPr>
              <w:rFonts w:ascii="Times New Roman" w:hAnsi="Times New Roman" w:cs="Times New Roman"/>
            </w:rPr>
          </w:pPr>
        </w:p>
        <w:p w14:paraId="0135D3AC" w14:textId="77777777" w:rsidR="004345A1" w:rsidRPr="00653559" w:rsidRDefault="004345A1">
          <w:pPr>
            <w:pStyle w:val="NoSpacing"/>
            <w:rPr>
              <w:rFonts w:ascii="Times New Roman" w:hAnsi="Times New Roman" w:cs="Times New Roman"/>
            </w:rPr>
          </w:pPr>
        </w:p>
        <w:p w14:paraId="090614C0" w14:textId="77777777" w:rsidR="004345A1" w:rsidRPr="00653559" w:rsidRDefault="004345A1">
          <w:pPr>
            <w:rPr>
              <w:rFonts w:ascii="Times New Roman" w:hAnsi="Times New Roman" w:cs="Times New Roman"/>
            </w:rPr>
          </w:pPr>
        </w:p>
        <w:p w14:paraId="4956C41F" w14:textId="77777777" w:rsidR="000668CA" w:rsidRPr="00653559" w:rsidRDefault="000668CA">
          <w:pPr>
            <w:rPr>
              <w:rFonts w:ascii="Times New Roman" w:hAnsi="Times New Roman" w:cs="Times New Roman"/>
            </w:rPr>
          </w:pPr>
        </w:p>
        <w:p w14:paraId="20AEAB59" w14:textId="77777777" w:rsidR="000668CA" w:rsidRPr="00653559" w:rsidRDefault="00583B14">
          <w:pPr>
            <w:rPr>
              <w:rFonts w:ascii="Times New Roman" w:hAnsi="Times New Roman" w:cs="Times New Roman"/>
            </w:rPr>
          </w:pPr>
          <w:r w:rsidRPr="00653559">
            <w:rPr>
              <w:rFonts w:ascii="Times New Roman" w:hAnsi="Times New Roman" w:cs="Times New Roman"/>
              <w:noProof/>
            </w:rPr>
            <w:drawing>
              <wp:anchor distT="0" distB="0" distL="114300" distR="114300" simplePos="0" relativeHeight="251658244" behindDoc="1" locked="0" layoutInCell="1" allowOverlap="1" wp14:anchorId="6A4ECFE8" wp14:editId="3D0BAD14">
                <wp:simplePos x="0" y="0"/>
                <wp:positionH relativeFrom="column">
                  <wp:posOffset>3486150</wp:posOffset>
                </wp:positionH>
                <wp:positionV relativeFrom="paragraph">
                  <wp:posOffset>2208530</wp:posOffset>
                </wp:positionV>
                <wp:extent cx="3465830" cy="932815"/>
                <wp:effectExtent l="0" t="0" r="1270" b="635"/>
                <wp:wrapTight wrapText="bothSides">
                  <wp:wrapPolygon edited="0">
                    <wp:start x="712" y="0"/>
                    <wp:lineTo x="0" y="1764"/>
                    <wp:lineTo x="0" y="12351"/>
                    <wp:lineTo x="10804" y="14116"/>
                    <wp:lineTo x="1306" y="14998"/>
                    <wp:lineTo x="831" y="15439"/>
                    <wp:lineTo x="831" y="21174"/>
                    <wp:lineTo x="21252" y="21174"/>
                    <wp:lineTo x="21489" y="18086"/>
                    <wp:lineTo x="20183" y="14998"/>
                    <wp:lineTo x="10804" y="14116"/>
                    <wp:lineTo x="21489" y="12351"/>
                    <wp:lineTo x="21489" y="0"/>
                    <wp:lineTo x="71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room-GHS-Two-Col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65830" cy="932815"/>
                        </a:xfrm>
                        <a:prstGeom prst="rect">
                          <a:avLst/>
                        </a:prstGeom>
                      </pic:spPr>
                    </pic:pic>
                  </a:graphicData>
                </a:graphic>
                <wp14:sizeRelH relativeFrom="page">
                  <wp14:pctWidth>0</wp14:pctWidth>
                </wp14:sizeRelH>
                <wp14:sizeRelV relativeFrom="page">
                  <wp14:pctHeight>0</wp14:pctHeight>
                </wp14:sizeRelV>
              </wp:anchor>
            </w:drawing>
          </w:r>
          <w:r w:rsidRPr="00653559">
            <w:rPr>
              <w:rFonts w:ascii="Times New Roman" w:hAnsi="Times New Roman" w:cs="Times New Roman"/>
              <w:noProof/>
            </w:rPr>
            <mc:AlternateContent>
              <mc:Choice Requires="wps">
                <w:drawing>
                  <wp:anchor distT="0" distB="0" distL="114300" distR="114300" simplePos="0" relativeHeight="251658240" behindDoc="0" locked="0" layoutInCell="0" allowOverlap="1" wp14:anchorId="3950015D" wp14:editId="62BD59A9">
                    <wp:simplePos x="0" y="0"/>
                    <wp:positionH relativeFrom="page">
                      <wp:posOffset>-198120</wp:posOffset>
                    </wp:positionH>
                    <wp:positionV relativeFrom="page">
                      <wp:posOffset>9159240</wp:posOffset>
                    </wp:positionV>
                    <wp:extent cx="8161020" cy="894080"/>
                    <wp:effectExtent l="0" t="0" r="11430" b="203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94080"/>
                            </a:xfrm>
                            <a:prstGeom prst="rect">
                              <a:avLst/>
                            </a:prstGeom>
                            <a:solidFill>
                              <a:srgbClr val="1A345E"/>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5AA7DE7C" id="Rectangle 7" o:spid="_x0000_s1026" style="position:absolute;margin-left:-15.6pt;margin-top:721.2pt;width:642.6pt;height:70.4pt;z-index:251658240;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" o:allowincell="f" fillcolor="#1a345e" strokecolor="#629dd1 [3204]">
                    <w10:wrap anchorx="page" anchory="page"/>
                  </v:rect>
                </w:pict>
              </mc:Fallback>
            </mc:AlternateContent>
          </w:r>
          <w:r w:rsidR="000668CA" w:rsidRPr="00653559">
            <w:rPr>
              <w:rFonts w:ascii="Times New Roman" w:hAnsi="Times New Roman" w:cs="Times New Roman"/>
            </w:rPr>
            <w:br w:type="page"/>
          </w:r>
        </w:p>
        <w:p w14:paraId="67F03B76" w14:textId="77777777" w:rsidR="000668CA" w:rsidRPr="00653559" w:rsidRDefault="000668CA">
          <w:pPr>
            <w:rPr>
              <w:rFonts w:ascii="Times New Roman" w:hAnsi="Times New Roman" w:cs="Times New Roman"/>
            </w:rPr>
          </w:pPr>
        </w:p>
        <w:p w14:paraId="06261EAC" w14:textId="77777777" w:rsidR="004345A1" w:rsidRPr="00653559" w:rsidRDefault="000668CA" w:rsidP="000668CA">
          <w:pPr>
            <w:ind w:firstLine="0"/>
            <w:rPr>
              <w:rFonts w:ascii="Times New Roman" w:hAnsi="Times New Roman" w:cs="Times New Roman"/>
            </w:rPr>
          </w:pPr>
          <w:r w:rsidRPr="00653559">
            <w:rPr>
              <w:rFonts w:ascii="Times New Roman" w:hAnsi="Times New Roman" w:cs="Times New Roman"/>
            </w:rPr>
            <w:br w:type="page"/>
          </w:r>
        </w:p>
      </w:sdtContent>
    </w:sdt>
    <w:p w14:paraId="7F73692C" w14:textId="3ECD3E22" w:rsidR="004F7451" w:rsidRPr="00653559" w:rsidRDefault="00EB543F" w:rsidP="0029422D">
      <w:pPr>
        <w:pStyle w:val="Title"/>
        <w:rPr>
          <w:rFonts w:ascii="Times New Roman" w:hAnsi="Times New Roman" w:cs="Times New Roman"/>
        </w:rPr>
      </w:pPr>
      <w:r w:rsidRPr="00653559">
        <w:rPr>
          <w:rFonts w:ascii="Times New Roman" w:hAnsi="Times New Roman" w:cs="Times New Roman"/>
        </w:rPr>
        <w:lastRenderedPageBreak/>
        <w:t>2022-</w:t>
      </w:r>
      <w:r w:rsidR="008D32E6" w:rsidRPr="00653559">
        <w:rPr>
          <w:rFonts w:ascii="Times New Roman" w:hAnsi="Times New Roman" w:cs="Times New Roman"/>
        </w:rPr>
        <w:t>20</w:t>
      </w:r>
      <w:r w:rsidRPr="00653559">
        <w:rPr>
          <w:rFonts w:ascii="Times New Roman" w:hAnsi="Times New Roman" w:cs="Times New Roman"/>
        </w:rPr>
        <w:t>24 Community Health Implementation Plan</w:t>
      </w:r>
    </w:p>
    <w:p w14:paraId="77A263A5" w14:textId="77777777" w:rsidR="00EB62E7" w:rsidRPr="00653559" w:rsidRDefault="00EB62E7" w:rsidP="003C09A2">
      <w:pPr>
        <w:ind w:firstLine="0"/>
        <w:rPr>
          <w:rFonts w:ascii="Times New Roman" w:hAnsi="Times New Roman" w:cs="Times New Roman"/>
          <w:sz w:val="24"/>
          <w:szCs w:val="24"/>
        </w:rPr>
      </w:pPr>
    </w:p>
    <w:p w14:paraId="2BD5B438" w14:textId="4F1B5AE3" w:rsidR="003C09A2" w:rsidRPr="00653559" w:rsidRDefault="003C09A2" w:rsidP="003C09A2">
      <w:pPr>
        <w:ind w:firstLine="0"/>
        <w:rPr>
          <w:rFonts w:ascii="Times New Roman" w:hAnsi="Times New Roman" w:cs="Times New Roman"/>
          <w:sz w:val="24"/>
          <w:szCs w:val="24"/>
        </w:rPr>
      </w:pPr>
      <w:r w:rsidRPr="00653559">
        <w:rPr>
          <w:rFonts w:ascii="Times New Roman" w:hAnsi="Times New Roman" w:cs="Times New Roman"/>
          <w:sz w:val="24"/>
          <w:szCs w:val="24"/>
        </w:rPr>
        <w:t xml:space="preserve">In 2010, the Patient Protection and Affordable Care Act (PPACA or the ACA) was passed. As part of this health care reform bill, not-for-profit hospitals are required to complete a Community Needs Assessment and a Community Health Implementation Plan that addresses the identified needs. Evidence of meeting these requirements is to be provided on a hospital’s annual tax Form 990, Schedule H. The following document summarizes the regional Community Needs Assessment, and details Gundersen Lutheran’s Community Health Implementation Plan for </w:t>
      </w:r>
      <w:r w:rsidR="006F0E7C" w:rsidRPr="00653559">
        <w:rPr>
          <w:rFonts w:ascii="Times New Roman" w:hAnsi="Times New Roman" w:cs="Times New Roman"/>
          <w:sz w:val="24"/>
          <w:szCs w:val="24"/>
        </w:rPr>
        <w:t>2022-2024</w:t>
      </w:r>
      <w:r w:rsidRPr="00653559">
        <w:rPr>
          <w:rFonts w:ascii="Times New Roman" w:hAnsi="Times New Roman" w:cs="Times New Roman"/>
          <w:sz w:val="24"/>
          <w:szCs w:val="24"/>
        </w:rPr>
        <w:t xml:space="preserve">.  </w:t>
      </w:r>
    </w:p>
    <w:p w14:paraId="406F84D0" w14:textId="77777777" w:rsidR="002675BE" w:rsidRPr="00653559" w:rsidRDefault="002675BE" w:rsidP="00DE6033">
      <w:pPr>
        <w:rPr>
          <w:rFonts w:ascii="Times New Roman" w:hAnsi="Times New Roman" w:cs="Times New Roman"/>
          <w:sz w:val="24"/>
          <w:szCs w:val="24"/>
        </w:rPr>
      </w:pPr>
    </w:p>
    <w:p w14:paraId="1146E972" w14:textId="5D02D65C" w:rsidR="008958E7" w:rsidRPr="00653559" w:rsidRDefault="00DE6033" w:rsidP="008958E7">
      <w:pPr>
        <w:ind w:firstLine="0"/>
        <w:rPr>
          <w:rFonts w:ascii="Times New Roman" w:hAnsi="Times New Roman" w:cs="Times New Roman"/>
          <w:sz w:val="24"/>
          <w:szCs w:val="24"/>
        </w:rPr>
      </w:pPr>
      <w:r w:rsidRPr="00653559">
        <w:rPr>
          <w:rFonts w:ascii="Times New Roman" w:hAnsi="Times New Roman" w:cs="Times New Roman"/>
          <w:sz w:val="24"/>
          <w:szCs w:val="24"/>
        </w:rPr>
        <w:t>The Gundersen Community Health Needs Assessment utilizes</w:t>
      </w:r>
      <w:r w:rsidR="008958E7" w:rsidRPr="00653559">
        <w:rPr>
          <w:rFonts w:ascii="Times New Roman" w:hAnsi="Times New Roman" w:cs="Times New Roman"/>
          <w:sz w:val="24"/>
          <w:szCs w:val="24"/>
        </w:rPr>
        <w:t xml:space="preserve"> the COMPASS Now</w:t>
      </w:r>
      <w:r w:rsidRPr="00653559">
        <w:rPr>
          <w:rFonts w:ascii="Times New Roman" w:hAnsi="Times New Roman" w:cs="Times New Roman"/>
          <w:sz w:val="24"/>
          <w:szCs w:val="24"/>
        </w:rPr>
        <w:t xml:space="preserve"> collaborative assessment that includes 6 counties in our service area</w:t>
      </w:r>
      <w:r w:rsidR="0069708D" w:rsidRPr="00653559">
        <w:rPr>
          <w:rFonts w:ascii="Times New Roman" w:hAnsi="Times New Roman" w:cs="Times New Roman"/>
          <w:sz w:val="24"/>
          <w:szCs w:val="24"/>
        </w:rPr>
        <w:t>,</w:t>
      </w:r>
      <w:r w:rsidRPr="00653559">
        <w:rPr>
          <w:rFonts w:ascii="Times New Roman" w:hAnsi="Times New Roman" w:cs="Times New Roman"/>
          <w:sz w:val="24"/>
          <w:szCs w:val="24"/>
        </w:rPr>
        <w:t xml:space="preserve"> representing </w:t>
      </w:r>
      <w:r w:rsidR="005560E6" w:rsidRPr="00653559">
        <w:rPr>
          <w:rFonts w:ascii="Times New Roman" w:hAnsi="Times New Roman" w:cs="Times New Roman"/>
          <w:sz w:val="24"/>
          <w:szCs w:val="24"/>
        </w:rPr>
        <w:t>7</w:t>
      </w:r>
      <w:r w:rsidR="00BC1C0A" w:rsidRPr="00653559">
        <w:rPr>
          <w:rFonts w:ascii="Times New Roman" w:hAnsi="Times New Roman" w:cs="Times New Roman"/>
          <w:sz w:val="24"/>
          <w:szCs w:val="24"/>
        </w:rPr>
        <w:t>0</w:t>
      </w:r>
      <w:r w:rsidR="005560E6" w:rsidRPr="00653559">
        <w:rPr>
          <w:rFonts w:ascii="Times New Roman" w:hAnsi="Times New Roman" w:cs="Times New Roman"/>
          <w:sz w:val="24"/>
          <w:szCs w:val="24"/>
        </w:rPr>
        <w:t>%</w:t>
      </w:r>
      <w:r w:rsidRPr="00653559">
        <w:rPr>
          <w:rFonts w:ascii="Times New Roman" w:hAnsi="Times New Roman" w:cs="Times New Roman"/>
          <w:sz w:val="24"/>
          <w:szCs w:val="24"/>
        </w:rPr>
        <w:t xml:space="preserve"> of our hospital </w:t>
      </w:r>
      <w:r w:rsidR="005560E6" w:rsidRPr="00653559">
        <w:rPr>
          <w:rFonts w:ascii="Times New Roman" w:hAnsi="Times New Roman" w:cs="Times New Roman"/>
          <w:sz w:val="24"/>
          <w:szCs w:val="24"/>
        </w:rPr>
        <w:t>service patient population, and 4</w:t>
      </w:r>
      <w:r w:rsidR="00BC1C0A" w:rsidRPr="00653559">
        <w:rPr>
          <w:rFonts w:ascii="Times New Roman" w:hAnsi="Times New Roman" w:cs="Times New Roman"/>
          <w:sz w:val="24"/>
          <w:szCs w:val="24"/>
        </w:rPr>
        <w:t>2</w:t>
      </w:r>
      <w:r w:rsidR="005560E6" w:rsidRPr="00653559">
        <w:rPr>
          <w:rFonts w:ascii="Times New Roman" w:hAnsi="Times New Roman" w:cs="Times New Roman"/>
          <w:sz w:val="24"/>
          <w:szCs w:val="24"/>
        </w:rPr>
        <w:t>%</w:t>
      </w:r>
      <w:r w:rsidRPr="00653559">
        <w:rPr>
          <w:rFonts w:ascii="Times New Roman" w:hAnsi="Times New Roman" w:cs="Times New Roman"/>
          <w:color w:val="FF0000"/>
          <w:sz w:val="24"/>
          <w:szCs w:val="24"/>
        </w:rPr>
        <w:t xml:space="preserve"> </w:t>
      </w:r>
      <w:r w:rsidRPr="00653559">
        <w:rPr>
          <w:rFonts w:ascii="Times New Roman" w:hAnsi="Times New Roman" w:cs="Times New Roman"/>
          <w:sz w:val="24"/>
          <w:szCs w:val="24"/>
        </w:rPr>
        <w:t xml:space="preserve">of </w:t>
      </w:r>
      <w:r w:rsidR="0029207F" w:rsidRPr="00653559">
        <w:rPr>
          <w:rFonts w:ascii="Times New Roman" w:hAnsi="Times New Roman" w:cs="Times New Roman"/>
          <w:sz w:val="24"/>
          <w:szCs w:val="24"/>
        </w:rPr>
        <w:t>the overall population of our 2</w:t>
      </w:r>
      <w:r w:rsidR="00BC1C0A" w:rsidRPr="00653559">
        <w:rPr>
          <w:rFonts w:ascii="Times New Roman" w:hAnsi="Times New Roman" w:cs="Times New Roman"/>
          <w:sz w:val="24"/>
          <w:szCs w:val="24"/>
        </w:rPr>
        <w:t>2</w:t>
      </w:r>
      <w:r w:rsidR="003C09A2" w:rsidRPr="00653559">
        <w:rPr>
          <w:rFonts w:ascii="Times New Roman" w:hAnsi="Times New Roman" w:cs="Times New Roman"/>
          <w:sz w:val="24"/>
          <w:szCs w:val="24"/>
        </w:rPr>
        <w:t>-</w:t>
      </w:r>
      <w:r w:rsidRPr="00653559">
        <w:rPr>
          <w:rFonts w:ascii="Times New Roman" w:hAnsi="Times New Roman" w:cs="Times New Roman"/>
          <w:sz w:val="24"/>
          <w:szCs w:val="24"/>
        </w:rPr>
        <w:t xml:space="preserve">county service region. The COMPASS Now assessment has been an ongoing community needs assessment in collaboration with the United Way and other community partners since 1995, with updates every three years. </w:t>
      </w:r>
    </w:p>
    <w:p w14:paraId="687671A2" w14:textId="77777777" w:rsidR="00ED312A" w:rsidRPr="00653559" w:rsidRDefault="00ED312A" w:rsidP="008958E7">
      <w:pPr>
        <w:ind w:firstLine="0"/>
        <w:rPr>
          <w:rFonts w:ascii="Times New Roman" w:hAnsi="Times New Roman" w:cs="Times New Roman"/>
          <w:sz w:val="24"/>
          <w:szCs w:val="24"/>
        </w:rPr>
      </w:pPr>
    </w:p>
    <w:p w14:paraId="3AAE77A7" w14:textId="77777777" w:rsidR="009C17E3" w:rsidRPr="00653559" w:rsidRDefault="00ED312A" w:rsidP="009C17E3">
      <w:pPr>
        <w:ind w:firstLine="0"/>
        <w:rPr>
          <w:rFonts w:ascii="Times New Roman" w:hAnsi="Times New Roman" w:cs="Times New Roman"/>
          <w:sz w:val="24"/>
          <w:szCs w:val="24"/>
        </w:rPr>
      </w:pPr>
      <w:r w:rsidRPr="00653559">
        <w:rPr>
          <w:rFonts w:ascii="Times New Roman" w:hAnsi="Times New Roman" w:cs="Times New Roman"/>
          <w:sz w:val="24"/>
          <w:szCs w:val="24"/>
        </w:rPr>
        <w:t xml:space="preserve">The </w:t>
      </w:r>
      <w:bookmarkStart w:id="0" w:name="_Hlk522531990"/>
      <w:r w:rsidRPr="00653559">
        <w:rPr>
          <w:rFonts w:ascii="Times New Roman" w:hAnsi="Times New Roman" w:cs="Times New Roman"/>
          <w:sz w:val="24"/>
          <w:szCs w:val="24"/>
        </w:rPr>
        <w:t>2</w:t>
      </w:r>
      <w:r w:rsidR="0049014C" w:rsidRPr="00653559">
        <w:rPr>
          <w:rFonts w:ascii="Times New Roman" w:hAnsi="Times New Roman" w:cs="Times New Roman"/>
          <w:sz w:val="24"/>
          <w:szCs w:val="24"/>
        </w:rPr>
        <w:t>2</w:t>
      </w:r>
      <w:r w:rsidR="00EB62E7" w:rsidRPr="00653559">
        <w:rPr>
          <w:rFonts w:ascii="Times New Roman" w:hAnsi="Times New Roman" w:cs="Times New Roman"/>
          <w:sz w:val="24"/>
          <w:szCs w:val="24"/>
        </w:rPr>
        <w:t>-</w:t>
      </w:r>
      <w:r w:rsidRPr="00653559">
        <w:rPr>
          <w:rFonts w:ascii="Times New Roman" w:hAnsi="Times New Roman" w:cs="Times New Roman"/>
          <w:sz w:val="24"/>
          <w:szCs w:val="24"/>
        </w:rPr>
        <w:t xml:space="preserve">county </w:t>
      </w:r>
      <w:r w:rsidR="00EB62E7" w:rsidRPr="00653559">
        <w:rPr>
          <w:rFonts w:ascii="Times New Roman" w:hAnsi="Times New Roman" w:cs="Times New Roman"/>
          <w:sz w:val="24"/>
          <w:szCs w:val="24"/>
        </w:rPr>
        <w:t>Health Indicator Report</w:t>
      </w:r>
      <w:r w:rsidRPr="00653559">
        <w:rPr>
          <w:rFonts w:ascii="Times New Roman" w:hAnsi="Times New Roman" w:cs="Times New Roman"/>
          <w:sz w:val="24"/>
          <w:szCs w:val="24"/>
        </w:rPr>
        <w:t xml:space="preserve"> </w:t>
      </w:r>
      <w:bookmarkEnd w:id="0"/>
      <w:r w:rsidRPr="00653559">
        <w:rPr>
          <w:rFonts w:ascii="Times New Roman" w:hAnsi="Times New Roman" w:cs="Times New Roman"/>
          <w:sz w:val="24"/>
          <w:szCs w:val="24"/>
        </w:rPr>
        <w:t>concurred with the COMPASS assessment priorities. However, reviewing the broader 2</w:t>
      </w:r>
      <w:r w:rsidR="0049014C" w:rsidRPr="00653559">
        <w:rPr>
          <w:rFonts w:ascii="Times New Roman" w:hAnsi="Times New Roman" w:cs="Times New Roman"/>
          <w:sz w:val="24"/>
          <w:szCs w:val="24"/>
        </w:rPr>
        <w:t>2</w:t>
      </w:r>
      <w:r w:rsidRPr="00653559">
        <w:rPr>
          <w:rFonts w:ascii="Times New Roman" w:hAnsi="Times New Roman" w:cs="Times New Roman"/>
          <w:sz w:val="24"/>
          <w:szCs w:val="24"/>
        </w:rPr>
        <w:t xml:space="preserve"> county region assessment revealed a significant need not identified as a priority within the COMPASS process</w:t>
      </w:r>
      <w:r w:rsidR="00892FF5" w:rsidRPr="00653559">
        <w:rPr>
          <w:rFonts w:ascii="Times New Roman" w:hAnsi="Times New Roman" w:cs="Times New Roman"/>
          <w:sz w:val="24"/>
          <w:szCs w:val="24"/>
        </w:rPr>
        <w:t xml:space="preserve"> -</w:t>
      </w:r>
      <w:r w:rsidRPr="00653559">
        <w:rPr>
          <w:rFonts w:ascii="Times New Roman" w:hAnsi="Times New Roman" w:cs="Times New Roman"/>
          <w:sz w:val="24"/>
          <w:szCs w:val="24"/>
        </w:rPr>
        <w:t xml:space="preserve"> obesity and diabetes.</w:t>
      </w:r>
      <w:r w:rsidR="00EB62E7" w:rsidRPr="00653559">
        <w:rPr>
          <w:rFonts w:ascii="Times New Roman" w:hAnsi="Times New Roman" w:cs="Times New Roman"/>
          <w:sz w:val="24"/>
          <w:szCs w:val="24"/>
        </w:rPr>
        <w:t xml:space="preserve"> </w:t>
      </w:r>
    </w:p>
    <w:p w14:paraId="41E1F16C" w14:textId="77777777" w:rsidR="009C17E3" w:rsidRPr="00653559" w:rsidRDefault="009C17E3" w:rsidP="009C17E3">
      <w:pPr>
        <w:ind w:firstLine="0"/>
        <w:rPr>
          <w:rFonts w:ascii="Times New Roman" w:hAnsi="Times New Roman" w:cs="Times New Roman"/>
          <w:sz w:val="24"/>
          <w:szCs w:val="24"/>
        </w:rPr>
      </w:pPr>
    </w:p>
    <w:p w14:paraId="6C91A2F9" w14:textId="52312193" w:rsidR="009C17E3" w:rsidRPr="00653559" w:rsidRDefault="009C17E3" w:rsidP="009C17E3">
      <w:pPr>
        <w:ind w:firstLine="0"/>
        <w:rPr>
          <w:rFonts w:ascii="Times New Roman" w:hAnsi="Times New Roman" w:cs="Times New Roman"/>
          <w:color w:val="FF0000"/>
          <w:sz w:val="24"/>
        </w:rPr>
      </w:pPr>
      <w:r w:rsidRPr="00653559">
        <w:rPr>
          <w:rFonts w:ascii="Times New Roman" w:hAnsi="Times New Roman" w:cs="Times New Roman"/>
          <w:sz w:val="24"/>
        </w:rPr>
        <w:t xml:space="preserve">The table below lists the community health needs identified as priorities in the 2021 COMPASS Now report and Gundersen 22-County Health Indicator Report. The prioritized needs align with our Population Health strategic priorities. </w:t>
      </w:r>
    </w:p>
    <w:p w14:paraId="2A26177B" w14:textId="77777777" w:rsidR="009C17E3" w:rsidRPr="00653559" w:rsidRDefault="009C17E3" w:rsidP="009C17E3">
      <w:pPr>
        <w:ind w:firstLine="0"/>
        <w:rPr>
          <w:rFonts w:ascii="Times New Roman" w:hAnsi="Times New Roman" w:cs="Times New Roman"/>
          <w:color w:val="FF0000"/>
          <w:sz w:val="24"/>
        </w:rPr>
      </w:pPr>
    </w:p>
    <w:tbl>
      <w:tblPr>
        <w:tblStyle w:val="TableGrid"/>
        <w:tblpPr w:leftFromText="180" w:rightFromText="180" w:vertAnchor="text" w:horzAnchor="page" w:tblpX="1310" w:tblpY="66"/>
        <w:tblW w:w="19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5"/>
        <w:gridCol w:w="3224"/>
        <w:gridCol w:w="3356"/>
        <w:gridCol w:w="3094"/>
        <w:gridCol w:w="3225"/>
        <w:gridCol w:w="3189"/>
      </w:tblGrid>
      <w:tr w:rsidR="009C17E3" w:rsidRPr="00653559" w14:paraId="245384DB" w14:textId="77777777" w:rsidTr="00BD7522">
        <w:trPr>
          <w:trHeight w:val="683"/>
        </w:trPr>
        <w:tc>
          <w:tcPr>
            <w:tcW w:w="3225" w:type="dxa"/>
          </w:tcPr>
          <w:p w14:paraId="125F8840" w14:textId="53E0C55E" w:rsidR="009C17E3" w:rsidRPr="00653559" w:rsidRDefault="009C17E3" w:rsidP="00BD7522">
            <w:pPr>
              <w:rPr>
                <w:rFonts w:ascii="Times New Roman" w:hAnsi="Times New Roman" w:cs="Times New Roman"/>
                <w:b/>
                <w:color w:val="8C1B57"/>
                <w:sz w:val="28"/>
                <w:szCs w:val="28"/>
              </w:rPr>
            </w:pPr>
            <w:r w:rsidRPr="00653559">
              <w:rPr>
                <w:rFonts w:ascii="Times New Roman" w:hAnsi="Times New Roman" w:cs="Times New Roman"/>
                <w:b/>
                <w:color w:val="8C1B57"/>
                <w:sz w:val="28"/>
                <w:szCs w:val="28"/>
              </w:rPr>
              <w:t>COMPASS Now</w:t>
            </w:r>
            <w:r w:rsidR="00247A91" w:rsidRPr="00653559">
              <w:rPr>
                <w:rFonts w:ascii="Times New Roman" w:hAnsi="Times New Roman" w:cs="Times New Roman"/>
                <w:b/>
                <w:color w:val="8C1B57"/>
                <w:sz w:val="28"/>
                <w:szCs w:val="28"/>
              </w:rPr>
              <w:t xml:space="preserve"> 2021</w:t>
            </w:r>
          </w:p>
          <w:p w14:paraId="75FACC6C" w14:textId="77777777" w:rsidR="009C17E3" w:rsidRPr="00653559" w:rsidRDefault="009C17E3" w:rsidP="00BD7522">
            <w:pPr>
              <w:rPr>
                <w:rFonts w:ascii="Times New Roman" w:hAnsi="Times New Roman" w:cs="Times New Roman"/>
                <w:b/>
                <w:sz w:val="28"/>
                <w:szCs w:val="28"/>
              </w:rPr>
            </w:pPr>
            <w:r w:rsidRPr="00653559">
              <w:rPr>
                <w:rFonts w:ascii="Times New Roman" w:hAnsi="Times New Roman" w:cs="Times New Roman"/>
                <w:b/>
                <w:color w:val="8C1B57"/>
                <w:sz w:val="28"/>
                <w:szCs w:val="28"/>
              </w:rPr>
              <w:t>Priorities</w:t>
            </w:r>
          </w:p>
        </w:tc>
        <w:tc>
          <w:tcPr>
            <w:tcW w:w="3224" w:type="dxa"/>
          </w:tcPr>
          <w:p w14:paraId="31814EE2" w14:textId="77777777" w:rsidR="009C17E3" w:rsidRPr="00653559" w:rsidRDefault="009C17E3" w:rsidP="00BD7522">
            <w:pPr>
              <w:rPr>
                <w:rFonts w:ascii="Times New Roman" w:hAnsi="Times New Roman" w:cs="Times New Roman"/>
                <w:b/>
                <w:color w:val="1A345E"/>
                <w:sz w:val="28"/>
                <w:szCs w:val="28"/>
              </w:rPr>
            </w:pPr>
            <w:r w:rsidRPr="00653559">
              <w:rPr>
                <w:rFonts w:ascii="Times New Roman" w:hAnsi="Times New Roman" w:cs="Times New Roman"/>
                <w:b/>
                <w:color w:val="1A345E"/>
                <w:sz w:val="28"/>
                <w:szCs w:val="28"/>
              </w:rPr>
              <w:t>22-County Health</w:t>
            </w:r>
          </w:p>
          <w:p w14:paraId="48BC137C" w14:textId="77777777" w:rsidR="009C17E3" w:rsidRPr="00653559" w:rsidRDefault="009C17E3" w:rsidP="00BD7522">
            <w:pPr>
              <w:rPr>
                <w:rFonts w:ascii="Times New Roman" w:hAnsi="Times New Roman" w:cs="Times New Roman"/>
                <w:b/>
                <w:color w:val="1A345E"/>
                <w:sz w:val="28"/>
                <w:szCs w:val="28"/>
              </w:rPr>
            </w:pPr>
            <w:r w:rsidRPr="00653559">
              <w:rPr>
                <w:rFonts w:ascii="Times New Roman" w:hAnsi="Times New Roman" w:cs="Times New Roman"/>
                <w:b/>
                <w:color w:val="1A345E"/>
                <w:sz w:val="28"/>
                <w:szCs w:val="28"/>
              </w:rPr>
              <w:t>Indicator Priorities</w:t>
            </w:r>
          </w:p>
          <w:p w14:paraId="72445EA6" w14:textId="77777777" w:rsidR="009C17E3" w:rsidRPr="00653559" w:rsidRDefault="009C17E3" w:rsidP="00BD7522">
            <w:pPr>
              <w:rPr>
                <w:rFonts w:ascii="Times New Roman" w:hAnsi="Times New Roman" w:cs="Times New Roman"/>
                <w:b/>
                <w:bCs/>
                <w:iCs/>
                <w:color w:val="629DD1" w:themeColor="accent1"/>
                <w:sz w:val="24"/>
              </w:rPr>
            </w:pPr>
          </w:p>
        </w:tc>
        <w:tc>
          <w:tcPr>
            <w:tcW w:w="3356" w:type="dxa"/>
          </w:tcPr>
          <w:p w14:paraId="43F00801" w14:textId="77777777" w:rsidR="009C17E3" w:rsidRPr="00653559" w:rsidRDefault="009C17E3" w:rsidP="00BD7522">
            <w:pPr>
              <w:rPr>
                <w:rFonts w:ascii="Times New Roman" w:hAnsi="Times New Roman" w:cs="Times New Roman"/>
                <w:b/>
                <w:sz w:val="28"/>
                <w:szCs w:val="28"/>
              </w:rPr>
            </w:pPr>
            <w:r w:rsidRPr="00653559">
              <w:rPr>
                <w:rFonts w:ascii="Times New Roman" w:hAnsi="Times New Roman" w:cs="Times New Roman"/>
                <w:b/>
                <w:sz w:val="28"/>
                <w:szCs w:val="28"/>
              </w:rPr>
              <w:t xml:space="preserve">Gundersen Population </w:t>
            </w:r>
          </w:p>
          <w:p w14:paraId="6A6FF862" w14:textId="77777777" w:rsidR="009C17E3" w:rsidRPr="00653559" w:rsidRDefault="009C17E3" w:rsidP="00BD7522">
            <w:pPr>
              <w:rPr>
                <w:rFonts w:ascii="Times New Roman" w:hAnsi="Times New Roman" w:cs="Times New Roman"/>
                <w:b/>
                <w:color w:val="629DD1" w:themeColor="accent1"/>
                <w:sz w:val="28"/>
                <w:szCs w:val="28"/>
              </w:rPr>
            </w:pPr>
            <w:r w:rsidRPr="00653559">
              <w:rPr>
                <w:rFonts w:ascii="Times New Roman" w:hAnsi="Times New Roman" w:cs="Times New Roman"/>
                <w:b/>
                <w:sz w:val="28"/>
                <w:szCs w:val="28"/>
              </w:rPr>
              <w:t>Health Priorities</w:t>
            </w:r>
          </w:p>
        </w:tc>
        <w:tc>
          <w:tcPr>
            <w:tcW w:w="3094" w:type="dxa"/>
            <w:tcBorders>
              <w:left w:val="nil"/>
            </w:tcBorders>
          </w:tcPr>
          <w:p w14:paraId="6498C8A0" w14:textId="77777777" w:rsidR="009C17E3" w:rsidRPr="00653559" w:rsidRDefault="009C17E3" w:rsidP="00BD7522">
            <w:pPr>
              <w:rPr>
                <w:rFonts w:ascii="Times New Roman" w:hAnsi="Times New Roman" w:cs="Times New Roman"/>
                <w:b/>
                <w:color w:val="629DD1" w:themeColor="accent1"/>
                <w:sz w:val="28"/>
                <w:szCs w:val="28"/>
              </w:rPr>
            </w:pPr>
          </w:p>
        </w:tc>
        <w:tc>
          <w:tcPr>
            <w:tcW w:w="3225" w:type="dxa"/>
          </w:tcPr>
          <w:p w14:paraId="54559A16" w14:textId="77777777" w:rsidR="009C17E3" w:rsidRPr="00653559" w:rsidRDefault="009C17E3" w:rsidP="00BD7522">
            <w:pPr>
              <w:rPr>
                <w:rFonts w:ascii="Times New Roman" w:hAnsi="Times New Roman" w:cs="Times New Roman"/>
                <w:b/>
                <w:color w:val="629DD1" w:themeColor="accent1"/>
                <w:sz w:val="28"/>
                <w:szCs w:val="28"/>
              </w:rPr>
            </w:pPr>
          </w:p>
        </w:tc>
        <w:tc>
          <w:tcPr>
            <w:tcW w:w="3189" w:type="dxa"/>
          </w:tcPr>
          <w:p w14:paraId="73051069" w14:textId="77777777" w:rsidR="009C17E3" w:rsidRPr="00653559" w:rsidRDefault="009C17E3" w:rsidP="00BD7522">
            <w:pPr>
              <w:rPr>
                <w:rFonts w:ascii="Times New Roman" w:hAnsi="Times New Roman" w:cs="Times New Roman"/>
                <w:b/>
                <w:color w:val="629DD1" w:themeColor="accent1"/>
                <w:sz w:val="28"/>
                <w:szCs w:val="28"/>
              </w:rPr>
            </w:pPr>
          </w:p>
        </w:tc>
      </w:tr>
      <w:tr w:rsidR="009C17E3" w:rsidRPr="00653559" w14:paraId="58C55E33" w14:textId="77777777" w:rsidTr="00BD7522">
        <w:trPr>
          <w:trHeight w:val="588"/>
        </w:trPr>
        <w:tc>
          <w:tcPr>
            <w:tcW w:w="3225" w:type="dxa"/>
          </w:tcPr>
          <w:p w14:paraId="331C9103" w14:textId="77777777"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Mental Heath</w:t>
            </w:r>
          </w:p>
        </w:tc>
        <w:tc>
          <w:tcPr>
            <w:tcW w:w="3224" w:type="dxa"/>
          </w:tcPr>
          <w:p w14:paraId="69F3F68E" w14:textId="77777777"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Suicide</w:t>
            </w:r>
          </w:p>
          <w:p w14:paraId="4F4696F4" w14:textId="77777777"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Poor Mental Health Status</w:t>
            </w:r>
          </w:p>
          <w:p w14:paraId="6219E1A9" w14:textId="77777777"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Provider Access</w:t>
            </w:r>
          </w:p>
          <w:p w14:paraId="15F2F421" w14:textId="77777777" w:rsidR="009C17E3" w:rsidRPr="00653559" w:rsidRDefault="009C17E3" w:rsidP="00BD7522">
            <w:pPr>
              <w:rPr>
                <w:rFonts w:ascii="Times New Roman" w:hAnsi="Times New Roman" w:cs="Times New Roman"/>
                <w:sz w:val="24"/>
                <w:szCs w:val="24"/>
              </w:rPr>
            </w:pPr>
          </w:p>
        </w:tc>
        <w:tc>
          <w:tcPr>
            <w:tcW w:w="3356" w:type="dxa"/>
          </w:tcPr>
          <w:p w14:paraId="248C4066" w14:textId="240826DD" w:rsidR="009C17E3" w:rsidRPr="00653559" w:rsidRDefault="00452B77" w:rsidP="00BD7522">
            <w:pPr>
              <w:rPr>
                <w:rFonts w:ascii="Times New Roman" w:hAnsi="Times New Roman" w:cs="Times New Roman"/>
                <w:color w:val="629DD1" w:themeColor="accent1"/>
                <w:sz w:val="24"/>
                <w:szCs w:val="24"/>
              </w:rPr>
            </w:pPr>
            <w:r w:rsidRPr="00653559">
              <w:rPr>
                <w:rFonts w:ascii="Times New Roman" w:hAnsi="Times New Roman" w:cs="Times New Roman"/>
                <w:sz w:val="24"/>
                <w:szCs w:val="24"/>
              </w:rPr>
              <w:t>Mental Health</w:t>
            </w:r>
          </w:p>
        </w:tc>
        <w:tc>
          <w:tcPr>
            <w:tcW w:w="3094" w:type="dxa"/>
            <w:tcBorders>
              <w:left w:val="nil"/>
            </w:tcBorders>
          </w:tcPr>
          <w:p w14:paraId="338F5B8D" w14:textId="77777777" w:rsidR="009C17E3" w:rsidRPr="00653559" w:rsidRDefault="009C17E3" w:rsidP="00BD7522">
            <w:pPr>
              <w:rPr>
                <w:rFonts w:ascii="Times New Roman" w:hAnsi="Times New Roman" w:cs="Times New Roman"/>
                <w:color w:val="629DD1" w:themeColor="accent1"/>
                <w:sz w:val="24"/>
                <w:szCs w:val="24"/>
              </w:rPr>
            </w:pPr>
          </w:p>
        </w:tc>
        <w:tc>
          <w:tcPr>
            <w:tcW w:w="3225" w:type="dxa"/>
          </w:tcPr>
          <w:p w14:paraId="1DB8098A" w14:textId="77777777" w:rsidR="009C17E3" w:rsidRPr="00653559" w:rsidRDefault="009C17E3" w:rsidP="00BD7522">
            <w:pPr>
              <w:rPr>
                <w:rFonts w:ascii="Times New Roman" w:hAnsi="Times New Roman" w:cs="Times New Roman"/>
                <w:color w:val="629DD1" w:themeColor="accent1"/>
                <w:sz w:val="24"/>
                <w:szCs w:val="24"/>
              </w:rPr>
            </w:pPr>
          </w:p>
        </w:tc>
        <w:tc>
          <w:tcPr>
            <w:tcW w:w="3189" w:type="dxa"/>
          </w:tcPr>
          <w:p w14:paraId="3852BA64" w14:textId="77777777" w:rsidR="009C17E3" w:rsidRPr="00653559" w:rsidRDefault="009C17E3" w:rsidP="00BD7522">
            <w:pPr>
              <w:rPr>
                <w:rFonts w:ascii="Times New Roman" w:hAnsi="Times New Roman" w:cs="Times New Roman"/>
                <w:color w:val="629DD1" w:themeColor="accent1"/>
                <w:sz w:val="24"/>
                <w:szCs w:val="24"/>
              </w:rPr>
            </w:pPr>
          </w:p>
        </w:tc>
      </w:tr>
      <w:tr w:rsidR="009C17E3" w:rsidRPr="00653559" w14:paraId="71231D77" w14:textId="77777777" w:rsidTr="00BD7522">
        <w:trPr>
          <w:trHeight w:val="588"/>
        </w:trPr>
        <w:tc>
          <w:tcPr>
            <w:tcW w:w="3225" w:type="dxa"/>
          </w:tcPr>
          <w:p w14:paraId="26BBBC7F" w14:textId="77777777"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Substance Use</w:t>
            </w:r>
          </w:p>
        </w:tc>
        <w:tc>
          <w:tcPr>
            <w:tcW w:w="3224" w:type="dxa"/>
          </w:tcPr>
          <w:p w14:paraId="0B3B122E" w14:textId="77777777"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Excessive Alcohol Use</w:t>
            </w:r>
          </w:p>
          <w:p w14:paraId="74353178" w14:textId="77777777"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Drug Overdose Death</w:t>
            </w:r>
          </w:p>
          <w:p w14:paraId="37B7C2BA" w14:textId="77777777"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Opioid abuse and deaths</w:t>
            </w:r>
          </w:p>
          <w:p w14:paraId="1FB63669" w14:textId="77777777" w:rsidR="009C17E3" w:rsidRPr="00653559" w:rsidRDefault="009C17E3" w:rsidP="00BD7522">
            <w:pPr>
              <w:rPr>
                <w:rFonts w:ascii="Times New Roman" w:hAnsi="Times New Roman" w:cs="Times New Roman"/>
                <w:sz w:val="24"/>
                <w:szCs w:val="24"/>
              </w:rPr>
            </w:pPr>
          </w:p>
        </w:tc>
        <w:tc>
          <w:tcPr>
            <w:tcW w:w="3356" w:type="dxa"/>
          </w:tcPr>
          <w:p w14:paraId="2C520FA5" w14:textId="77777777" w:rsidR="009C17E3" w:rsidRPr="00653559" w:rsidRDefault="009C17E3" w:rsidP="00BD7522">
            <w:pPr>
              <w:rPr>
                <w:rFonts w:ascii="Times New Roman" w:hAnsi="Times New Roman" w:cs="Times New Roman"/>
                <w:color w:val="629DD1" w:themeColor="accent1"/>
                <w:sz w:val="24"/>
                <w:szCs w:val="24"/>
              </w:rPr>
            </w:pPr>
            <w:r w:rsidRPr="00653559">
              <w:rPr>
                <w:rFonts w:ascii="Times New Roman" w:hAnsi="Times New Roman" w:cs="Times New Roman"/>
                <w:sz w:val="24"/>
                <w:szCs w:val="24"/>
              </w:rPr>
              <w:t>Substance Abuse (Opioids)</w:t>
            </w:r>
          </w:p>
        </w:tc>
        <w:tc>
          <w:tcPr>
            <w:tcW w:w="3094" w:type="dxa"/>
            <w:tcBorders>
              <w:left w:val="nil"/>
            </w:tcBorders>
          </w:tcPr>
          <w:p w14:paraId="632EFAF1" w14:textId="77777777" w:rsidR="009C17E3" w:rsidRPr="00653559" w:rsidRDefault="009C17E3" w:rsidP="00BD7522">
            <w:pPr>
              <w:rPr>
                <w:rFonts w:ascii="Times New Roman" w:hAnsi="Times New Roman" w:cs="Times New Roman"/>
                <w:color w:val="629DD1" w:themeColor="accent1"/>
                <w:sz w:val="24"/>
                <w:szCs w:val="24"/>
              </w:rPr>
            </w:pPr>
          </w:p>
        </w:tc>
        <w:tc>
          <w:tcPr>
            <w:tcW w:w="3225" w:type="dxa"/>
          </w:tcPr>
          <w:p w14:paraId="1C5DCCC4" w14:textId="77777777" w:rsidR="009C17E3" w:rsidRPr="00653559" w:rsidRDefault="009C17E3" w:rsidP="00BD7522">
            <w:pPr>
              <w:rPr>
                <w:rFonts w:ascii="Times New Roman" w:hAnsi="Times New Roman" w:cs="Times New Roman"/>
                <w:color w:val="629DD1" w:themeColor="accent1"/>
                <w:sz w:val="24"/>
                <w:szCs w:val="24"/>
              </w:rPr>
            </w:pPr>
          </w:p>
        </w:tc>
        <w:tc>
          <w:tcPr>
            <w:tcW w:w="3189" w:type="dxa"/>
          </w:tcPr>
          <w:p w14:paraId="55852D2E" w14:textId="77777777" w:rsidR="009C17E3" w:rsidRPr="00653559" w:rsidRDefault="009C17E3" w:rsidP="00BD7522">
            <w:pPr>
              <w:rPr>
                <w:rFonts w:ascii="Times New Roman" w:hAnsi="Times New Roman" w:cs="Times New Roman"/>
                <w:color w:val="629DD1" w:themeColor="accent1"/>
                <w:sz w:val="24"/>
                <w:szCs w:val="24"/>
              </w:rPr>
            </w:pPr>
          </w:p>
        </w:tc>
      </w:tr>
      <w:tr w:rsidR="009C17E3" w:rsidRPr="00653559" w14:paraId="12CDB630" w14:textId="77777777" w:rsidTr="00BD7522">
        <w:trPr>
          <w:trHeight w:val="1677"/>
        </w:trPr>
        <w:tc>
          <w:tcPr>
            <w:tcW w:w="3225" w:type="dxa"/>
          </w:tcPr>
          <w:p w14:paraId="6B2E63AD" w14:textId="77777777"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Safe, Affordable Housing</w:t>
            </w:r>
          </w:p>
          <w:p w14:paraId="6DB2D104" w14:textId="77777777"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Poverty/Financial Stability</w:t>
            </w:r>
          </w:p>
          <w:p w14:paraId="00097953" w14:textId="77777777" w:rsidR="009C17E3" w:rsidRPr="00653559" w:rsidRDefault="009C17E3" w:rsidP="00BD7522">
            <w:pPr>
              <w:rPr>
                <w:rFonts w:ascii="Times New Roman" w:hAnsi="Times New Roman" w:cs="Times New Roman"/>
                <w:sz w:val="24"/>
                <w:szCs w:val="24"/>
              </w:rPr>
            </w:pPr>
          </w:p>
        </w:tc>
        <w:tc>
          <w:tcPr>
            <w:tcW w:w="3224" w:type="dxa"/>
          </w:tcPr>
          <w:p w14:paraId="068003CD" w14:textId="77777777"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Housing Insecurity</w:t>
            </w:r>
          </w:p>
          <w:p w14:paraId="781E8E1C" w14:textId="77777777"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 xml:space="preserve">Financial Insecurity – </w:t>
            </w:r>
          </w:p>
          <w:p w14:paraId="473ED056" w14:textId="77777777"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Poverty and Alice rates</w:t>
            </w:r>
          </w:p>
          <w:p w14:paraId="4FCB46F0" w14:textId="77777777"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Food insecurity</w:t>
            </w:r>
          </w:p>
          <w:p w14:paraId="446D3AE8" w14:textId="77777777"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 xml:space="preserve">Transportation </w:t>
            </w:r>
          </w:p>
          <w:p w14:paraId="2D79A854" w14:textId="77777777"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 xml:space="preserve">Adverse Childhood </w:t>
            </w:r>
          </w:p>
          <w:p w14:paraId="2F3B7463" w14:textId="77777777"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Experiences</w:t>
            </w:r>
          </w:p>
        </w:tc>
        <w:tc>
          <w:tcPr>
            <w:tcW w:w="3356" w:type="dxa"/>
          </w:tcPr>
          <w:p w14:paraId="16ECB396" w14:textId="77777777"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 xml:space="preserve">Social Determinants of </w:t>
            </w:r>
          </w:p>
          <w:p w14:paraId="11B24F1F" w14:textId="77777777"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 xml:space="preserve">Health (including </w:t>
            </w:r>
          </w:p>
          <w:p w14:paraId="009212A3" w14:textId="77777777"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 xml:space="preserve">poverty/financial stability, </w:t>
            </w:r>
          </w:p>
          <w:p w14:paraId="7EE1976E" w14:textId="77777777"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 xml:space="preserve">housing, food, and </w:t>
            </w:r>
          </w:p>
          <w:p w14:paraId="2F7B5B36" w14:textId="77777777"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transportation insecurity)</w:t>
            </w:r>
          </w:p>
          <w:p w14:paraId="2A66FC90" w14:textId="77777777"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 xml:space="preserve">&amp; Adverse Childhood </w:t>
            </w:r>
          </w:p>
          <w:p w14:paraId="4BF3E0E6" w14:textId="71A278D2" w:rsidR="009C17E3" w:rsidRPr="00653559" w:rsidRDefault="009C17E3" w:rsidP="00BD7522">
            <w:pPr>
              <w:rPr>
                <w:rFonts w:ascii="Times New Roman" w:hAnsi="Times New Roman" w:cs="Times New Roman"/>
                <w:color w:val="629DD1" w:themeColor="accent1"/>
                <w:sz w:val="24"/>
                <w:szCs w:val="24"/>
              </w:rPr>
            </w:pPr>
            <w:r w:rsidRPr="00653559">
              <w:rPr>
                <w:rFonts w:ascii="Times New Roman" w:hAnsi="Times New Roman" w:cs="Times New Roman"/>
                <w:sz w:val="24"/>
                <w:szCs w:val="24"/>
              </w:rPr>
              <w:t>Experiences</w:t>
            </w:r>
            <w:r w:rsidR="00452B77" w:rsidRPr="00653559">
              <w:rPr>
                <w:rFonts w:ascii="Times New Roman" w:hAnsi="Times New Roman" w:cs="Times New Roman"/>
                <w:sz w:val="24"/>
                <w:szCs w:val="24"/>
              </w:rPr>
              <w:t xml:space="preserve"> and Toxic Stress</w:t>
            </w:r>
          </w:p>
        </w:tc>
        <w:tc>
          <w:tcPr>
            <w:tcW w:w="3094" w:type="dxa"/>
            <w:tcBorders>
              <w:left w:val="nil"/>
            </w:tcBorders>
          </w:tcPr>
          <w:p w14:paraId="6607C76C" w14:textId="77777777" w:rsidR="009C17E3" w:rsidRPr="00653559" w:rsidRDefault="009C17E3" w:rsidP="00BD7522">
            <w:pPr>
              <w:rPr>
                <w:rFonts w:ascii="Times New Roman" w:hAnsi="Times New Roman" w:cs="Times New Roman"/>
                <w:color w:val="629DD1" w:themeColor="accent1"/>
                <w:sz w:val="24"/>
                <w:szCs w:val="24"/>
              </w:rPr>
            </w:pPr>
          </w:p>
        </w:tc>
        <w:tc>
          <w:tcPr>
            <w:tcW w:w="3225" w:type="dxa"/>
          </w:tcPr>
          <w:p w14:paraId="537A5B57" w14:textId="77777777" w:rsidR="009C17E3" w:rsidRPr="00653559" w:rsidRDefault="009C17E3" w:rsidP="00BD7522">
            <w:pPr>
              <w:rPr>
                <w:rFonts w:ascii="Times New Roman" w:hAnsi="Times New Roman" w:cs="Times New Roman"/>
                <w:color w:val="629DD1" w:themeColor="accent1"/>
                <w:sz w:val="24"/>
                <w:szCs w:val="24"/>
              </w:rPr>
            </w:pPr>
          </w:p>
        </w:tc>
        <w:tc>
          <w:tcPr>
            <w:tcW w:w="3189" w:type="dxa"/>
          </w:tcPr>
          <w:p w14:paraId="180F0208" w14:textId="77777777" w:rsidR="009C17E3" w:rsidRPr="00653559" w:rsidRDefault="009C17E3" w:rsidP="00BD7522">
            <w:pPr>
              <w:rPr>
                <w:rFonts w:ascii="Times New Roman" w:hAnsi="Times New Roman" w:cs="Times New Roman"/>
                <w:color w:val="629DD1" w:themeColor="accent1"/>
                <w:sz w:val="24"/>
                <w:szCs w:val="24"/>
              </w:rPr>
            </w:pPr>
          </w:p>
        </w:tc>
      </w:tr>
      <w:tr w:rsidR="009C17E3" w:rsidRPr="00653559" w14:paraId="19C545D2" w14:textId="77777777" w:rsidTr="00BD7522">
        <w:trPr>
          <w:trHeight w:val="588"/>
        </w:trPr>
        <w:tc>
          <w:tcPr>
            <w:tcW w:w="3225" w:type="dxa"/>
          </w:tcPr>
          <w:p w14:paraId="78D31BA3" w14:textId="77777777" w:rsidR="009C17E3" w:rsidRPr="00653559" w:rsidRDefault="009C17E3" w:rsidP="00BD7522">
            <w:pPr>
              <w:rPr>
                <w:rFonts w:ascii="Times New Roman" w:hAnsi="Times New Roman" w:cs="Times New Roman"/>
                <w:sz w:val="24"/>
                <w:szCs w:val="24"/>
              </w:rPr>
            </w:pPr>
          </w:p>
        </w:tc>
        <w:tc>
          <w:tcPr>
            <w:tcW w:w="3224" w:type="dxa"/>
          </w:tcPr>
          <w:p w14:paraId="5070BB7B" w14:textId="77777777" w:rsidR="00C37894" w:rsidRPr="00653559" w:rsidRDefault="00C37894" w:rsidP="00BD7522">
            <w:pPr>
              <w:rPr>
                <w:rFonts w:ascii="Times New Roman" w:hAnsi="Times New Roman" w:cs="Times New Roman"/>
                <w:sz w:val="24"/>
                <w:szCs w:val="24"/>
              </w:rPr>
            </w:pPr>
          </w:p>
          <w:p w14:paraId="55D83200" w14:textId="22812B8E"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Diabetes</w:t>
            </w:r>
          </w:p>
          <w:p w14:paraId="62031884" w14:textId="77777777"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Tobacco</w:t>
            </w:r>
          </w:p>
          <w:p w14:paraId="2BD07D16" w14:textId="77777777"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Obesity</w:t>
            </w:r>
          </w:p>
          <w:p w14:paraId="785B7581" w14:textId="77777777" w:rsidR="009C17E3" w:rsidRPr="00653559" w:rsidRDefault="009C17E3" w:rsidP="00BD7522">
            <w:pPr>
              <w:rPr>
                <w:rFonts w:ascii="Times New Roman" w:hAnsi="Times New Roman" w:cs="Times New Roman"/>
                <w:sz w:val="24"/>
                <w:szCs w:val="24"/>
              </w:rPr>
            </w:pPr>
            <w:r w:rsidRPr="00653559">
              <w:rPr>
                <w:rFonts w:ascii="Times New Roman" w:hAnsi="Times New Roman" w:cs="Times New Roman"/>
                <w:sz w:val="24"/>
                <w:szCs w:val="24"/>
              </w:rPr>
              <w:t>Physical Inactivity</w:t>
            </w:r>
          </w:p>
        </w:tc>
        <w:tc>
          <w:tcPr>
            <w:tcW w:w="3356" w:type="dxa"/>
          </w:tcPr>
          <w:p w14:paraId="0097CEAD" w14:textId="77777777" w:rsidR="00C37894" w:rsidRPr="00653559" w:rsidRDefault="00C37894" w:rsidP="00BD7522">
            <w:pPr>
              <w:rPr>
                <w:rFonts w:ascii="Times New Roman" w:hAnsi="Times New Roman" w:cs="Times New Roman"/>
                <w:sz w:val="24"/>
                <w:szCs w:val="24"/>
              </w:rPr>
            </w:pPr>
          </w:p>
          <w:p w14:paraId="67B7BEC3" w14:textId="0FD52FCF" w:rsidR="009C17E3" w:rsidRPr="00653559" w:rsidRDefault="009C17E3" w:rsidP="00BD7522">
            <w:pPr>
              <w:rPr>
                <w:rFonts w:ascii="Times New Roman" w:hAnsi="Times New Roman" w:cs="Times New Roman"/>
                <w:color w:val="629DD1" w:themeColor="accent1"/>
                <w:sz w:val="24"/>
                <w:szCs w:val="24"/>
              </w:rPr>
            </w:pPr>
            <w:r w:rsidRPr="00653559">
              <w:rPr>
                <w:rFonts w:ascii="Times New Roman" w:hAnsi="Times New Roman" w:cs="Times New Roman"/>
                <w:sz w:val="24"/>
                <w:szCs w:val="24"/>
              </w:rPr>
              <w:t>Chronic Illness</w:t>
            </w:r>
          </w:p>
        </w:tc>
        <w:tc>
          <w:tcPr>
            <w:tcW w:w="3094" w:type="dxa"/>
            <w:tcBorders>
              <w:left w:val="nil"/>
            </w:tcBorders>
          </w:tcPr>
          <w:p w14:paraId="0F1E2412" w14:textId="77777777" w:rsidR="009C17E3" w:rsidRPr="00653559" w:rsidRDefault="009C17E3" w:rsidP="00BD7522">
            <w:pPr>
              <w:rPr>
                <w:rFonts w:ascii="Times New Roman" w:hAnsi="Times New Roman" w:cs="Times New Roman"/>
                <w:color w:val="629DD1" w:themeColor="accent1"/>
                <w:sz w:val="24"/>
                <w:szCs w:val="24"/>
              </w:rPr>
            </w:pPr>
          </w:p>
        </w:tc>
        <w:tc>
          <w:tcPr>
            <w:tcW w:w="3225" w:type="dxa"/>
          </w:tcPr>
          <w:p w14:paraId="125A893A" w14:textId="77777777" w:rsidR="009C17E3" w:rsidRPr="00653559" w:rsidRDefault="009C17E3" w:rsidP="00BD7522">
            <w:pPr>
              <w:rPr>
                <w:rFonts w:ascii="Times New Roman" w:hAnsi="Times New Roman" w:cs="Times New Roman"/>
                <w:color w:val="629DD1" w:themeColor="accent1"/>
                <w:sz w:val="24"/>
                <w:szCs w:val="24"/>
              </w:rPr>
            </w:pPr>
          </w:p>
        </w:tc>
        <w:tc>
          <w:tcPr>
            <w:tcW w:w="3189" w:type="dxa"/>
          </w:tcPr>
          <w:p w14:paraId="364F42DF" w14:textId="77777777" w:rsidR="009C17E3" w:rsidRPr="00653559" w:rsidRDefault="009C17E3" w:rsidP="00BD7522">
            <w:pPr>
              <w:rPr>
                <w:rFonts w:ascii="Times New Roman" w:hAnsi="Times New Roman" w:cs="Times New Roman"/>
                <w:color w:val="629DD1" w:themeColor="accent1"/>
                <w:sz w:val="24"/>
                <w:szCs w:val="24"/>
              </w:rPr>
            </w:pPr>
          </w:p>
        </w:tc>
      </w:tr>
    </w:tbl>
    <w:p w14:paraId="3F18212C" w14:textId="77777777" w:rsidR="009C17E3" w:rsidRPr="00653559" w:rsidRDefault="009C17E3" w:rsidP="00EB62E7">
      <w:pPr>
        <w:ind w:firstLine="0"/>
        <w:rPr>
          <w:rFonts w:ascii="Times New Roman" w:hAnsi="Times New Roman" w:cs="Times New Roman"/>
          <w:sz w:val="24"/>
        </w:rPr>
      </w:pPr>
    </w:p>
    <w:p w14:paraId="74029B61" w14:textId="77777777" w:rsidR="00EB62E7" w:rsidRPr="00653559" w:rsidRDefault="00EB62E7">
      <w:pPr>
        <w:rPr>
          <w:rFonts w:ascii="Times New Roman" w:hAnsi="Times New Roman" w:cs="Times New Roman"/>
          <w:sz w:val="24"/>
        </w:rPr>
      </w:pPr>
      <w:r w:rsidRPr="00653559">
        <w:rPr>
          <w:rFonts w:ascii="Times New Roman" w:hAnsi="Times New Roman" w:cs="Times New Roman"/>
          <w:sz w:val="24"/>
        </w:rPr>
        <w:br w:type="page"/>
      </w:r>
    </w:p>
    <w:p w14:paraId="230FD239" w14:textId="77777777" w:rsidR="00583B14" w:rsidRPr="00653559" w:rsidRDefault="00583B14" w:rsidP="00EB62E7">
      <w:pPr>
        <w:ind w:firstLine="0"/>
        <w:rPr>
          <w:rFonts w:ascii="Times New Roman" w:hAnsi="Times New Roman" w:cs="Times New Roman"/>
          <w:sz w:val="24"/>
          <w:szCs w:val="24"/>
        </w:rPr>
      </w:pPr>
    </w:p>
    <w:p w14:paraId="3100A375" w14:textId="5256A206" w:rsidR="00583B14" w:rsidRPr="00653559" w:rsidRDefault="00EB62E7" w:rsidP="00EB62E7">
      <w:pPr>
        <w:ind w:firstLine="0"/>
        <w:rPr>
          <w:rFonts w:ascii="Times New Roman" w:hAnsi="Times New Roman" w:cs="Times New Roman"/>
          <w:sz w:val="24"/>
          <w:szCs w:val="24"/>
        </w:rPr>
      </w:pPr>
      <w:r w:rsidRPr="00653559">
        <w:rPr>
          <w:rFonts w:ascii="Times New Roman" w:hAnsi="Times New Roman" w:cs="Times New Roman"/>
          <w:sz w:val="24"/>
          <w:szCs w:val="24"/>
        </w:rPr>
        <w:t>Our</w:t>
      </w:r>
      <w:r w:rsidR="003C09A2" w:rsidRPr="00653559">
        <w:rPr>
          <w:rFonts w:ascii="Times New Roman" w:hAnsi="Times New Roman" w:cs="Times New Roman"/>
          <w:sz w:val="24"/>
          <w:szCs w:val="24"/>
        </w:rPr>
        <w:t xml:space="preserve"> implementation plan, including goals</w:t>
      </w:r>
      <w:r w:rsidR="00583B14" w:rsidRPr="00653559">
        <w:rPr>
          <w:rFonts w:ascii="Times New Roman" w:hAnsi="Times New Roman" w:cs="Times New Roman"/>
          <w:sz w:val="24"/>
          <w:szCs w:val="24"/>
        </w:rPr>
        <w:t xml:space="preserve">, </w:t>
      </w:r>
      <w:r w:rsidR="003C09A2" w:rsidRPr="00653559">
        <w:rPr>
          <w:rFonts w:ascii="Times New Roman" w:hAnsi="Times New Roman" w:cs="Times New Roman"/>
          <w:sz w:val="24"/>
          <w:szCs w:val="24"/>
        </w:rPr>
        <w:t>and action steps</w:t>
      </w:r>
      <w:r w:rsidR="00583B14" w:rsidRPr="00653559">
        <w:rPr>
          <w:rFonts w:ascii="Times New Roman" w:hAnsi="Times New Roman" w:cs="Times New Roman"/>
          <w:sz w:val="24"/>
          <w:szCs w:val="24"/>
        </w:rPr>
        <w:t>, resources, partners and outcome measures</w:t>
      </w:r>
      <w:r w:rsidR="003C09A2" w:rsidRPr="00653559">
        <w:rPr>
          <w:rFonts w:ascii="Times New Roman" w:hAnsi="Times New Roman" w:cs="Times New Roman"/>
          <w:sz w:val="24"/>
          <w:szCs w:val="24"/>
        </w:rPr>
        <w:t xml:space="preserve">, </w:t>
      </w:r>
      <w:r w:rsidRPr="00653559">
        <w:rPr>
          <w:rFonts w:ascii="Times New Roman" w:hAnsi="Times New Roman" w:cs="Times New Roman"/>
          <w:sz w:val="24"/>
          <w:szCs w:val="24"/>
        </w:rPr>
        <w:t xml:space="preserve">addresses the </w:t>
      </w:r>
      <w:r w:rsidR="0066679E" w:rsidRPr="00653559">
        <w:rPr>
          <w:rFonts w:ascii="Times New Roman" w:hAnsi="Times New Roman" w:cs="Times New Roman"/>
          <w:sz w:val="24"/>
          <w:szCs w:val="24"/>
        </w:rPr>
        <w:t>top</w:t>
      </w:r>
      <w:r w:rsidR="00583B14" w:rsidRPr="00653559">
        <w:rPr>
          <w:rFonts w:ascii="Times New Roman" w:hAnsi="Times New Roman" w:cs="Times New Roman"/>
          <w:sz w:val="24"/>
          <w:szCs w:val="24"/>
        </w:rPr>
        <w:t xml:space="preserve"> priority </w:t>
      </w:r>
      <w:r w:rsidRPr="00653559">
        <w:rPr>
          <w:rFonts w:ascii="Times New Roman" w:hAnsi="Times New Roman" w:cs="Times New Roman"/>
          <w:sz w:val="24"/>
          <w:szCs w:val="24"/>
        </w:rPr>
        <w:t>needs identifie</w:t>
      </w:r>
      <w:r w:rsidR="00583B14" w:rsidRPr="00653559">
        <w:rPr>
          <w:rFonts w:ascii="Times New Roman" w:hAnsi="Times New Roman" w:cs="Times New Roman"/>
          <w:sz w:val="24"/>
          <w:szCs w:val="24"/>
        </w:rPr>
        <w:t>d</w:t>
      </w:r>
      <w:r w:rsidRPr="00653559">
        <w:rPr>
          <w:rFonts w:ascii="Times New Roman" w:hAnsi="Times New Roman" w:cs="Times New Roman"/>
          <w:sz w:val="24"/>
          <w:szCs w:val="24"/>
        </w:rPr>
        <w:t xml:space="preserve"> for the COMPASS</w:t>
      </w:r>
      <w:r w:rsidR="00583B14" w:rsidRPr="00653559">
        <w:rPr>
          <w:rFonts w:ascii="Times New Roman" w:hAnsi="Times New Roman" w:cs="Times New Roman"/>
          <w:sz w:val="24"/>
          <w:szCs w:val="24"/>
        </w:rPr>
        <w:t xml:space="preserve"> Now</w:t>
      </w:r>
      <w:r w:rsidRPr="00653559">
        <w:rPr>
          <w:rFonts w:ascii="Times New Roman" w:hAnsi="Times New Roman" w:cs="Times New Roman"/>
          <w:sz w:val="24"/>
          <w:szCs w:val="24"/>
        </w:rPr>
        <w:t xml:space="preserve"> </w:t>
      </w:r>
      <w:r w:rsidR="00583B14" w:rsidRPr="00653559">
        <w:rPr>
          <w:rFonts w:ascii="Times New Roman" w:hAnsi="Times New Roman" w:cs="Times New Roman"/>
          <w:sz w:val="24"/>
          <w:szCs w:val="24"/>
        </w:rPr>
        <w:t xml:space="preserve">6 county </w:t>
      </w:r>
      <w:r w:rsidRPr="00653559">
        <w:rPr>
          <w:rFonts w:ascii="Times New Roman" w:hAnsi="Times New Roman" w:cs="Times New Roman"/>
          <w:sz w:val="24"/>
          <w:szCs w:val="24"/>
        </w:rPr>
        <w:t xml:space="preserve">region </w:t>
      </w:r>
      <w:r w:rsidR="00E03090" w:rsidRPr="00653559">
        <w:rPr>
          <w:rFonts w:ascii="Times New Roman" w:hAnsi="Times New Roman" w:cs="Times New Roman"/>
          <w:sz w:val="24"/>
          <w:szCs w:val="24"/>
        </w:rPr>
        <w:t>and</w:t>
      </w:r>
      <w:r w:rsidRPr="00653559">
        <w:rPr>
          <w:rFonts w:ascii="Times New Roman" w:hAnsi="Times New Roman" w:cs="Times New Roman"/>
          <w:sz w:val="24"/>
          <w:szCs w:val="24"/>
        </w:rPr>
        <w:t xml:space="preserve"> the 2</w:t>
      </w:r>
      <w:r w:rsidR="009F1ABB" w:rsidRPr="00653559">
        <w:rPr>
          <w:rFonts w:ascii="Times New Roman" w:hAnsi="Times New Roman" w:cs="Times New Roman"/>
          <w:sz w:val="24"/>
          <w:szCs w:val="24"/>
        </w:rPr>
        <w:t>2</w:t>
      </w:r>
      <w:r w:rsidRPr="00653559">
        <w:rPr>
          <w:rFonts w:ascii="Times New Roman" w:hAnsi="Times New Roman" w:cs="Times New Roman"/>
          <w:sz w:val="24"/>
          <w:szCs w:val="24"/>
        </w:rPr>
        <w:t>-</w:t>
      </w:r>
      <w:r w:rsidR="00583B14" w:rsidRPr="00653559">
        <w:rPr>
          <w:rFonts w:ascii="Times New Roman" w:hAnsi="Times New Roman" w:cs="Times New Roman"/>
          <w:sz w:val="24"/>
          <w:szCs w:val="24"/>
        </w:rPr>
        <w:t>C</w:t>
      </w:r>
      <w:r w:rsidRPr="00653559">
        <w:rPr>
          <w:rFonts w:ascii="Times New Roman" w:hAnsi="Times New Roman" w:cs="Times New Roman"/>
          <w:sz w:val="24"/>
          <w:szCs w:val="24"/>
        </w:rPr>
        <w:t xml:space="preserve">ounty Health Indicator Report.  The priorities </w:t>
      </w:r>
      <w:r w:rsidR="005E0D18" w:rsidRPr="00653559">
        <w:rPr>
          <w:rFonts w:ascii="Times New Roman" w:hAnsi="Times New Roman" w:cs="Times New Roman"/>
          <w:sz w:val="24"/>
          <w:szCs w:val="24"/>
        </w:rPr>
        <w:t>are</w:t>
      </w:r>
      <w:r w:rsidRPr="00653559">
        <w:rPr>
          <w:rFonts w:ascii="Times New Roman" w:hAnsi="Times New Roman" w:cs="Times New Roman"/>
          <w:sz w:val="24"/>
          <w:szCs w:val="24"/>
        </w:rPr>
        <w:t xml:space="preserve"> </w:t>
      </w:r>
      <w:r w:rsidR="00583B14" w:rsidRPr="00653559">
        <w:rPr>
          <w:rFonts w:ascii="Times New Roman" w:hAnsi="Times New Roman" w:cs="Times New Roman"/>
          <w:sz w:val="24"/>
          <w:szCs w:val="24"/>
        </w:rPr>
        <w:t xml:space="preserve">stated directly or embedded as an action step. In addition, the implementation plan supports the Health System’s four population health initiatives that serve to strengthen our efforts to improve the health of our communities: </w:t>
      </w:r>
    </w:p>
    <w:p w14:paraId="715472D1" w14:textId="77777777" w:rsidR="00892FF5" w:rsidRPr="00653559" w:rsidRDefault="00892FF5" w:rsidP="003C09A2">
      <w:pPr>
        <w:rPr>
          <w:rFonts w:ascii="Times New Roman" w:hAnsi="Times New Roman" w:cs="Times New Roman"/>
          <w:color w:val="FF0000"/>
          <w:sz w:val="24"/>
          <w:szCs w:val="24"/>
        </w:rPr>
      </w:pPr>
    </w:p>
    <w:p w14:paraId="4FC5AAE5" w14:textId="7A71F3FD" w:rsidR="00892FF5" w:rsidRPr="00653559" w:rsidRDefault="00892FF5" w:rsidP="00892FF5">
      <w:pPr>
        <w:ind w:firstLine="0"/>
        <w:rPr>
          <w:rFonts w:ascii="Times New Roman" w:hAnsi="Times New Roman" w:cs="Times New Roman"/>
          <w:sz w:val="24"/>
          <w:szCs w:val="24"/>
        </w:rPr>
      </w:pPr>
      <w:r w:rsidRPr="00653559">
        <w:rPr>
          <w:rFonts w:ascii="Times New Roman" w:hAnsi="Times New Roman" w:cs="Times New Roman"/>
          <w:sz w:val="24"/>
          <w:szCs w:val="24"/>
        </w:rPr>
        <w:t>A link to the complete COMPASS Now 20</w:t>
      </w:r>
      <w:r w:rsidR="009F1ABB" w:rsidRPr="00653559">
        <w:rPr>
          <w:rFonts w:ascii="Times New Roman" w:hAnsi="Times New Roman" w:cs="Times New Roman"/>
          <w:sz w:val="24"/>
          <w:szCs w:val="24"/>
        </w:rPr>
        <w:t>21</w:t>
      </w:r>
      <w:r w:rsidRPr="00653559">
        <w:rPr>
          <w:rFonts w:ascii="Times New Roman" w:hAnsi="Times New Roman" w:cs="Times New Roman"/>
          <w:sz w:val="24"/>
          <w:szCs w:val="24"/>
        </w:rPr>
        <w:t xml:space="preserve"> assessment, </w:t>
      </w:r>
      <w:r w:rsidRPr="00653559">
        <w:rPr>
          <w:rFonts w:ascii="Times New Roman" w:hAnsi="Times New Roman" w:cs="Times New Roman"/>
          <w:sz w:val="24"/>
        </w:rPr>
        <w:t>2</w:t>
      </w:r>
      <w:r w:rsidR="009F1ABB" w:rsidRPr="00653559">
        <w:rPr>
          <w:rFonts w:ascii="Times New Roman" w:hAnsi="Times New Roman" w:cs="Times New Roman"/>
          <w:sz w:val="24"/>
        </w:rPr>
        <w:t>2-</w:t>
      </w:r>
      <w:r w:rsidRPr="00653559">
        <w:rPr>
          <w:rFonts w:ascii="Times New Roman" w:hAnsi="Times New Roman" w:cs="Times New Roman"/>
          <w:sz w:val="24"/>
        </w:rPr>
        <w:t>County Service Area Health Indicator Report</w:t>
      </w:r>
      <w:r w:rsidRPr="00653559">
        <w:rPr>
          <w:rFonts w:ascii="Times New Roman" w:hAnsi="Times New Roman" w:cs="Times New Roman"/>
          <w:sz w:val="24"/>
          <w:szCs w:val="24"/>
        </w:rPr>
        <w:t xml:space="preserve"> and other related documents can be found at </w:t>
      </w:r>
      <w:r w:rsidR="0066679E" w:rsidRPr="00653559">
        <w:rPr>
          <w:rFonts w:ascii="Times New Roman" w:hAnsi="Times New Roman" w:cs="Times New Roman"/>
          <w:sz w:val="24"/>
          <w:szCs w:val="24"/>
        </w:rPr>
        <w:t>https://www.gundersenhealth.org/community-assessment/.</w:t>
      </w:r>
    </w:p>
    <w:p w14:paraId="6D39ED7A" w14:textId="77777777" w:rsidR="00892FF5" w:rsidRPr="00653559" w:rsidRDefault="00892FF5" w:rsidP="00892FF5">
      <w:pPr>
        <w:ind w:firstLine="0"/>
        <w:rPr>
          <w:rFonts w:ascii="Times New Roman" w:hAnsi="Times New Roman" w:cs="Times New Roman"/>
          <w:sz w:val="24"/>
          <w:szCs w:val="24"/>
        </w:rPr>
      </w:pPr>
    </w:p>
    <w:p w14:paraId="62585CCD" w14:textId="77777777" w:rsidR="003C09A2" w:rsidRPr="00653559" w:rsidRDefault="003C09A2" w:rsidP="00892FF5">
      <w:pPr>
        <w:ind w:firstLine="0"/>
        <w:rPr>
          <w:rFonts w:ascii="Times New Roman" w:hAnsi="Times New Roman" w:cs="Times New Roman"/>
          <w:sz w:val="24"/>
          <w:szCs w:val="24"/>
        </w:rPr>
      </w:pPr>
      <w:r w:rsidRPr="00653559">
        <w:rPr>
          <w:rFonts w:ascii="Times New Roman" w:hAnsi="Times New Roman" w:cs="Times New Roman"/>
          <w:sz w:val="24"/>
          <w:szCs w:val="24"/>
        </w:rPr>
        <w:t>For questions or comments please contact:</w:t>
      </w:r>
    </w:p>
    <w:p w14:paraId="72ED0B7F" w14:textId="77777777" w:rsidR="003C09A2" w:rsidRPr="00653559" w:rsidRDefault="003C09A2" w:rsidP="00892FF5">
      <w:pPr>
        <w:ind w:firstLine="0"/>
        <w:rPr>
          <w:rFonts w:ascii="Times New Roman" w:hAnsi="Times New Roman" w:cs="Times New Roman"/>
          <w:sz w:val="24"/>
          <w:szCs w:val="24"/>
        </w:rPr>
      </w:pPr>
      <w:r w:rsidRPr="00653559">
        <w:rPr>
          <w:rFonts w:ascii="Times New Roman" w:hAnsi="Times New Roman" w:cs="Times New Roman"/>
          <w:sz w:val="24"/>
          <w:szCs w:val="24"/>
        </w:rPr>
        <w:t>Sarah Havens, Director</w:t>
      </w:r>
    </w:p>
    <w:p w14:paraId="0ADEFDFA" w14:textId="5AA90983" w:rsidR="003C09A2" w:rsidRPr="00653559" w:rsidRDefault="0049014C" w:rsidP="00892FF5">
      <w:pPr>
        <w:ind w:firstLine="0"/>
        <w:rPr>
          <w:rFonts w:ascii="Times New Roman" w:hAnsi="Times New Roman" w:cs="Times New Roman"/>
          <w:sz w:val="24"/>
          <w:szCs w:val="24"/>
        </w:rPr>
      </w:pPr>
      <w:r w:rsidRPr="00653559">
        <w:rPr>
          <w:rFonts w:ascii="Times New Roman" w:hAnsi="Times New Roman" w:cs="Times New Roman"/>
          <w:sz w:val="24"/>
          <w:szCs w:val="24"/>
        </w:rPr>
        <w:t>Office of Population Health</w:t>
      </w:r>
    </w:p>
    <w:p w14:paraId="27C21698" w14:textId="77777777" w:rsidR="003C09A2" w:rsidRPr="00653559" w:rsidRDefault="003C09A2" w:rsidP="00892FF5">
      <w:pPr>
        <w:ind w:firstLine="0"/>
        <w:rPr>
          <w:rFonts w:ascii="Times New Roman" w:hAnsi="Times New Roman" w:cs="Times New Roman"/>
          <w:sz w:val="24"/>
          <w:szCs w:val="24"/>
        </w:rPr>
      </w:pPr>
      <w:r w:rsidRPr="00653559">
        <w:rPr>
          <w:rFonts w:ascii="Times New Roman" w:hAnsi="Times New Roman" w:cs="Times New Roman"/>
          <w:sz w:val="24"/>
          <w:szCs w:val="24"/>
        </w:rPr>
        <w:t>608-775-6580</w:t>
      </w:r>
    </w:p>
    <w:p w14:paraId="5BE99697" w14:textId="77777777" w:rsidR="003C09A2" w:rsidRPr="00653559" w:rsidRDefault="00D61295" w:rsidP="00892FF5">
      <w:pPr>
        <w:ind w:firstLine="0"/>
        <w:rPr>
          <w:rFonts w:ascii="Times New Roman" w:hAnsi="Times New Roman" w:cs="Times New Roman"/>
          <w:sz w:val="24"/>
          <w:szCs w:val="24"/>
        </w:rPr>
      </w:pPr>
      <w:hyperlink r:id="rId13" w:history="1">
        <w:r w:rsidR="003C09A2" w:rsidRPr="00653559">
          <w:rPr>
            <w:rStyle w:val="Hyperlink"/>
            <w:rFonts w:ascii="Times New Roman" w:hAnsi="Times New Roman" w:cs="Times New Roman"/>
            <w:sz w:val="24"/>
            <w:szCs w:val="24"/>
          </w:rPr>
          <w:t>sjhavens@gundersenhealth.org</w:t>
        </w:r>
      </w:hyperlink>
      <w:r w:rsidR="003C09A2" w:rsidRPr="00653559">
        <w:rPr>
          <w:rFonts w:ascii="Times New Roman" w:hAnsi="Times New Roman" w:cs="Times New Roman"/>
          <w:sz w:val="24"/>
          <w:szCs w:val="24"/>
        </w:rPr>
        <w:t xml:space="preserve"> </w:t>
      </w:r>
    </w:p>
    <w:p w14:paraId="2B4302BD" w14:textId="77777777" w:rsidR="003C09A2" w:rsidRPr="00653559" w:rsidRDefault="003C09A2" w:rsidP="003C09A2">
      <w:pPr>
        <w:rPr>
          <w:rFonts w:ascii="Times New Roman" w:hAnsi="Times New Roman" w:cs="Times New Roman"/>
        </w:rPr>
      </w:pPr>
    </w:p>
    <w:p w14:paraId="44CCC502" w14:textId="77777777" w:rsidR="003C09A2" w:rsidRPr="00653559" w:rsidRDefault="003C09A2" w:rsidP="007F02B3">
      <w:pPr>
        <w:ind w:firstLine="0"/>
        <w:rPr>
          <w:rFonts w:ascii="Times New Roman" w:hAnsi="Times New Roman" w:cs="Times New Roman"/>
          <w:sz w:val="24"/>
          <w:szCs w:val="24"/>
        </w:rPr>
      </w:pPr>
    </w:p>
    <w:p w14:paraId="7EAEA7FA" w14:textId="77777777" w:rsidR="003C09A2" w:rsidRPr="00653559" w:rsidRDefault="003C09A2" w:rsidP="007F02B3">
      <w:pPr>
        <w:ind w:firstLine="0"/>
        <w:rPr>
          <w:rFonts w:ascii="Times New Roman" w:hAnsi="Times New Roman" w:cs="Times New Roman"/>
          <w:sz w:val="24"/>
          <w:szCs w:val="24"/>
        </w:rPr>
      </w:pPr>
    </w:p>
    <w:p w14:paraId="0D6F2240" w14:textId="77777777" w:rsidR="003C09A2" w:rsidRPr="00653559" w:rsidRDefault="003C09A2" w:rsidP="007F02B3">
      <w:pPr>
        <w:ind w:firstLine="0"/>
        <w:rPr>
          <w:rFonts w:ascii="Times New Roman" w:hAnsi="Times New Roman" w:cs="Times New Roman"/>
          <w:sz w:val="24"/>
          <w:szCs w:val="24"/>
        </w:rPr>
      </w:pPr>
    </w:p>
    <w:p w14:paraId="7B81B19C" w14:textId="77777777" w:rsidR="003C09A2" w:rsidRPr="00653559" w:rsidRDefault="003C09A2" w:rsidP="007F02B3">
      <w:pPr>
        <w:ind w:firstLine="0"/>
        <w:rPr>
          <w:rFonts w:ascii="Times New Roman" w:hAnsi="Times New Roman" w:cs="Times New Roman"/>
          <w:sz w:val="24"/>
          <w:szCs w:val="24"/>
        </w:rPr>
      </w:pPr>
    </w:p>
    <w:p w14:paraId="3987AF00" w14:textId="77777777" w:rsidR="003C09A2" w:rsidRPr="00653559" w:rsidRDefault="003C09A2" w:rsidP="007F02B3">
      <w:pPr>
        <w:ind w:firstLine="0"/>
        <w:rPr>
          <w:rFonts w:ascii="Times New Roman" w:hAnsi="Times New Roman" w:cs="Times New Roman"/>
          <w:sz w:val="24"/>
          <w:szCs w:val="24"/>
        </w:rPr>
      </w:pPr>
    </w:p>
    <w:p w14:paraId="25515A42" w14:textId="77777777" w:rsidR="007F720A" w:rsidRPr="00653559" w:rsidRDefault="007F720A" w:rsidP="007265B6">
      <w:pPr>
        <w:ind w:firstLine="0"/>
        <w:rPr>
          <w:rFonts w:ascii="Times New Roman" w:hAnsi="Times New Roman" w:cs="Times New Roman"/>
          <w:sz w:val="24"/>
        </w:rPr>
      </w:pPr>
    </w:p>
    <w:p w14:paraId="3D0065DA" w14:textId="77777777" w:rsidR="007F720A" w:rsidRPr="00653559" w:rsidRDefault="007F720A" w:rsidP="007265B6">
      <w:pPr>
        <w:ind w:firstLine="0"/>
        <w:rPr>
          <w:rFonts w:ascii="Times New Roman" w:hAnsi="Times New Roman" w:cs="Times New Roman"/>
          <w:sz w:val="24"/>
        </w:rPr>
      </w:pPr>
    </w:p>
    <w:p w14:paraId="535027CC" w14:textId="77777777" w:rsidR="007F720A" w:rsidRPr="00653559" w:rsidRDefault="007F720A" w:rsidP="007265B6">
      <w:pPr>
        <w:ind w:firstLine="0"/>
        <w:rPr>
          <w:rFonts w:ascii="Times New Roman" w:hAnsi="Times New Roman" w:cs="Times New Roman"/>
          <w:sz w:val="24"/>
        </w:rPr>
      </w:pPr>
    </w:p>
    <w:p w14:paraId="4513A183" w14:textId="77777777" w:rsidR="00892FF5" w:rsidRPr="00653559" w:rsidRDefault="00892FF5" w:rsidP="007265B6">
      <w:pPr>
        <w:ind w:firstLine="0"/>
        <w:rPr>
          <w:rFonts w:ascii="Times New Roman" w:hAnsi="Times New Roman" w:cs="Times New Roman"/>
          <w:b/>
          <w:sz w:val="24"/>
        </w:rPr>
      </w:pPr>
    </w:p>
    <w:p w14:paraId="1D2807B7" w14:textId="77777777" w:rsidR="00892FF5" w:rsidRPr="00653559" w:rsidRDefault="00892FF5" w:rsidP="007265B6">
      <w:pPr>
        <w:ind w:firstLine="0"/>
        <w:rPr>
          <w:rFonts w:ascii="Times New Roman" w:hAnsi="Times New Roman" w:cs="Times New Roman"/>
          <w:b/>
          <w:sz w:val="24"/>
        </w:rPr>
      </w:pPr>
    </w:p>
    <w:p w14:paraId="23BCCB41" w14:textId="77777777" w:rsidR="00892FF5" w:rsidRPr="00653559" w:rsidRDefault="00892FF5" w:rsidP="007265B6">
      <w:pPr>
        <w:ind w:firstLine="0"/>
        <w:rPr>
          <w:rFonts w:ascii="Times New Roman" w:hAnsi="Times New Roman" w:cs="Times New Roman"/>
          <w:b/>
          <w:sz w:val="24"/>
        </w:rPr>
      </w:pPr>
    </w:p>
    <w:p w14:paraId="1CCE32F0" w14:textId="77777777" w:rsidR="00892FF5" w:rsidRPr="00653559" w:rsidRDefault="00892FF5" w:rsidP="007265B6">
      <w:pPr>
        <w:ind w:firstLine="0"/>
        <w:rPr>
          <w:rFonts w:ascii="Times New Roman" w:hAnsi="Times New Roman" w:cs="Times New Roman"/>
          <w:b/>
          <w:sz w:val="24"/>
        </w:rPr>
      </w:pPr>
    </w:p>
    <w:p w14:paraId="2D84EF1D" w14:textId="77777777" w:rsidR="00892FF5" w:rsidRPr="00653559" w:rsidRDefault="00892FF5" w:rsidP="007265B6">
      <w:pPr>
        <w:ind w:firstLine="0"/>
        <w:rPr>
          <w:rFonts w:ascii="Times New Roman" w:hAnsi="Times New Roman" w:cs="Times New Roman"/>
          <w:b/>
          <w:sz w:val="24"/>
        </w:rPr>
      </w:pPr>
    </w:p>
    <w:p w14:paraId="5FD601C7" w14:textId="77777777" w:rsidR="00892FF5" w:rsidRPr="00653559" w:rsidRDefault="00892FF5" w:rsidP="007265B6">
      <w:pPr>
        <w:ind w:firstLine="0"/>
        <w:rPr>
          <w:rFonts w:ascii="Times New Roman" w:hAnsi="Times New Roman" w:cs="Times New Roman"/>
          <w:b/>
          <w:sz w:val="24"/>
        </w:rPr>
      </w:pPr>
    </w:p>
    <w:p w14:paraId="300F0BC1" w14:textId="77777777" w:rsidR="00892FF5" w:rsidRPr="00653559" w:rsidRDefault="00892FF5" w:rsidP="007265B6">
      <w:pPr>
        <w:ind w:firstLine="0"/>
        <w:rPr>
          <w:rFonts w:ascii="Times New Roman" w:hAnsi="Times New Roman" w:cs="Times New Roman"/>
          <w:b/>
          <w:sz w:val="24"/>
        </w:rPr>
      </w:pPr>
    </w:p>
    <w:p w14:paraId="4C42CA7F" w14:textId="740E6F94" w:rsidR="00477AE6" w:rsidRDefault="00477AE6" w:rsidP="007265B6">
      <w:pPr>
        <w:ind w:firstLine="0"/>
        <w:rPr>
          <w:rFonts w:ascii="Times New Roman" w:hAnsi="Times New Roman" w:cs="Times New Roman"/>
          <w:b/>
          <w:sz w:val="24"/>
        </w:rPr>
      </w:pPr>
    </w:p>
    <w:p w14:paraId="68DB6B50" w14:textId="44B0C14A" w:rsidR="00EC4308" w:rsidRDefault="00EC4308" w:rsidP="007265B6">
      <w:pPr>
        <w:ind w:firstLine="0"/>
        <w:rPr>
          <w:rFonts w:ascii="Times New Roman" w:hAnsi="Times New Roman" w:cs="Times New Roman"/>
          <w:b/>
          <w:sz w:val="24"/>
        </w:rPr>
      </w:pPr>
    </w:p>
    <w:p w14:paraId="4BF41CEF" w14:textId="6F06C9A0" w:rsidR="00EC4308" w:rsidRDefault="00EC4308" w:rsidP="007265B6">
      <w:pPr>
        <w:ind w:firstLine="0"/>
        <w:rPr>
          <w:rFonts w:ascii="Times New Roman" w:hAnsi="Times New Roman" w:cs="Times New Roman"/>
          <w:b/>
          <w:sz w:val="24"/>
        </w:rPr>
      </w:pPr>
    </w:p>
    <w:p w14:paraId="7271DFEE" w14:textId="15A8A161" w:rsidR="00EC4308" w:rsidRDefault="00EC4308" w:rsidP="007265B6">
      <w:pPr>
        <w:ind w:firstLine="0"/>
        <w:rPr>
          <w:rFonts w:ascii="Times New Roman" w:hAnsi="Times New Roman" w:cs="Times New Roman"/>
          <w:b/>
          <w:sz w:val="24"/>
        </w:rPr>
      </w:pPr>
    </w:p>
    <w:p w14:paraId="0143B9B8" w14:textId="1E387328" w:rsidR="00EC4308" w:rsidRDefault="00EC4308" w:rsidP="007265B6">
      <w:pPr>
        <w:ind w:firstLine="0"/>
        <w:rPr>
          <w:rFonts w:ascii="Times New Roman" w:hAnsi="Times New Roman" w:cs="Times New Roman"/>
          <w:b/>
          <w:sz w:val="24"/>
        </w:rPr>
      </w:pPr>
    </w:p>
    <w:p w14:paraId="76A6788E" w14:textId="6B6BDFAC" w:rsidR="00EC4308" w:rsidRDefault="00EC4308" w:rsidP="007265B6">
      <w:pPr>
        <w:ind w:firstLine="0"/>
        <w:rPr>
          <w:rFonts w:ascii="Times New Roman" w:hAnsi="Times New Roman" w:cs="Times New Roman"/>
          <w:b/>
          <w:sz w:val="24"/>
        </w:rPr>
      </w:pPr>
    </w:p>
    <w:p w14:paraId="2470CA4A" w14:textId="160D35A7" w:rsidR="00EC4308" w:rsidRDefault="00EC4308" w:rsidP="007265B6">
      <w:pPr>
        <w:ind w:firstLine="0"/>
        <w:rPr>
          <w:rFonts w:ascii="Times New Roman" w:hAnsi="Times New Roman" w:cs="Times New Roman"/>
          <w:b/>
          <w:sz w:val="24"/>
        </w:rPr>
      </w:pPr>
    </w:p>
    <w:p w14:paraId="13D0070F" w14:textId="2EAB978D" w:rsidR="00EC4308" w:rsidRDefault="00EC4308" w:rsidP="007265B6">
      <w:pPr>
        <w:ind w:firstLine="0"/>
        <w:rPr>
          <w:rFonts w:ascii="Times New Roman" w:hAnsi="Times New Roman" w:cs="Times New Roman"/>
          <w:b/>
          <w:sz w:val="24"/>
        </w:rPr>
      </w:pPr>
    </w:p>
    <w:p w14:paraId="07E1D28B" w14:textId="7D56DB8F" w:rsidR="00EC4308" w:rsidRDefault="00EC4308" w:rsidP="007265B6">
      <w:pPr>
        <w:ind w:firstLine="0"/>
        <w:rPr>
          <w:rFonts w:ascii="Times New Roman" w:hAnsi="Times New Roman" w:cs="Times New Roman"/>
          <w:b/>
          <w:sz w:val="24"/>
        </w:rPr>
      </w:pPr>
    </w:p>
    <w:p w14:paraId="0831FE94" w14:textId="01003089" w:rsidR="00EC4308" w:rsidRDefault="00EC4308" w:rsidP="007265B6">
      <w:pPr>
        <w:ind w:firstLine="0"/>
        <w:rPr>
          <w:rFonts w:ascii="Times New Roman" w:hAnsi="Times New Roman" w:cs="Times New Roman"/>
          <w:b/>
          <w:sz w:val="24"/>
        </w:rPr>
      </w:pPr>
    </w:p>
    <w:p w14:paraId="52E75491" w14:textId="77777777" w:rsidR="00EC4308" w:rsidRPr="00653559" w:rsidRDefault="00EC4308" w:rsidP="007265B6">
      <w:pPr>
        <w:ind w:firstLine="0"/>
        <w:rPr>
          <w:rFonts w:ascii="Times New Roman" w:hAnsi="Times New Roman" w:cs="Times New Roman"/>
          <w:b/>
          <w:sz w:val="24"/>
        </w:rPr>
      </w:pPr>
    </w:p>
    <w:p w14:paraId="395F4CBE" w14:textId="77777777" w:rsidR="00477AE6" w:rsidRPr="00653559" w:rsidRDefault="00477AE6" w:rsidP="007265B6">
      <w:pPr>
        <w:ind w:firstLine="0"/>
        <w:rPr>
          <w:rFonts w:ascii="Times New Roman" w:hAnsi="Times New Roman" w:cs="Times New Roman"/>
          <w:b/>
          <w:sz w:val="24"/>
        </w:rPr>
      </w:pPr>
    </w:p>
    <w:p w14:paraId="180FF05D" w14:textId="77777777" w:rsidR="009C472B" w:rsidRPr="00653559" w:rsidRDefault="009C472B" w:rsidP="007265B6">
      <w:pPr>
        <w:ind w:firstLine="0"/>
        <w:rPr>
          <w:rFonts w:ascii="Times New Roman" w:hAnsi="Times New Roman" w:cs="Times New Roman"/>
          <w:b/>
          <w:sz w:val="24"/>
        </w:rPr>
      </w:pPr>
    </w:p>
    <w:p w14:paraId="3684E35F" w14:textId="77777777" w:rsidR="00892FF5" w:rsidRPr="00653559" w:rsidRDefault="00892FF5" w:rsidP="007265B6">
      <w:pPr>
        <w:ind w:firstLine="0"/>
        <w:rPr>
          <w:rFonts w:ascii="Times New Roman" w:hAnsi="Times New Roman" w:cs="Times New Roman"/>
          <w:b/>
          <w:sz w:val="24"/>
        </w:rPr>
      </w:pPr>
    </w:p>
    <w:p w14:paraId="23138735" w14:textId="77777777" w:rsidR="00E05B3C" w:rsidRPr="00653559" w:rsidRDefault="00E05B3C" w:rsidP="007265B6">
      <w:pPr>
        <w:ind w:firstLine="0"/>
        <w:rPr>
          <w:rFonts w:ascii="Times New Roman" w:hAnsi="Times New Roman" w:cs="Times New Roman"/>
          <w:i/>
          <w:sz w:val="24"/>
          <w:highlight w:val="lightGray"/>
        </w:rPr>
      </w:pPr>
      <w:r w:rsidRPr="00653559">
        <w:rPr>
          <w:rFonts w:ascii="Times New Roman" w:hAnsi="Times New Roman" w:cs="Times New Roman"/>
          <w:b/>
          <w:i/>
          <w:sz w:val="24"/>
          <w:highlight w:val="lightGray"/>
        </w:rPr>
        <w:t>Approval &amp; Dissemination</w:t>
      </w:r>
    </w:p>
    <w:p w14:paraId="3F36D1F9" w14:textId="77777777" w:rsidR="00E05B3C" w:rsidRPr="00653559" w:rsidRDefault="00E05B3C" w:rsidP="002675BE">
      <w:pPr>
        <w:ind w:firstLine="0"/>
        <w:rPr>
          <w:rFonts w:ascii="Times New Roman" w:hAnsi="Times New Roman" w:cs="Times New Roman"/>
          <w:b/>
          <w:i/>
          <w:sz w:val="24"/>
          <w:highlight w:val="lightGray"/>
        </w:rPr>
      </w:pPr>
    </w:p>
    <w:p w14:paraId="35220F81" w14:textId="1C817083" w:rsidR="00E05B3C" w:rsidRPr="00653559" w:rsidRDefault="005560E6" w:rsidP="00BB4A82">
      <w:pPr>
        <w:ind w:firstLine="0"/>
        <w:rPr>
          <w:rFonts w:ascii="Times New Roman" w:hAnsi="Times New Roman" w:cs="Times New Roman"/>
          <w:i/>
          <w:iCs/>
          <w:sz w:val="24"/>
        </w:rPr>
      </w:pPr>
      <w:r w:rsidRPr="00653559">
        <w:rPr>
          <w:rFonts w:ascii="Times New Roman" w:hAnsi="Times New Roman" w:cs="Times New Roman"/>
          <w:i/>
          <w:sz w:val="24"/>
          <w:highlight w:val="lightGray"/>
        </w:rPr>
        <w:t>The 20</w:t>
      </w:r>
      <w:r w:rsidR="00D33FDD" w:rsidRPr="00653559">
        <w:rPr>
          <w:rFonts w:ascii="Times New Roman" w:hAnsi="Times New Roman" w:cs="Times New Roman"/>
          <w:i/>
          <w:sz w:val="24"/>
          <w:highlight w:val="lightGray"/>
        </w:rPr>
        <w:t>21</w:t>
      </w:r>
      <w:r w:rsidRPr="00653559">
        <w:rPr>
          <w:rFonts w:ascii="Times New Roman" w:hAnsi="Times New Roman" w:cs="Times New Roman"/>
          <w:i/>
          <w:sz w:val="24"/>
          <w:highlight w:val="lightGray"/>
        </w:rPr>
        <w:t xml:space="preserve"> Gundersen Needs Assessment </w:t>
      </w:r>
      <w:r w:rsidR="00BB4A82" w:rsidRPr="00653559">
        <w:rPr>
          <w:rFonts w:ascii="Times New Roman" w:hAnsi="Times New Roman" w:cs="Times New Roman"/>
          <w:i/>
          <w:sz w:val="24"/>
          <w:highlight w:val="lightGray"/>
        </w:rPr>
        <w:t xml:space="preserve">with the </w:t>
      </w:r>
      <w:r w:rsidRPr="00653559">
        <w:rPr>
          <w:rFonts w:ascii="Times New Roman" w:hAnsi="Times New Roman" w:cs="Times New Roman"/>
          <w:i/>
          <w:sz w:val="24"/>
          <w:highlight w:val="lightGray"/>
        </w:rPr>
        <w:t>2</w:t>
      </w:r>
      <w:r w:rsidR="00D33FDD" w:rsidRPr="00653559">
        <w:rPr>
          <w:rFonts w:ascii="Times New Roman" w:hAnsi="Times New Roman" w:cs="Times New Roman"/>
          <w:i/>
          <w:sz w:val="24"/>
          <w:highlight w:val="lightGray"/>
        </w:rPr>
        <w:t>2</w:t>
      </w:r>
      <w:r w:rsidRPr="00653559">
        <w:rPr>
          <w:rFonts w:ascii="Times New Roman" w:hAnsi="Times New Roman" w:cs="Times New Roman"/>
          <w:i/>
          <w:sz w:val="24"/>
          <w:highlight w:val="lightGray"/>
        </w:rPr>
        <w:t xml:space="preserve"> County Health Indicator report </w:t>
      </w:r>
      <w:r w:rsidR="00BE0866" w:rsidRPr="00653559">
        <w:rPr>
          <w:rFonts w:ascii="Times New Roman" w:hAnsi="Times New Roman" w:cs="Times New Roman"/>
          <w:i/>
          <w:sz w:val="24"/>
          <w:highlight w:val="lightGray"/>
        </w:rPr>
        <w:t xml:space="preserve">and </w:t>
      </w:r>
      <w:r w:rsidR="00D33FDD" w:rsidRPr="00653559">
        <w:rPr>
          <w:rFonts w:ascii="Times New Roman" w:hAnsi="Times New Roman" w:cs="Times New Roman"/>
          <w:i/>
          <w:sz w:val="24"/>
          <w:highlight w:val="lightGray"/>
        </w:rPr>
        <w:t>2022-2024</w:t>
      </w:r>
      <w:r w:rsidR="00BB4A82" w:rsidRPr="00653559">
        <w:rPr>
          <w:rFonts w:ascii="Times New Roman" w:hAnsi="Times New Roman" w:cs="Times New Roman"/>
          <w:i/>
          <w:sz w:val="24"/>
          <w:highlight w:val="lightGray"/>
        </w:rPr>
        <w:t xml:space="preserve"> </w:t>
      </w:r>
      <w:r w:rsidR="00BE0866" w:rsidRPr="00653559">
        <w:rPr>
          <w:rFonts w:ascii="Times New Roman" w:hAnsi="Times New Roman" w:cs="Times New Roman"/>
          <w:i/>
          <w:sz w:val="24"/>
          <w:highlight w:val="lightGray"/>
        </w:rPr>
        <w:t xml:space="preserve">Implementation Plan </w:t>
      </w:r>
      <w:r w:rsidRPr="00653559">
        <w:rPr>
          <w:rFonts w:ascii="Times New Roman" w:hAnsi="Times New Roman" w:cs="Times New Roman"/>
          <w:i/>
          <w:sz w:val="24"/>
          <w:highlight w:val="lightGray"/>
        </w:rPr>
        <w:t>were both presented to the Board of Trustees/Board of Governors on</w:t>
      </w:r>
      <w:r w:rsidR="003174D6" w:rsidRPr="00653559">
        <w:rPr>
          <w:rFonts w:ascii="Times New Roman" w:hAnsi="Times New Roman" w:cs="Times New Roman"/>
          <w:i/>
          <w:sz w:val="24"/>
          <w:highlight w:val="lightGray"/>
        </w:rPr>
        <w:t xml:space="preserve"> November 22, </w:t>
      </w:r>
      <w:proofErr w:type="gramStart"/>
      <w:r w:rsidR="003174D6" w:rsidRPr="00653559">
        <w:rPr>
          <w:rFonts w:ascii="Times New Roman" w:hAnsi="Times New Roman" w:cs="Times New Roman"/>
          <w:i/>
          <w:sz w:val="24"/>
          <w:highlight w:val="lightGray"/>
        </w:rPr>
        <w:t>2021</w:t>
      </w:r>
      <w:proofErr w:type="gramEnd"/>
      <w:r w:rsidR="003174D6" w:rsidRPr="00653559">
        <w:rPr>
          <w:rFonts w:ascii="Times New Roman" w:hAnsi="Times New Roman" w:cs="Times New Roman"/>
          <w:i/>
          <w:sz w:val="24"/>
          <w:highlight w:val="lightGray"/>
        </w:rPr>
        <w:t xml:space="preserve"> and approved on December 28, 2021. </w:t>
      </w:r>
      <w:r w:rsidR="00BB4A82" w:rsidRPr="00653559">
        <w:rPr>
          <w:rFonts w:ascii="Times New Roman" w:hAnsi="Times New Roman" w:cs="Times New Roman"/>
          <w:i/>
          <w:sz w:val="24"/>
          <w:highlight w:val="lightGray"/>
        </w:rPr>
        <w:t xml:space="preserve">Progress is underway to implement the plan. The assessment and implementation plan are posted on the website </w:t>
      </w:r>
      <w:r w:rsidR="00925AC4" w:rsidRPr="00653559">
        <w:rPr>
          <w:rFonts w:ascii="Times New Roman" w:hAnsi="Times New Roman" w:cs="Times New Roman"/>
          <w:i/>
          <w:sz w:val="24"/>
          <w:highlight w:val="lightGray"/>
        </w:rPr>
        <w:t xml:space="preserve">and </w:t>
      </w:r>
      <w:r w:rsidR="00126266" w:rsidRPr="00653559">
        <w:rPr>
          <w:rFonts w:ascii="Times New Roman" w:hAnsi="Times New Roman" w:cs="Times New Roman"/>
          <w:i/>
          <w:sz w:val="24"/>
          <w:highlight w:val="lightGray"/>
        </w:rPr>
        <w:t>are</w:t>
      </w:r>
      <w:r w:rsidR="00BB4A82" w:rsidRPr="00653559">
        <w:rPr>
          <w:rFonts w:ascii="Times New Roman" w:hAnsi="Times New Roman" w:cs="Times New Roman"/>
          <w:i/>
          <w:sz w:val="24"/>
          <w:highlight w:val="lightGray"/>
        </w:rPr>
        <w:t xml:space="preserve"> available to the public through the Gundersen health libraries.</w:t>
      </w:r>
      <w:r w:rsidR="00BB4A82" w:rsidRPr="00653559">
        <w:rPr>
          <w:rFonts w:ascii="Times New Roman" w:hAnsi="Times New Roman" w:cs="Times New Roman"/>
          <w:i/>
          <w:iCs/>
          <w:sz w:val="24"/>
        </w:rPr>
        <w:t xml:space="preserve"> </w:t>
      </w:r>
    </w:p>
    <w:p w14:paraId="76B99DBA" w14:textId="77777777" w:rsidR="009C472B" w:rsidRPr="00653559" w:rsidRDefault="009C472B" w:rsidP="00BB4A82">
      <w:pPr>
        <w:ind w:firstLine="0"/>
        <w:rPr>
          <w:rFonts w:ascii="Times New Roman" w:hAnsi="Times New Roman" w:cs="Times New Roman"/>
          <w:sz w:val="24"/>
        </w:rPr>
        <w:sectPr w:rsidR="009C472B" w:rsidRPr="00653559" w:rsidSect="009C17E3">
          <w:type w:val="continuous"/>
          <w:pgSz w:w="12240" w:h="15840" w:code="1"/>
          <w:pgMar w:top="720" w:right="720" w:bottom="720" w:left="720" w:header="720" w:footer="720" w:gutter="0"/>
          <w:pgNumType w:start="0"/>
          <w:cols w:space="720"/>
          <w:docGrid w:linePitch="360"/>
        </w:sectPr>
      </w:pPr>
    </w:p>
    <w:p w14:paraId="7C7B8D3B" w14:textId="1DB73DF7" w:rsidR="002F5F6D" w:rsidRPr="00653559" w:rsidRDefault="00457B9F" w:rsidP="00934EEC">
      <w:pPr>
        <w:pStyle w:val="Title"/>
        <w:rPr>
          <w:rFonts w:ascii="Times New Roman" w:hAnsi="Times New Roman" w:cs="Times New Roman"/>
          <w:sz w:val="42"/>
          <w:szCs w:val="42"/>
        </w:rPr>
      </w:pPr>
      <w:r w:rsidRPr="00653559">
        <w:rPr>
          <w:rFonts w:ascii="Times New Roman" w:hAnsi="Times New Roman" w:cs="Times New Roman"/>
          <w:sz w:val="42"/>
          <w:szCs w:val="42"/>
        </w:rPr>
        <w:lastRenderedPageBreak/>
        <w:t xml:space="preserve"> </w:t>
      </w:r>
      <w:r w:rsidR="009C472B" w:rsidRPr="00653559">
        <w:rPr>
          <w:rFonts w:ascii="Times New Roman" w:hAnsi="Times New Roman" w:cs="Times New Roman"/>
          <w:sz w:val="42"/>
          <w:szCs w:val="42"/>
        </w:rPr>
        <w:t>Identified Need/Issue</w:t>
      </w:r>
      <w:r w:rsidRPr="00653559">
        <w:rPr>
          <w:rFonts w:ascii="Times New Roman" w:hAnsi="Times New Roman" w:cs="Times New Roman"/>
          <w:sz w:val="42"/>
          <w:szCs w:val="42"/>
        </w:rPr>
        <w:t xml:space="preserve">: </w:t>
      </w:r>
      <w:r w:rsidR="00B35489" w:rsidRPr="00653559">
        <w:rPr>
          <w:rFonts w:ascii="Times New Roman" w:hAnsi="Times New Roman" w:cs="Times New Roman"/>
          <w:sz w:val="42"/>
          <w:szCs w:val="42"/>
        </w:rPr>
        <w:t>Soci</w:t>
      </w:r>
      <w:r w:rsidR="008A649C" w:rsidRPr="00653559">
        <w:rPr>
          <w:rFonts w:ascii="Times New Roman" w:hAnsi="Times New Roman" w:cs="Times New Roman"/>
          <w:sz w:val="42"/>
          <w:szCs w:val="42"/>
        </w:rPr>
        <w:t>al Determinants of Health</w:t>
      </w:r>
    </w:p>
    <w:tbl>
      <w:tblPr>
        <w:tblStyle w:val="TableGrid1"/>
        <w:tblW w:w="14400" w:type="dxa"/>
        <w:tblLook w:val="04A0" w:firstRow="1" w:lastRow="0" w:firstColumn="1" w:lastColumn="0" w:noHBand="0" w:noVBand="1"/>
      </w:tblPr>
      <w:tblGrid>
        <w:gridCol w:w="1775"/>
        <w:gridCol w:w="1846"/>
        <w:gridCol w:w="1957"/>
        <w:gridCol w:w="1936"/>
        <w:gridCol w:w="2746"/>
        <w:gridCol w:w="2566"/>
        <w:gridCol w:w="1574"/>
      </w:tblGrid>
      <w:tr w:rsidR="00084E7F" w:rsidRPr="00653559" w14:paraId="3C6F4ECF" w14:textId="34F758AD" w:rsidTr="0034235F">
        <w:tc>
          <w:tcPr>
            <w:tcW w:w="14400" w:type="dxa"/>
            <w:gridSpan w:val="7"/>
            <w:tcBorders>
              <w:top w:val="nil"/>
              <w:left w:val="nil"/>
              <w:bottom w:val="nil"/>
              <w:right w:val="nil"/>
            </w:tcBorders>
          </w:tcPr>
          <w:p w14:paraId="61CAF061" w14:textId="77777777" w:rsidR="00A4070B" w:rsidRPr="00653559" w:rsidRDefault="00A4070B" w:rsidP="009C472B">
            <w:pPr>
              <w:rPr>
                <w:rFonts w:ascii="Times New Roman" w:hAnsi="Times New Roman" w:cs="Times New Roman"/>
                <w:b/>
                <w:sz w:val="24"/>
                <w:szCs w:val="24"/>
              </w:rPr>
            </w:pPr>
            <w:r w:rsidRPr="00653559">
              <w:rPr>
                <w:rFonts w:ascii="Times New Roman" w:hAnsi="Times New Roman" w:cs="Times New Roman"/>
                <w:sz w:val="48"/>
                <w:szCs w:val="48"/>
              </w:rPr>
              <w:t xml:space="preserve"> </w:t>
            </w:r>
          </w:p>
          <w:p w14:paraId="417491F4" w14:textId="77777777" w:rsidR="00A4070B" w:rsidRPr="00653559" w:rsidRDefault="00A4070B" w:rsidP="000233A9">
            <w:pPr>
              <w:rPr>
                <w:rFonts w:ascii="Times New Roman" w:hAnsi="Times New Roman" w:cs="Times New Roman"/>
                <w:sz w:val="28"/>
                <w:szCs w:val="28"/>
              </w:rPr>
            </w:pPr>
            <w:r w:rsidRPr="00653559">
              <w:rPr>
                <w:rFonts w:ascii="Times New Roman" w:hAnsi="Times New Roman" w:cs="Times New Roman"/>
                <w:b/>
                <w:sz w:val="28"/>
                <w:szCs w:val="28"/>
              </w:rPr>
              <w:t xml:space="preserve">Goal: </w:t>
            </w:r>
            <w:r w:rsidRPr="00653559">
              <w:rPr>
                <w:rFonts w:ascii="Times New Roman" w:hAnsi="Times New Roman" w:cs="Times New Roman"/>
                <w:sz w:val="28"/>
                <w:szCs w:val="28"/>
              </w:rPr>
              <w:t>By 2024, Reduce number of patients reporting having food, housing, or transportation insecurity by 2% (baseline Q4 2022)</w:t>
            </w:r>
          </w:p>
          <w:p w14:paraId="1011AA16" w14:textId="025F532A" w:rsidR="00084E7F" w:rsidRPr="00653559" w:rsidRDefault="00084E7F" w:rsidP="009C472B">
            <w:pPr>
              <w:rPr>
                <w:rFonts w:ascii="Times New Roman" w:hAnsi="Times New Roman" w:cs="Times New Roman"/>
                <w:sz w:val="48"/>
                <w:szCs w:val="48"/>
              </w:rPr>
            </w:pPr>
          </w:p>
        </w:tc>
      </w:tr>
      <w:tr w:rsidR="00066366" w:rsidRPr="00653559" w14:paraId="42825831" w14:textId="10B6BB2D" w:rsidTr="00A52A3D">
        <w:tc>
          <w:tcPr>
            <w:tcW w:w="1775" w:type="dxa"/>
            <w:tcBorders>
              <w:top w:val="nil"/>
              <w:left w:val="nil"/>
              <w:bottom w:val="single" w:sz="4" w:space="0" w:color="808080" w:themeColor="background1" w:themeShade="80"/>
              <w:right w:val="nil"/>
            </w:tcBorders>
          </w:tcPr>
          <w:p w14:paraId="2CA68380" w14:textId="1E949BB8" w:rsidR="00084E7F" w:rsidRPr="00653559" w:rsidRDefault="00084E7F" w:rsidP="009C472B">
            <w:pPr>
              <w:rPr>
                <w:rFonts w:ascii="Times New Roman" w:hAnsi="Times New Roman" w:cs="Times New Roman"/>
                <w:b/>
                <w:sz w:val="28"/>
                <w:szCs w:val="28"/>
              </w:rPr>
            </w:pPr>
            <w:r w:rsidRPr="00653559">
              <w:rPr>
                <w:rFonts w:ascii="Times New Roman" w:hAnsi="Times New Roman" w:cs="Times New Roman"/>
                <w:b/>
                <w:sz w:val="28"/>
                <w:szCs w:val="28"/>
              </w:rPr>
              <w:t>Action</w:t>
            </w:r>
          </w:p>
        </w:tc>
        <w:tc>
          <w:tcPr>
            <w:tcW w:w="1846" w:type="dxa"/>
            <w:tcBorders>
              <w:top w:val="nil"/>
              <w:left w:val="nil"/>
              <w:bottom w:val="single" w:sz="4" w:space="0" w:color="808080" w:themeColor="background1" w:themeShade="80"/>
              <w:right w:val="nil"/>
            </w:tcBorders>
          </w:tcPr>
          <w:p w14:paraId="6CDFF222" w14:textId="77777777" w:rsidR="00084E7F" w:rsidRPr="00653559" w:rsidRDefault="00084E7F" w:rsidP="009C472B">
            <w:pPr>
              <w:rPr>
                <w:rFonts w:ascii="Times New Roman" w:hAnsi="Times New Roman" w:cs="Times New Roman"/>
                <w:b/>
                <w:sz w:val="28"/>
                <w:szCs w:val="28"/>
              </w:rPr>
            </w:pPr>
            <w:r w:rsidRPr="00653559">
              <w:rPr>
                <w:rFonts w:ascii="Times New Roman" w:hAnsi="Times New Roman" w:cs="Times New Roman"/>
                <w:b/>
                <w:sz w:val="28"/>
                <w:szCs w:val="28"/>
              </w:rPr>
              <w:t>Resource (program)</w:t>
            </w:r>
          </w:p>
        </w:tc>
        <w:tc>
          <w:tcPr>
            <w:tcW w:w="1957" w:type="dxa"/>
            <w:tcBorders>
              <w:top w:val="nil"/>
              <w:left w:val="nil"/>
              <w:bottom w:val="single" w:sz="4" w:space="0" w:color="808080" w:themeColor="background1" w:themeShade="80"/>
              <w:right w:val="nil"/>
            </w:tcBorders>
          </w:tcPr>
          <w:p w14:paraId="0022AEFF" w14:textId="77777777" w:rsidR="00084E7F" w:rsidRPr="00653559" w:rsidRDefault="00084E7F" w:rsidP="009C472B">
            <w:pPr>
              <w:rPr>
                <w:rFonts w:ascii="Times New Roman" w:hAnsi="Times New Roman" w:cs="Times New Roman"/>
                <w:b/>
                <w:sz w:val="28"/>
                <w:szCs w:val="28"/>
              </w:rPr>
            </w:pPr>
            <w:r w:rsidRPr="00653559">
              <w:rPr>
                <w:rFonts w:ascii="Times New Roman" w:hAnsi="Times New Roman" w:cs="Times New Roman"/>
                <w:b/>
                <w:sz w:val="28"/>
                <w:szCs w:val="28"/>
              </w:rPr>
              <w:t>Partnerships</w:t>
            </w:r>
          </w:p>
        </w:tc>
        <w:tc>
          <w:tcPr>
            <w:tcW w:w="1936" w:type="dxa"/>
            <w:tcBorders>
              <w:top w:val="nil"/>
              <w:left w:val="nil"/>
              <w:bottom w:val="single" w:sz="4" w:space="0" w:color="808080" w:themeColor="background1" w:themeShade="80"/>
              <w:right w:val="nil"/>
            </w:tcBorders>
          </w:tcPr>
          <w:p w14:paraId="0FC98F12" w14:textId="77777777" w:rsidR="00084E7F" w:rsidRPr="00653559" w:rsidRDefault="00084E7F" w:rsidP="009C472B">
            <w:pPr>
              <w:rPr>
                <w:rFonts w:ascii="Times New Roman" w:hAnsi="Times New Roman" w:cs="Times New Roman"/>
                <w:b/>
                <w:sz w:val="28"/>
                <w:szCs w:val="28"/>
              </w:rPr>
            </w:pPr>
            <w:r w:rsidRPr="00653559">
              <w:rPr>
                <w:rFonts w:ascii="Times New Roman" w:hAnsi="Times New Roman" w:cs="Times New Roman"/>
                <w:b/>
                <w:sz w:val="28"/>
                <w:szCs w:val="28"/>
              </w:rPr>
              <w:t>Measure of Impact</w:t>
            </w:r>
          </w:p>
        </w:tc>
        <w:tc>
          <w:tcPr>
            <w:tcW w:w="2746" w:type="dxa"/>
            <w:tcBorders>
              <w:top w:val="nil"/>
              <w:left w:val="nil"/>
              <w:bottom w:val="single" w:sz="4" w:space="0" w:color="808080" w:themeColor="background1" w:themeShade="80"/>
              <w:right w:val="nil"/>
            </w:tcBorders>
          </w:tcPr>
          <w:p w14:paraId="1CD6D89B" w14:textId="5A49A6DE" w:rsidR="00084E7F" w:rsidRPr="00653559" w:rsidRDefault="00084E7F" w:rsidP="009C472B">
            <w:pPr>
              <w:rPr>
                <w:rFonts w:ascii="Times New Roman" w:hAnsi="Times New Roman" w:cs="Times New Roman"/>
                <w:b/>
                <w:sz w:val="28"/>
                <w:szCs w:val="28"/>
              </w:rPr>
            </w:pPr>
            <w:r w:rsidRPr="00653559">
              <w:rPr>
                <w:rFonts w:ascii="Times New Roman" w:hAnsi="Times New Roman" w:cs="Times New Roman"/>
                <w:b/>
                <w:sz w:val="28"/>
                <w:szCs w:val="28"/>
              </w:rPr>
              <w:t>2022</w:t>
            </w:r>
            <w:r w:rsidR="00C537D3">
              <w:rPr>
                <w:rFonts w:ascii="Times New Roman" w:hAnsi="Times New Roman" w:cs="Times New Roman"/>
                <w:b/>
                <w:sz w:val="28"/>
                <w:szCs w:val="28"/>
              </w:rPr>
              <w:t xml:space="preserve"> </w:t>
            </w:r>
          </w:p>
        </w:tc>
        <w:tc>
          <w:tcPr>
            <w:tcW w:w="2566" w:type="dxa"/>
            <w:tcBorders>
              <w:top w:val="nil"/>
              <w:left w:val="nil"/>
              <w:bottom w:val="single" w:sz="4" w:space="0" w:color="808080" w:themeColor="background1" w:themeShade="80"/>
              <w:right w:val="nil"/>
            </w:tcBorders>
          </w:tcPr>
          <w:p w14:paraId="245AE571" w14:textId="263A4B60" w:rsidR="00084E7F" w:rsidRPr="00653559" w:rsidRDefault="00084E7F" w:rsidP="009C472B">
            <w:pPr>
              <w:rPr>
                <w:rFonts w:ascii="Times New Roman" w:hAnsi="Times New Roman" w:cs="Times New Roman"/>
                <w:b/>
                <w:sz w:val="28"/>
                <w:szCs w:val="28"/>
              </w:rPr>
            </w:pPr>
            <w:r w:rsidRPr="00653559">
              <w:rPr>
                <w:rFonts w:ascii="Times New Roman" w:hAnsi="Times New Roman" w:cs="Times New Roman"/>
                <w:b/>
                <w:sz w:val="28"/>
                <w:szCs w:val="28"/>
              </w:rPr>
              <w:t>2023</w:t>
            </w:r>
            <w:r w:rsidR="00564A34" w:rsidRPr="00AC417B">
              <w:rPr>
                <w:rFonts w:ascii="Times New Roman" w:hAnsi="Times New Roman" w:cs="Times New Roman"/>
                <w:b/>
                <w:sz w:val="18"/>
                <w:szCs w:val="18"/>
              </w:rPr>
              <w:t>*</w:t>
            </w:r>
            <w:r w:rsidR="00564A34">
              <w:rPr>
                <w:rFonts w:ascii="Times New Roman" w:hAnsi="Times New Roman" w:cs="Times New Roman"/>
                <w:b/>
                <w:sz w:val="18"/>
                <w:szCs w:val="18"/>
              </w:rPr>
              <w:t xml:space="preserve">Data reported for </w:t>
            </w:r>
            <w:r w:rsidR="00564A34" w:rsidRPr="00AC417B">
              <w:rPr>
                <w:rFonts w:ascii="Times New Roman" w:hAnsi="Times New Roman" w:cs="Times New Roman"/>
                <w:b/>
                <w:sz w:val="18"/>
                <w:szCs w:val="18"/>
              </w:rPr>
              <w:t xml:space="preserve">1/1/2023 – 9/30/2023 due to </w:t>
            </w:r>
            <w:r w:rsidR="00564A34">
              <w:rPr>
                <w:rFonts w:ascii="Times New Roman" w:hAnsi="Times New Roman" w:cs="Times New Roman"/>
                <w:b/>
                <w:sz w:val="18"/>
                <w:szCs w:val="18"/>
              </w:rPr>
              <w:t>change in</w:t>
            </w:r>
            <w:r w:rsidR="00564A34" w:rsidRPr="00AC417B">
              <w:rPr>
                <w:rFonts w:ascii="Times New Roman" w:hAnsi="Times New Roman" w:cs="Times New Roman"/>
                <w:b/>
                <w:sz w:val="18"/>
                <w:szCs w:val="18"/>
              </w:rPr>
              <w:t xml:space="preserve"> fiscal year</w:t>
            </w:r>
          </w:p>
        </w:tc>
        <w:tc>
          <w:tcPr>
            <w:tcW w:w="1574" w:type="dxa"/>
            <w:tcBorders>
              <w:top w:val="nil"/>
              <w:left w:val="nil"/>
              <w:bottom w:val="single" w:sz="4" w:space="0" w:color="808080" w:themeColor="background1" w:themeShade="80"/>
              <w:right w:val="nil"/>
            </w:tcBorders>
          </w:tcPr>
          <w:p w14:paraId="4D377521" w14:textId="512188C1" w:rsidR="00084E7F" w:rsidRPr="00653559" w:rsidRDefault="00084E7F" w:rsidP="009C472B">
            <w:pPr>
              <w:rPr>
                <w:rFonts w:ascii="Times New Roman" w:hAnsi="Times New Roman" w:cs="Times New Roman"/>
                <w:b/>
                <w:sz w:val="28"/>
                <w:szCs w:val="28"/>
              </w:rPr>
            </w:pPr>
            <w:r w:rsidRPr="00653559">
              <w:rPr>
                <w:rFonts w:ascii="Times New Roman" w:hAnsi="Times New Roman" w:cs="Times New Roman"/>
                <w:b/>
                <w:sz w:val="28"/>
                <w:szCs w:val="28"/>
              </w:rPr>
              <w:t>2024</w:t>
            </w:r>
          </w:p>
        </w:tc>
      </w:tr>
      <w:tr w:rsidR="00066366" w:rsidRPr="00653559" w14:paraId="5E2DCF1E" w14:textId="63954D46" w:rsidTr="00A52A3D">
        <w:tc>
          <w:tcPr>
            <w:tcW w:w="17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0DE495" w14:textId="77777777" w:rsidR="00084E7F" w:rsidRPr="008E610D" w:rsidRDefault="00084E7F" w:rsidP="009C472B">
            <w:pPr>
              <w:rPr>
                <w:rFonts w:ascii="Times New Roman" w:hAnsi="Times New Roman" w:cs="Times New Roman"/>
                <w:b/>
                <w:color w:val="FF0000"/>
                <w:sz w:val="24"/>
                <w:szCs w:val="24"/>
              </w:rPr>
            </w:pPr>
            <w:r w:rsidRPr="008E610D">
              <w:rPr>
                <w:rFonts w:ascii="Times New Roman" w:hAnsi="Times New Roman" w:cs="Times New Roman"/>
                <w:sz w:val="24"/>
                <w:szCs w:val="24"/>
              </w:rPr>
              <w:t>Monitor and improve Social Determinants of Health screening and referral for Gundersen Health System patients and families</w:t>
            </w:r>
            <w:r w:rsidRPr="008E610D">
              <w:rPr>
                <w:rFonts w:ascii="Times New Roman" w:hAnsi="Times New Roman" w:cs="Times New Roman"/>
                <w:b/>
                <w:color w:val="FF0000"/>
                <w:sz w:val="24"/>
                <w:szCs w:val="24"/>
              </w:rPr>
              <w:t xml:space="preserve"> </w:t>
            </w:r>
          </w:p>
          <w:p w14:paraId="00710BFC" w14:textId="77777777" w:rsidR="00084E7F" w:rsidRPr="008E610D" w:rsidRDefault="00084E7F" w:rsidP="009C472B">
            <w:pPr>
              <w:rPr>
                <w:rFonts w:ascii="Times New Roman" w:hAnsi="Times New Roman" w:cs="Times New Roman"/>
                <w:b/>
                <w:color w:val="FF0000"/>
                <w:sz w:val="24"/>
                <w:szCs w:val="24"/>
              </w:rPr>
            </w:pPr>
          </w:p>
          <w:p w14:paraId="20BE502E" w14:textId="2D3860A0" w:rsidR="00084E7F" w:rsidRPr="008E610D" w:rsidRDefault="00084E7F" w:rsidP="009C472B">
            <w:pPr>
              <w:rPr>
                <w:rFonts w:ascii="Times New Roman" w:hAnsi="Times New Roman" w:cs="Times New Roman"/>
                <w:b/>
                <w:sz w:val="24"/>
                <w:szCs w:val="24"/>
              </w:rPr>
            </w:pPr>
          </w:p>
        </w:tc>
        <w:tc>
          <w:tcPr>
            <w:tcW w:w="1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0D2E63" w14:textId="77777777" w:rsidR="00084E7F" w:rsidRPr="008E610D" w:rsidRDefault="00084E7F" w:rsidP="006F614A">
            <w:pPr>
              <w:rPr>
                <w:rFonts w:ascii="Times New Roman" w:hAnsi="Times New Roman" w:cs="Times New Roman"/>
                <w:sz w:val="24"/>
                <w:szCs w:val="24"/>
              </w:rPr>
            </w:pPr>
            <w:r w:rsidRPr="008E610D">
              <w:rPr>
                <w:rFonts w:ascii="Times New Roman" w:hAnsi="Times New Roman" w:cs="Times New Roman"/>
                <w:sz w:val="24"/>
                <w:szCs w:val="24"/>
              </w:rPr>
              <w:t>Quality</w:t>
            </w:r>
          </w:p>
          <w:p w14:paraId="36B94EE0" w14:textId="77777777" w:rsidR="00084E7F" w:rsidRPr="008E610D" w:rsidRDefault="00084E7F" w:rsidP="006F614A">
            <w:pPr>
              <w:rPr>
                <w:rFonts w:ascii="Times New Roman" w:hAnsi="Times New Roman" w:cs="Times New Roman"/>
                <w:sz w:val="24"/>
                <w:szCs w:val="24"/>
              </w:rPr>
            </w:pPr>
            <w:r w:rsidRPr="008E610D">
              <w:rPr>
                <w:rFonts w:ascii="Times New Roman" w:hAnsi="Times New Roman" w:cs="Times New Roman"/>
                <w:sz w:val="24"/>
                <w:szCs w:val="24"/>
              </w:rPr>
              <w:t>Population Health</w:t>
            </w:r>
          </w:p>
          <w:p w14:paraId="7E13C914" w14:textId="77777777" w:rsidR="00084E7F" w:rsidRPr="008E610D" w:rsidRDefault="00084E7F" w:rsidP="006F614A">
            <w:pPr>
              <w:rPr>
                <w:rFonts w:ascii="Times New Roman" w:hAnsi="Times New Roman" w:cs="Times New Roman"/>
                <w:sz w:val="24"/>
                <w:szCs w:val="24"/>
              </w:rPr>
            </w:pPr>
            <w:r w:rsidRPr="008E610D">
              <w:rPr>
                <w:rFonts w:ascii="Times New Roman" w:hAnsi="Times New Roman" w:cs="Times New Roman"/>
                <w:sz w:val="24"/>
                <w:szCs w:val="24"/>
              </w:rPr>
              <w:t>211</w:t>
            </w:r>
          </w:p>
          <w:p w14:paraId="5815FF12" w14:textId="3E95A02D" w:rsidR="00084E7F" w:rsidRPr="008E610D" w:rsidRDefault="00084E7F" w:rsidP="006F614A">
            <w:pPr>
              <w:rPr>
                <w:rFonts w:ascii="Times New Roman" w:hAnsi="Times New Roman" w:cs="Times New Roman"/>
                <w:sz w:val="24"/>
                <w:szCs w:val="24"/>
              </w:rPr>
            </w:pPr>
            <w:r w:rsidRPr="008E610D">
              <w:rPr>
                <w:rFonts w:ascii="Times New Roman" w:hAnsi="Times New Roman" w:cs="Times New Roman"/>
                <w:sz w:val="24"/>
                <w:szCs w:val="24"/>
              </w:rPr>
              <w:t>findhelp.org</w:t>
            </w:r>
          </w:p>
          <w:p w14:paraId="5EE74AA7" w14:textId="1D31BB04" w:rsidR="00084E7F" w:rsidRPr="008E610D" w:rsidRDefault="00084E7F" w:rsidP="006F614A">
            <w:pPr>
              <w:rPr>
                <w:rFonts w:ascii="Times New Roman" w:hAnsi="Times New Roman" w:cs="Times New Roman"/>
                <w:sz w:val="24"/>
                <w:szCs w:val="24"/>
              </w:rPr>
            </w:pPr>
            <w:r w:rsidRPr="008E610D">
              <w:rPr>
                <w:rFonts w:ascii="Times New Roman" w:hAnsi="Times New Roman" w:cs="Times New Roman"/>
                <w:sz w:val="24"/>
                <w:szCs w:val="24"/>
              </w:rPr>
              <w:t>Primary Care</w:t>
            </w:r>
          </w:p>
          <w:p w14:paraId="6A27BED5" w14:textId="77777777" w:rsidR="00084E7F" w:rsidRPr="008E610D" w:rsidRDefault="00084E7F" w:rsidP="006F614A">
            <w:pPr>
              <w:rPr>
                <w:rFonts w:ascii="Times New Roman" w:hAnsi="Times New Roman" w:cs="Times New Roman"/>
                <w:sz w:val="24"/>
                <w:szCs w:val="24"/>
              </w:rPr>
            </w:pPr>
            <w:r w:rsidRPr="008E610D">
              <w:rPr>
                <w:rFonts w:ascii="Times New Roman" w:hAnsi="Times New Roman" w:cs="Times New Roman"/>
                <w:sz w:val="24"/>
                <w:szCs w:val="24"/>
              </w:rPr>
              <w:t>Social Services</w:t>
            </w:r>
          </w:p>
          <w:p w14:paraId="11D0ED3D" w14:textId="77777777" w:rsidR="00084E7F" w:rsidRPr="008E610D" w:rsidRDefault="00084E7F" w:rsidP="006F614A">
            <w:pPr>
              <w:rPr>
                <w:rFonts w:ascii="Times New Roman" w:hAnsi="Times New Roman" w:cs="Times New Roman"/>
                <w:sz w:val="24"/>
                <w:szCs w:val="24"/>
              </w:rPr>
            </w:pPr>
            <w:r w:rsidRPr="008E610D">
              <w:rPr>
                <w:rFonts w:ascii="Times New Roman" w:hAnsi="Times New Roman" w:cs="Times New Roman"/>
                <w:sz w:val="24"/>
                <w:szCs w:val="24"/>
              </w:rPr>
              <w:t>Nursing</w:t>
            </w:r>
          </w:p>
          <w:p w14:paraId="4016B7EC" w14:textId="1729FA4E" w:rsidR="00084E7F" w:rsidRPr="008E610D" w:rsidRDefault="00084E7F" w:rsidP="006F614A">
            <w:pPr>
              <w:rPr>
                <w:rFonts w:ascii="Times New Roman" w:hAnsi="Times New Roman" w:cs="Times New Roman"/>
                <w:b/>
                <w:sz w:val="24"/>
                <w:szCs w:val="24"/>
              </w:rPr>
            </w:pPr>
            <w:r w:rsidRPr="008E610D">
              <w:rPr>
                <w:rFonts w:ascii="Times New Roman" w:hAnsi="Times New Roman" w:cs="Times New Roman"/>
                <w:sz w:val="24"/>
                <w:szCs w:val="24"/>
              </w:rPr>
              <w:t>EPIC</w:t>
            </w:r>
          </w:p>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9AAFF3" w14:textId="0964573E" w:rsidR="00084E7F" w:rsidRPr="008E610D" w:rsidRDefault="00084E7F" w:rsidP="009C472B">
            <w:pPr>
              <w:rPr>
                <w:rFonts w:ascii="Times New Roman" w:hAnsi="Times New Roman" w:cs="Times New Roman"/>
                <w:b/>
                <w:sz w:val="24"/>
                <w:szCs w:val="24"/>
              </w:rPr>
            </w:pPr>
            <w:r w:rsidRPr="008E610D">
              <w:rPr>
                <w:rFonts w:ascii="Times New Roman" w:hAnsi="Times New Roman" w:cs="Times New Roman"/>
                <w:sz w:val="24"/>
                <w:szCs w:val="24"/>
              </w:rPr>
              <w:t>Community Based Organizations (CBOs)</w:t>
            </w:r>
          </w:p>
        </w:tc>
        <w:tc>
          <w:tcPr>
            <w:tcW w:w="19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5CE79A" w14:textId="0942356F"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 xml:space="preserve">95% of patients identifying and wanting assistance for food, housing or transportation will be referred to a community resource </w:t>
            </w:r>
          </w:p>
        </w:tc>
        <w:tc>
          <w:tcPr>
            <w:tcW w:w="27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6FF5F1" w14:textId="4844B341" w:rsidR="00615078" w:rsidRPr="008E610D" w:rsidRDefault="00615078" w:rsidP="00615078">
            <w:pPr>
              <w:rPr>
                <w:rFonts w:ascii="Times New Roman" w:hAnsi="Times New Roman" w:cs="Times New Roman"/>
                <w:sz w:val="24"/>
                <w:szCs w:val="24"/>
              </w:rPr>
            </w:pPr>
            <w:r w:rsidRPr="008E610D">
              <w:rPr>
                <w:rFonts w:ascii="Times New Roman" w:hAnsi="Times New Roman" w:cs="Times New Roman"/>
                <w:sz w:val="24"/>
                <w:szCs w:val="24"/>
              </w:rPr>
              <w:t>57% of patients identifying and wanting assistance for food, housing or transportation referred to community resource</w:t>
            </w:r>
          </w:p>
          <w:p w14:paraId="4D00B0B0" w14:textId="77777777" w:rsidR="003D1299" w:rsidRPr="008E610D" w:rsidRDefault="003D1299" w:rsidP="009C472B">
            <w:pPr>
              <w:rPr>
                <w:rFonts w:ascii="Times New Roman" w:hAnsi="Times New Roman" w:cs="Times New Roman"/>
                <w:sz w:val="24"/>
                <w:szCs w:val="24"/>
              </w:rPr>
            </w:pPr>
          </w:p>
          <w:p w14:paraId="5317582E" w14:textId="087190B0" w:rsidR="003D1299" w:rsidRPr="008E610D" w:rsidRDefault="003D1299" w:rsidP="003D1299">
            <w:pPr>
              <w:rPr>
                <w:rFonts w:ascii="Times New Roman" w:eastAsia="Times New Roman" w:hAnsi="Times New Roman" w:cs="Times New Roman"/>
                <w:sz w:val="24"/>
                <w:szCs w:val="24"/>
              </w:rPr>
            </w:pPr>
            <w:r w:rsidRPr="008E610D">
              <w:rPr>
                <w:rFonts w:ascii="Times New Roman" w:eastAsia="Times New Roman" w:hAnsi="Times New Roman" w:cs="Times New Roman"/>
                <w:sz w:val="24"/>
                <w:szCs w:val="24"/>
              </w:rPr>
              <w:t>737 patients received information for community-based organizations for social needs.</w:t>
            </w:r>
          </w:p>
          <w:p w14:paraId="32946154" w14:textId="1DEB4C73" w:rsidR="003D1299" w:rsidRPr="00D819AD" w:rsidRDefault="003D1299">
            <w:pPr>
              <w:pStyle w:val="ListParagraph"/>
              <w:numPr>
                <w:ilvl w:val="0"/>
                <w:numId w:val="11"/>
              </w:numPr>
              <w:rPr>
                <w:rFonts w:ascii="Times New Roman" w:eastAsia="Times New Roman" w:hAnsi="Times New Roman" w:cs="Times New Roman"/>
                <w:sz w:val="24"/>
                <w:szCs w:val="24"/>
              </w:rPr>
            </w:pPr>
            <w:r w:rsidRPr="00D819AD">
              <w:rPr>
                <w:rFonts w:ascii="Times New Roman" w:eastAsia="Times New Roman" w:hAnsi="Times New Roman" w:cs="Times New Roman"/>
                <w:sz w:val="24"/>
                <w:szCs w:val="24"/>
              </w:rPr>
              <w:t>A total of</w:t>
            </w:r>
            <w:r w:rsidR="00D819AD">
              <w:rPr>
                <w:rFonts w:ascii="Times New Roman" w:eastAsia="Times New Roman" w:hAnsi="Times New Roman" w:cs="Times New Roman"/>
                <w:sz w:val="24"/>
                <w:szCs w:val="24"/>
              </w:rPr>
              <w:t xml:space="preserve"> </w:t>
            </w:r>
            <w:r w:rsidRPr="00D819AD">
              <w:rPr>
                <w:rFonts w:ascii="Times New Roman" w:eastAsia="Times New Roman" w:hAnsi="Times New Roman" w:cs="Times New Roman"/>
                <w:sz w:val="24"/>
                <w:szCs w:val="24"/>
              </w:rPr>
              <w:t xml:space="preserve">3,887 programs were shared among the 737 patients. </w:t>
            </w:r>
          </w:p>
          <w:p w14:paraId="35F8286B" w14:textId="053E95AD" w:rsidR="003D1299" w:rsidRPr="008E610D" w:rsidRDefault="003D1299" w:rsidP="009C472B">
            <w:pPr>
              <w:rPr>
                <w:rFonts w:ascii="Times New Roman" w:hAnsi="Times New Roman" w:cs="Times New Roman"/>
                <w:sz w:val="24"/>
                <w:szCs w:val="24"/>
              </w:rPr>
            </w:pPr>
          </w:p>
        </w:tc>
        <w:tc>
          <w:tcPr>
            <w:tcW w:w="25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1C4239" w14:textId="77777777" w:rsidR="00A9289B" w:rsidRPr="00A9289B" w:rsidRDefault="00A9289B" w:rsidP="00A9289B">
            <w:pPr>
              <w:rPr>
                <w:rFonts w:ascii="Times New Roman" w:hAnsi="Times New Roman" w:cs="Times New Roman"/>
                <w:sz w:val="24"/>
                <w:szCs w:val="24"/>
              </w:rPr>
            </w:pPr>
            <w:r w:rsidRPr="00A9289B">
              <w:rPr>
                <w:rFonts w:ascii="Times New Roman" w:hAnsi="Times New Roman" w:cs="Times New Roman"/>
                <w:sz w:val="24"/>
                <w:szCs w:val="24"/>
              </w:rPr>
              <w:t>61% of patients identifying and wanting assistance for food, housing or transportation referred to community resource</w:t>
            </w:r>
          </w:p>
          <w:p w14:paraId="25255B8D" w14:textId="77777777" w:rsidR="00A9289B" w:rsidRPr="00A9289B" w:rsidRDefault="00A9289B" w:rsidP="00A9289B">
            <w:pPr>
              <w:rPr>
                <w:rFonts w:ascii="Times New Roman" w:hAnsi="Times New Roman" w:cs="Times New Roman"/>
                <w:sz w:val="24"/>
                <w:szCs w:val="24"/>
              </w:rPr>
            </w:pPr>
          </w:p>
          <w:p w14:paraId="2535F7B5" w14:textId="77777777" w:rsidR="00A9289B" w:rsidRPr="00A9289B" w:rsidRDefault="00A9289B" w:rsidP="00A9289B">
            <w:pPr>
              <w:rPr>
                <w:rFonts w:ascii="Times New Roman" w:hAnsi="Times New Roman" w:cs="Times New Roman"/>
                <w:sz w:val="24"/>
                <w:szCs w:val="24"/>
              </w:rPr>
            </w:pPr>
            <w:r w:rsidRPr="00A9289B">
              <w:rPr>
                <w:rFonts w:ascii="Times New Roman" w:hAnsi="Times New Roman" w:cs="Times New Roman"/>
                <w:sz w:val="24"/>
                <w:szCs w:val="24"/>
              </w:rPr>
              <w:t>583 patients received information for community-based organizations for social needs.</w:t>
            </w:r>
          </w:p>
          <w:p w14:paraId="226C992C" w14:textId="77777777" w:rsidR="00A9289B" w:rsidRPr="00A9289B" w:rsidRDefault="00A9289B">
            <w:pPr>
              <w:pStyle w:val="ListParagraph"/>
              <w:numPr>
                <w:ilvl w:val="0"/>
                <w:numId w:val="11"/>
              </w:numPr>
              <w:rPr>
                <w:rFonts w:ascii="Times New Roman" w:hAnsi="Times New Roman" w:cs="Times New Roman"/>
                <w:sz w:val="24"/>
                <w:szCs w:val="24"/>
              </w:rPr>
            </w:pPr>
            <w:r w:rsidRPr="00A9289B">
              <w:rPr>
                <w:rFonts w:ascii="Times New Roman" w:hAnsi="Times New Roman" w:cs="Times New Roman"/>
                <w:sz w:val="24"/>
                <w:szCs w:val="24"/>
              </w:rPr>
              <w:t xml:space="preserve">A total of 3,967 programs were shared among the 583 patients. </w:t>
            </w:r>
          </w:p>
          <w:p w14:paraId="5D84E686" w14:textId="428E2809" w:rsidR="006A2D09" w:rsidRPr="008E610D" w:rsidRDefault="006A2D09" w:rsidP="009C472B">
            <w:pPr>
              <w:rPr>
                <w:rFonts w:ascii="Times New Roman" w:hAnsi="Times New Roman" w:cs="Times New Roman"/>
                <w:sz w:val="24"/>
                <w:szCs w:val="24"/>
              </w:rPr>
            </w:pPr>
          </w:p>
        </w:tc>
        <w:tc>
          <w:tcPr>
            <w:tcW w:w="15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C271E9" w14:textId="4E20DB2B" w:rsidR="00084E7F" w:rsidRPr="008E610D" w:rsidRDefault="00084E7F" w:rsidP="009C472B">
            <w:pPr>
              <w:rPr>
                <w:rFonts w:ascii="Times New Roman" w:hAnsi="Times New Roman" w:cs="Times New Roman"/>
                <w:sz w:val="24"/>
                <w:szCs w:val="24"/>
              </w:rPr>
            </w:pPr>
          </w:p>
        </w:tc>
      </w:tr>
      <w:tr w:rsidR="00297498" w:rsidRPr="00653559" w14:paraId="1A8EB63D" w14:textId="4B98DEAC" w:rsidTr="00A52A3D">
        <w:tc>
          <w:tcPr>
            <w:tcW w:w="17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74018C" w14:textId="684B930D"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Implement CRC workflow for referrals for patients experiencing stress/toxic stress (initiated with the SDOH survey)</w:t>
            </w:r>
          </w:p>
        </w:tc>
        <w:tc>
          <w:tcPr>
            <w:tcW w:w="1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92B80D" w14:textId="77777777"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Quality</w:t>
            </w:r>
          </w:p>
          <w:p w14:paraId="19ABB8A5" w14:textId="77777777"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Population Health</w:t>
            </w:r>
          </w:p>
          <w:p w14:paraId="6BD75753" w14:textId="77777777"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211</w:t>
            </w:r>
          </w:p>
          <w:p w14:paraId="3F3DECA2" w14:textId="5D50172C"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findhelp.org</w:t>
            </w:r>
          </w:p>
          <w:p w14:paraId="45ABE8D4" w14:textId="77777777"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Primary Care</w:t>
            </w:r>
          </w:p>
          <w:p w14:paraId="6F0FEF05" w14:textId="77777777"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Social Services</w:t>
            </w:r>
          </w:p>
          <w:p w14:paraId="51518322" w14:textId="77777777"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Nursing</w:t>
            </w:r>
          </w:p>
          <w:p w14:paraId="0C6C3573" w14:textId="3F2093FB"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EPIC</w:t>
            </w:r>
          </w:p>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4B2B3C" w14:textId="554B597B"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Community Based Organizations (CBOs)</w:t>
            </w:r>
          </w:p>
        </w:tc>
        <w:tc>
          <w:tcPr>
            <w:tcW w:w="19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C667F4" w14:textId="33FFBC39"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95% of patients with indicator(s) of stress/toxic stress wanting assistance, receive a referral to a community resource</w:t>
            </w:r>
          </w:p>
        </w:tc>
        <w:tc>
          <w:tcPr>
            <w:tcW w:w="27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CBE5FA" w14:textId="77777777"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55% of patients with indicator(s) of stress/toxic stress wanting assistance, received a referral to a community resource.</w:t>
            </w:r>
          </w:p>
          <w:p w14:paraId="5EFDA59B" w14:textId="133BBA4B" w:rsidR="00297498" w:rsidRPr="008E610D" w:rsidRDefault="00297498" w:rsidP="00297498">
            <w:pPr>
              <w:rPr>
                <w:rFonts w:ascii="Times New Roman" w:hAnsi="Times New Roman" w:cs="Times New Roman"/>
                <w:sz w:val="24"/>
                <w:szCs w:val="24"/>
              </w:rPr>
            </w:pPr>
          </w:p>
          <w:p w14:paraId="67940CFF" w14:textId="47AE8932" w:rsidR="00760639" w:rsidRPr="008E610D" w:rsidRDefault="00760639" w:rsidP="00760639">
            <w:pPr>
              <w:rPr>
                <w:rFonts w:ascii="Times New Roman" w:hAnsi="Times New Roman" w:cs="Times New Roman"/>
                <w:sz w:val="24"/>
                <w:szCs w:val="24"/>
              </w:rPr>
            </w:pPr>
            <w:r w:rsidRPr="008E610D">
              <w:rPr>
                <w:rFonts w:ascii="Times New Roman" w:hAnsi="Times New Roman" w:cs="Times New Roman"/>
                <w:sz w:val="24"/>
                <w:szCs w:val="24"/>
              </w:rPr>
              <w:t>Stress Management Wellness Coaching:</w:t>
            </w:r>
            <w:r>
              <w:rPr>
                <w:rFonts w:ascii="Times New Roman" w:hAnsi="Times New Roman" w:cs="Times New Roman"/>
                <w:sz w:val="24"/>
                <w:szCs w:val="24"/>
              </w:rPr>
              <w:t xml:space="preserve"> a free telephonic service for patients scoring high risk </w:t>
            </w:r>
            <w:r>
              <w:rPr>
                <w:rFonts w:ascii="Times New Roman" w:hAnsi="Times New Roman" w:cs="Times New Roman"/>
                <w:sz w:val="24"/>
                <w:szCs w:val="24"/>
              </w:rPr>
              <w:lastRenderedPageBreak/>
              <w:t xml:space="preserve">for stress on the </w:t>
            </w:r>
            <w:proofErr w:type="spellStart"/>
            <w:r>
              <w:rPr>
                <w:rFonts w:ascii="Times New Roman" w:hAnsi="Times New Roman" w:cs="Times New Roman"/>
                <w:sz w:val="24"/>
                <w:szCs w:val="24"/>
              </w:rPr>
              <w:t>SDoH</w:t>
            </w:r>
            <w:proofErr w:type="spellEnd"/>
            <w:r>
              <w:rPr>
                <w:rFonts w:ascii="Times New Roman" w:hAnsi="Times New Roman" w:cs="Times New Roman"/>
                <w:sz w:val="24"/>
                <w:szCs w:val="24"/>
              </w:rPr>
              <w:t xml:space="preserve"> questionnaire and indicating they would like to speak with a Community Resource Connector (CRC)</w:t>
            </w:r>
          </w:p>
          <w:p w14:paraId="178A057C" w14:textId="18C54CA4" w:rsidR="00297498" w:rsidRPr="00D819AD" w:rsidRDefault="00297498" w:rsidP="00297498">
            <w:pPr>
              <w:rPr>
                <w:rFonts w:ascii="Times New Roman" w:hAnsi="Times New Roman" w:cs="Times New Roman"/>
                <w:sz w:val="24"/>
                <w:szCs w:val="24"/>
              </w:rPr>
            </w:pPr>
            <w:r w:rsidRPr="00D819AD">
              <w:rPr>
                <w:rFonts w:ascii="Times New Roman" w:hAnsi="Times New Roman" w:cs="Times New Roman"/>
                <w:sz w:val="24"/>
                <w:szCs w:val="24"/>
              </w:rPr>
              <w:t xml:space="preserve">140 Referrals </w:t>
            </w:r>
            <w:r w:rsidR="00760639">
              <w:rPr>
                <w:rFonts w:ascii="Times New Roman" w:hAnsi="Times New Roman" w:cs="Times New Roman"/>
                <w:sz w:val="24"/>
                <w:szCs w:val="24"/>
              </w:rPr>
              <w:t>from the CRCs</w:t>
            </w:r>
          </w:p>
          <w:p w14:paraId="53B181EC" w14:textId="689C7D7B" w:rsidR="00297498" w:rsidRPr="008E610D" w:rsidRDefault="00297498">
            <w:pPr>
              <w:pStyle w:val="ListParagraph"/>
              <w:numPr>
                <w:ilvl w:val="0"/>
                <w:numId w:val="3"/>
              </w:numPr>
              <w:rPr>
                <w:rFonts w:ascii="Times New Roman" w:hAnsi="Times New Roman" w:cs="Times New Roman"/>
                <w:sz w:val="24"/>
                <w:szCs w:val="24"/>
              </w:rPr>
            </w:pPr>
            <w:r w:rsidRPr="008E610D">
              <w:rPr>
                <w:rFonts w:ascii="Times New Roman" w:hAnsi="Times New Roman" w:cs="Times New Roman"/>
                <w:sz w:val="24"/>
                <w:szCs w:val="24"/>
              </w:rPr>
              <w:t>134 Unique patients</w:t>
            </w:r>
          </w:p>
          <w:p w14:paraId="5686C2E8" w14:textId="40B3D86A" w:rsidR="00297498" w:rsidRPr="008E610D" w:rsidRDefault="00297498">
            <w:pPr>
              <w:pStyle w:val="ListParagraph"/>
              <w:numPr>
                <w:ilvl w:val="0"/>
                <w:numId w:val="3"/>
              </w:numPr>
              <w:rPr>
                <w:rFonts w:ascii="Times New Roman" w:hAnsi="Times New Roman" w:cs="Times New Roman"/>
                <w:sz w:val="24"/>
                <w:szCs w:val="24"/>
              </w:rPr>
            </w:pPr>
            <w:r w:rsidRPr="008E610D">
              <w:rPr>
                <w:rFonts w:ascii="Times New Roman" w:hAnsi="Times New Roman" w:cs="Times New Roman"/>
                <w:sz w:val="24"/>
                <w:szCs w:val="24"/>
              </w:rPr>
              <w:t>55% engaged in “at least some coaching”</w:t>
            </w:r>
          </w:p>
          <w:p w14:paraId="678E47B9" w14:textId="1953A28B" w:rsidR="00297498" w:rsidRPr="008E610D" w:rsidRDefault="00297498">
            <w:pPr>
              <w:pStyle w:val="ListParagraph"/>
              <w:numPr>
                <w:ilvl w:val="0"/>
                <w:numId w:val="3"/>
              </w:numPr>
              <w:rPr>
                <w:rFonts w:ascii="Times New Roman" w:hAnsi="Times New Roman" w:cs="Times New Roman"/>
                <w:sz w:val="24"/>
                <w:szCs w:val="24"/>
              </w:rPr>
            </w:pPr>
            <w:r w:rsidRPr="008E610D">
              <w:rPr>
                <w:rFonts w:ascii="Times New Roman" w:hAnsi="Times New Roman" w:cs="Times New Roman"/>
                <w:sz w:val="24"/>
                <w:szCs w:val="24"/>
              </w:rPr>
              <w:t>Among patients with a first and last known stress level:</w:t>
            </w:r>
          </w:p>
          <w:p w14:paraId="2924B5BA" w14:textId="03C31299" w:rsidR="00297498" w:rsidRPr="008E610D" w:rsidRDefault="00297498" w:rsidP="00297498">
            <w:pPr>
              <w:pStyle w:val="ListParagraph"/>
              <w:ind w:left="360"/>
              <w:rPr>
                <w:rFonts w:ascii="Times New Roman" w:hAnsi="Times New Roman" w:cs="Times New Roman"/>
                <w:sz w:val="24"/>
                <w:szCs w:val="24"/>
              </w:rPr>
            </w:pPr>
            <w:r w:rsidRPr="008E610D">
              <w:rPr>
                <w:rFonts w:ascii="Times New Roman" w:hAnsi="Times New Roman" w:cs="Times New Roman"/>
                <w:sz w:val="24"/>
                <w:szCs w:val="24"/>
              </w:rPr>
              <w:t>In general, stress level decreased, and coping skills increased</w:t>
            </w:r>
          </w:p>
        </w:tc>
        <w:tc>
          <w:tcPr>
            <w:tcW w:w="25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D1109B" w14:textId="26E2ECD8" w:rsidR="00297498" w:rsidRDefault="006A5EE5" w:rsidP="00297498">
            <w:pPr>
              <w:rPr>
                <w:rFonts w:ascii="Times New Roman" w:hAnsi="Times New Roman" w:cs="Times New Roman"/>
                <w:sz w:val="24"/>
                <w:szCs w:val="24"/>
              </w:rPr>
            </w:pPr>
            <w:r w:rsidRPr="006A5EE5">
              <w:rPr>
                <w:rFonts w:ascii="Times New Roman" w:hAnsi="Times New Roman" w:cs="Times New Roman"/>
                <w:sz w:val="24"/>
                <w:szCs w:val="24"/>
              </w:rPr>
              <w:lastRenderedPageBreak/>
              <w:t>57% of patients with indicator(s) of stress/toxic stress wanting assistance, received a referral to a community resource.</w:t>
            </w:r>
          </w:p>
          <w:p w14:paraId="51F31243" w14:textId="77777777" w:rsidR="006A5EE5" w:rsidRPr="008E610D" w:rsidRDefault="006A5EE5" w:rsidP="00297498">
            <w:pPr>
              <w:rPr>
                <w:rFonts w:ascii="Times New Roman" w:hAnsi="Times New Roman" w:cs="Times New Roman"/>
                <w:sz w:val="24"/>
                <w:szCs w:val="24"/>
              </w:rPr>
            </w:pPr>
          </w:p>
          <w:p w14:paraId="5076F2D5" w14:textId="320BE82C"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Stress Management Wellness Coaching:</w:t>
            </w:r>
            <w:r w:rsidR="009B364E">
              <w:rPr>
                <w:rFonts w:ascii="Times New Roman" w:hAnsi="Times New Roman" w:cs="Times New Roman"/>
                <w:sz w:val="24"/>
                <w:szCs w:val="24"/>
              </w:rPr>
              <w:t xml:space="preserve"> a free telephonic service </w:t>
            </w:r>
            <w:r w:rsidR="00AF18D8">
              <w:rPr>
                <w:rFonts w:ascii="Times New Roman" w:hAnsi="Times New Roman" w:cs="Times New Roman"/>
                <w:sz w:val="24"/>
                <w:szCs w:val="24"/>
              </w:rPr>
              <w:lastRenderedPageBreak/>
              <w:t xml:space="preserve">for patients </w:t>
            </w:r>
            <w:r w:rsidR="00555B18">
              <w:rPr>
                <w:rFonts w:ascii="Times New Roman" w:hAnsi="Times New Roman" w:cs="Times New Roman"/>
                <w:sz w:val="24"/>
                <w:szCs w:val="24"/>
              </w:rPr>
              <w:t>scoring</w:t>
            </w:r>
            <w:r w:rsidR="00AF18D8">
              <w:rPr>
                <w:rFonts w:ascii="Times New Roman" w:hAnsi="Times New Roman" w:cs="Times New Roman"/>
                <w:sz w:val="24"/>
                <w:szCs w:val="24"/>
              </w:rPr>
              <w:t xml:space="preserve"> </w:t>
            </w:r>
            <w:r w:rsidR="00555B18">
              <w:rPr>
                <w:rFonts w:ascii="Times New Roman" w:hAnsi="Times New Roman" w:cs="Times New Roman"/>
                <w:sz w:val="24"/>
                <w:szCs w:val="24"/>
              </w:rPr>
              <w:t xml:space="preserve">high risk for stress on the </w:t>
            </w:r>
            <w:proofErr w:type="spellStart"/>
            <w:r w:rsidR="00555B18">
              <w:rPr>
                <w:rFonts w:ascii="Times New Roman" w:hAnsi="Times New Roman" w:cs="Times New Roman"/>
                <w:sz w:val="24"/>
                <w:szCs w:val="24"/>
              </w:rPr>
              <w:t>SDoH</w:t>
            </w:r>
            <w:proofErr w:type="spellEnd"/>
            <w:r w:rsidR="00555B18">
              <w:rPr>
                <w:rFonts w:ascii="Times New Roman" w:hAnsi="Times New Roman" w:cs="Times New Roman"/>
                <w:sz w:val="24"/>
                <w:szCs w:val="24"/>
              </w:rPr>
              <w:t xml:space="preserve"> questionnaire and indicating they would like to speak with a </w:t>
            </w:r>
            <w:r w:rsidR="00760639">
              <w:rPr>
                <w:rFonts w:ascii="Times New Roman" w:hAnsi="Times New Roman" w:cs="Times New Roman"/>
                <w:sz w:val="24"/>
                <w:szCs w:val="24"/>
              </w:rPr>
              <w:t>Community Resource Connector</w:t>
            </w:r>
            <w:r w:rsidR="00555B18">
              <w:rPr>
                <w:rFonts w:ascii="Times New Roman" w:hAnsi="Times New Roman" w:cs="Times New Roman"/>
                <w:sz w:val="24"/>
                <w:szCs w:val="24"/>
              </w:rPr>
              <w:t xml:space="preserve"> </w:t>
            </w:r>
          </w:p>
          <w:p w14:paraId="7E4EBE20" w14:textId="47F617AC" w:rsidR="00297498" w:rsidRPr="00D819AD" w:rsidRDefault="00297498" w:rsidP="00297498">
            <w:pPr>
              <w:rPr>
                <w:rFonts w:ascii="Times New Roman" w:hAnsi="Times New Roman" w:cs="Times New Roman"/>
                <w:sz w:val="24"/>
                <w:szCs w:val="24"/>
              </w:rPr>
            </w:pPr>
            <w:r w:rsidRPr="00D819AD">
              <w:rPr>
                <w:rFonts w:ascii="Times New Roman" w:hAnsi="Times New Roman" w:cs="Times New Roman"/>
                <w:sz w:val="24"/>
                <w:szCs w:val="24"/>
              </w:rPr>
              <w:t>1</w:t>
            </w:r>
            <w:r w:rsidR="00E71F28">
              <w:rPr>
                <w:rFonts w:ascii="Times New Roman" w:hAnsi="Times New Roman" w:cs="Times New Roman"/>
                <w:sz w:val="24"/>
                <w:szCs w:val="24"/>
              </w:rPr>
              <w:t>0</w:t>
            </w:r>
            <w:r w:rsidR="00541F56">
              <w:rPr>
                <w:rFonts w:ascii="Times New Roman" w:hAnsi="Times New Roman" w:cs="Times New Roman"/>
                <w:sz w:val="24"/>
                <w:szCs w:val="24"/>
              </w:rPr>
              <w:t>9</w:t>
            </w:r>
            <w:r w:rsidRPr="00D819AD">
              <w:rPr>
                <w:rFonts w:ascii="Times New Roman" w:hAnsi="Times New Roman" w:cs="Times New Roman"/>
                <w:sz w:val="24"/>
                <w:szCs w:val="24"/>
              </w:rPr>
              <w:t xml:space="preserve"> Referrals </w:t>
            </w:r>
            <w:r w:rsidR="00760639">
              <w:rPr>
                <w:rFonts w:ascii="Times New Roman" w:hAnsi="Times New Roman" w:cs="Times New Roman"/>
                <w:sz w:val="24"/>
                <w:szCs w:val="24"/>
              </w:rPr>
              <w:t>from the CRCs</w:t>
            </w:r>
          </w:p>
          <w:p w14:paraId="2DE0CF48" w14:textId="049B58AE" w:rsidR="00297498" w:rsidRPr="008E610D" w:rsidRDefault="00297498">
            <w:pPr>
              <w:pStyle w:val="ListParagraph"/>
              <w:numPr>
                <w:ilvl w:val="0"/>
                <w:numId w:val="3"/>
              </w:numPr>
              <w:rPr>
                <w:rFonts w:ascii="Times New Roman" w:hAnsi="Times New Roman" w:cs="Times New Roman"/>
                <w:sz w:val="24"/>
                <w:szCs w:val="24"/>
              </w:rPr>
            </w:pPr>
            <w:r w:rsidRPr="008E610D">
              <w:rPr>
                <w:rFonts w:ascii="Times New Roman" w:hAnsi="Times New Roman" w:cs="Times New Roman"/>
                <w:sz w:val="24"/>
                <w:szCs w:val="24"/>
              </w:rPr>
              <w:t>1</w:t>
            </w:r>
            <w:r w:rsidR="00541F56">
              <w:rPr>
                <w:rFonts w:ascii="Times New Roman" w:hAnsi="Times New Roman" w:cs="Times New Roman"/>
                <w:sz w:val="24"/>
                <w:szCs w:val="24"/>
              </w:rPr>
              <w:t>08</w:t>
            </w:r>
            <w:r w:rsidRPr="008E610D">
              <w:rPr>
                <w:rFonts w:ascii="Times New Roman" w:hAnsi="Times New Roman" w:cs="Times New Roman"/>
                <w:sz w:val="24"/>
                <w:szCs w:val="24"/>
              </w:rPr>
              <w:t xml:space="preserve"> Unique patients</w:t>
            </w:r>
          </w:p>
          <w:p w14:paraId="247CC829" w14:textId="10974974" w:rsidR="00297498" w:rsidRPr="008E610D" w:rsidRDefault="00297498">
            <w:pPr>
              <w:pStyle w:val="ListParagraph"/>
              <w:numPr>
                <w:ilvl w:val="0"/>
                <w:numId w:val="3"/>
              </w:numPr>
              <w:rPr>
                <w:rFonts w:ascii="Times New Roman" w:hAnsi="Times New Roman" w:cs="Times New Roman"/>
                <w:sz w:val="24"/>
                <w:szCs w:val="24"/>
              </w:rPr>
            </w:pPr>
            <w:r w:rsidRPr="008E610D">
              <w:rPr>
                <w:rFonts w:ascii="Times New Roman" w:hAnsi="Times New Roman" w:cs="Times New Roman"/>
                <w:sz w:val="24"/>
                <w:szCs w:val="24"/>
              </w:rPr>
              <w:t>5</w:t>
            </w:r>
            <w:r w:rsidR="00764205">
              <w:rPr>
                <w:rFonts w:ascii="Times New Roman" w:hAnsi="Times New Roman" w:cs="Times New Roman"/>
                <w:sz w:val="24"/>
                <w:szCs w:val="24"/>
              </w:rPr>
              <w:t>8</w:t>
            </w:r>
            <w:r w:rsidRPr="008E610D">
              <w:rPr>
                <w:rFonts w:ascii="Times New Roman" w:hAnsi="Times New Roman" w:cs="Times New Roman"/>
                <w:sz w:val="24"/>
                <w:szCs w:val="24"/>
              </w:rPr>
              <w:t>% engaged in “at least some coaching”</w:t>
            </w:r>
          </w:p>
          <w:p w14:paraId="62179FEA" w14:textId="77777777" w:rsidR="00297498" w:rsidRPr="008E610D" w:rsidRDefault="00297498">
            <w:pPr>
              <w:pStyle w:val="ListParagraph"/>
              <w:numPr>
                <w:ilvl w:val="0"/>
                <w:numId w:val="3"/>
              </w:numPr>
              <w:rPr>
                <w:rFonts w:ascii="Times New Roman" w:hAnsi="Times New Roman" w:cs="Times New Roman"/>
                <w:sz w:val="24"/>
                <w:szCs w:val="24"/>
              </w:rPr>
            </w:pPr>
            <w:r w:rsidRPr="008E610D">
              <w:rPr>
                <w:rFonts w:ascii="Times New Roman" w:hAnsi="Times New Roman" w:cs="Times New Roman"/>
                <w:sz w:val="24"/>
                <w:szCs w:val="24"/>
              </w:rPr>
              <w:t>Among patients with a first and last known stress level:</w:t>
            </w:r>
          </w:p>
          <w:p w14:paraId="352657EA" w14:textId="77777777" w:rsidR="00297498"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In general, stress level decreased, and coping skills increased</w:t>
            </w:r>
          </w:p>
          <w:p w14:paraId="7EBFC9EA" w14:textId="75F24265" w:rsidR="00286E85" w:rsidRPr="009B72CC" w:rsidRDefault="009B364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21% of patients self-reported an increase in coping skills</w:t>
            </w:r>
          </w:p>
        </w:tc>
        <w:tc>
          <w:tcPr>
            <w:tcW w:w="15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A33D08" w14:textId="4E8C7DB8" w:rsidR="00297498" w:rsidRPr="008E610D" w:rsidRDefault="00297498" w:rsidP="00297498">
            <w:pPr>
              <w:rPr>
                <w:rFonts w:ascii="Times New Roman" w:hAnsi="Times New Roman" w:cs="Times New Roman"/>
                <w:sz w:val="24"/>
                <w:szCs w:val="24"/>
              </w:rPr>
            </w:pPr>
          </w:p>
        </w:tc>
      </w:tr>
      <w:tr w:rsidR="00297498" w:rsidRPr="00653559" w14:paraId="5BC83587" w14:textId="0B693FDD" w:rsidTr="00A52A3D">
        <w:tc>
          <w:tcPr>
            <w:tcW w:w="17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77D709" w14:textId="6D9598D6"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Investigate disparities for patient outcomes and develop strategies to address findings Possible disparities to consider:</w:t>
            </w:r>
          </w:p>
          <w:p w14:paraId="3607D7D3" w14:textId="22273BB5" w:rsidR="00297498" w:rsidRPr="008E610D" w:rsidRDefault="00297498" w:rsidP="00297498">
            <w:pPr>
              <w:pStyle w:val="ListParagraph"/>
              <w:numPr>
                <w:ilvl w:val="0"/>
                <w:numId w:val="1"/>
              </w:numPr>
              <w:ind w:left="341" w:hanging="180"/>
              <w:rPr>
                <w:rFonts w:ascii="Times New Roman" w:hAnsi="Times New Roman" w:cs="Times New Roman"/>
                <w:sz w:val="24"/>
                <w:szCs w:val="24"/>
              </w:rPr>
            </w:pPr>
            <w:r w:rsidRPr="008E610D">
              <w:rPr>
                <w:rFonts w:ascii="Times New Roman" w:hAnsi="Times New Roman" w:cs="Times New Roman"/>
                <w:sz w:val="24"/>
                <w:szCs w:val="24"/>
              </w:rPr>
              <w:t xml:space="preserve">Explore colorectal or breast cancer </w:t>
            </w:r>
            <w:r w:rsidRPr="008E610D">
              <w:rPr>
                <w:rFonts w:ascii="Times New Roman" w:hAnsi="Times New Roman" w:cs="Times New Roman"/>
                <w:sz w:val="24"/>
                <w:szCs w:val="24"/>
              </w:rPr>
              <w:lastRenderedPageBreak/>
              <w:t>screening, or tobacco cessation</w:t>
            </w:r>
          </w:p>
          <w:p w14:paraId="1D7E218D" w14:textId="095379CB" w:rsidR="00297498" w:rsidRPr="008E610D" w:rsidRDefault="00297498" w:rsidP="00297498">
            <w:pPr>
              <w:pStyle w:val="ListParagraph"/>
              <w:numPr>
                <w:ilvl w:val="0"/>
                <w:numId w:val="1"/>
              </w:numPr>
              <w:ind w:left="341" w:hanging="180"/>
              <w:rPr>
                <w:rFonts w:ascii="Times New Roman" w:hAnsi="Times New Roman" w:cs="Times New Roman"/>
                <w:sz w:val="24"/>
                <w:szCs w:val="24"/>
              </w:rPr>
            </w:pPr>
            <w:r w:rsidRPr="008E610D">
              <w:rPr>
                <w:rFonts w:ascii="Times New Roman" w:hAnsi="Times New Roman" w:cs="Times New Roman"/>
                <w:sz w:val="24"/>
                <w:szCs w:val="24"/>
              </w:rPr>
              <w:t>Street medicine</w:t>
            </w:r>
          </w:p>
        </w:tc>
        <w:tc>
          <w:tcPr>
            <w:tcW w:w="1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29F1F2" w14:textId="77777777"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lastRenderedPageBreak/>
              <w:t>Quality</w:t>
            </w:r>
          </w:p>
          <w:p w14:paraId="7733AC19" w14:textId="77777777"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Population Health</w:t>
            </w:r>
          </w:p>
          <w:p w14:paraId="50FB39BD" w14:textId="5525E638"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Cancer Center</w:t>
            </w:r>
          </w:p>
          <w:p w14:paraId="0B6917E7" w14:textId="30479912"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Family Medicine Residency – Street Medicine program</w:t>
            </w:r>
          </w:p>
          <w:p w14:paraId="2C6F58BF" w14:textId="713DE724"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Primary Care</w:t>
            </w:r>
          </w:p>
          <w:p w14:paraId="11BA6DBD" w14:textId="179A5F09" w:rsidR="00297498" w:rsidRPr="008E610D" w:rsidRDefault="00297498" w:rsidP="00297498">
            <w:pPr>
              <w:rPr>
                <w:rFonts w:ascii="Times New Roman" w:hAnsi="Times New Roman" w:cs="Times New Roman"/>
                <w:sz w:val="24"/>
                <w:szCs w:val="24"/>
              </w:rPr>
            </w:pPr>
          </w:p>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586265" w14:textId="4456EECE"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As defined by the intervention – CBO’s, municipalities, funders, etc.</w:t>
            </w:r>
          </w:p>
        </w:tc>
        <w:tc>
          <w:tcPr>
            <w:tcW w:w="19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9F7E97" w14:textId="462C4B11"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Implement at least 1 intervention identified to address findings by 2024</w:t>
            </w:r>
          </w:p>
        </w:tc>
        <w:tc>
          <w:tcPr>
            <w:tcW w:w="27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A60D84" w14:textId="730E773F"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Breast Cancer Screening:</w:t>
            </w:r>
          </w:p>
          <w:p w14:paraId="1FEDF41A" w14:textId="0750825E"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Implemented Hmong Women 50+ Health Event</w:t>
            </w:r>
          </w:p>
          <w:p w14:paraId="34195471" w14:textId="1DDA6B98" w:rsidR="00297498" w:rsidRPr="007B2AA1" w:rsidRDefault="00297498">
            <w:pPr>
              <w:pStyle w:val="ListParagraph"/>
              <w:numPr>
                <w:ilvl w:val="0"/>
                <w:numId w:val="10"/>
              </w:numPr>
              <w:rPr>
                <w:rFonts w:ascii="Times New Roman" w:hAnsi="Times New Roman" w:cs="Times New Roman"/>
                <w:sz w:val="24"/>
                <w:szCs w:val="24"/>
              </w:rPr>
            </w:pPr>
            <w:r w:rsidRPr="007B2AA1">
              <w:rPr>
                <w:rFonts w:ascii="Times New Roman" w:hAnsi="Times New Roman" w:cs="Times New Roman"/>
                <w:sz w:val="24"/>
                <w:szCs w:val="24"/>
              </w:rPr>
              <w:t>May 21, 2022</w:t>
            </w:r>
          </w:p>
          <w:p w14:paraId="0A7DC131" w14:textId="77777777" w:rsidR="00297498" w:rsidRDefault="00297498">
            <w:pPr>
              <w:pStyle w:val="paragraph"/>
              <w:numPr>
                <w:ilvl w:val="0"/>
                <w:numId w:val="10"/>
              </w:numPr>
              <w:spacing w:before="0" w:beforeAutospacing="0" w:after="0" w:afterAutospacing="0"/>
              <w:textAlignment w:val="baseline"/>
              <w:rPr>
                <w:rStyle w:val="eop"/>
              </w:rPr>
            </w:pPr>
            <w:r w:rsidRPr="008E610D">
              <w:rPr>
                <w:rStyle w:val="normaltextrun"/>
                <w:color w:val="000000"/>
                <w:position w:val="4"/>
              </w:rPr>
              <w:t>Attendees = 15</w:t>
            </w:r>
            <w:r w:rsidRPr="008E610D">
              <w:rPr>
                <w:rStyle w:val="eop"/>
              </w:rPr>
              <w:t>​</w:t>
            </w:r>
          </w:p>
          <w:p w14:paraId="47CE2C8F" w14:textId="6755CE2D" w:rsidR="00297498" w:rsidRDefault="00297498" w:rsidP="00297498">
            <w:pPr>
              <w:pStyle w:val="paragraph"/>
              <w:spacing w:before="0" w:beforeAutospacing="0" w:after="0" w:afterAutospacing="0"/>
              <w:ind w:left="360"/>
              <w:textAlignment w:val="baseline"/>
              <w:rPr>
                <w:rStyle w:val="normaltextrun"/>
                <w:color w:val="000000"/>
                <w:position w:val="4"/>
              </w:rPr>
            </w:pPr>
            <w:r>
              <w:rPr>
                <w:rStyle w:val="normaltextrun"/>
                <w:color w:val="000000"/>
                <w:position w:val="4"/>
              </w:rPr>
              <w:t>Mammogram</w:t>
            </w:r>
            <w:r w:rsidRPr="007B2AA1">
              <w:rPr>
                <w:rStyle w:val="normaltextrun"/>
                <w:color w:val="000000"/>
                <w:position w:val="4"/>
              </w:rPr>
              <w:t xml:space="preserve"> = 7 </w:t>
            </w:r>
          </w:p>
          <w:p w14:paraId="03483B75" w14:textId="77777777" w:rsidR="00297498" w:rsidRDefault="00297498" w:rsidP="00297498">
            <w:pPr>
              <w:pStyle w:val="paragraph"/>
              <w:spacing w:before="0" w:beforeAutospacing="0" w:after="0" w:afterAutospacing="0"/>
              <w:ind w:left="360"/>
              <w:textAlignment w:val="baseline"/>
              <w:rPr>
                <w:rStyle w:val="normaltextrun"/>
                <w:color w:val="000000"/>
                <w:position w:val="4"/>
              </w:rPr>
            </w:pPr>
            <w:r w:rsidRPr="008E610D">
              <w:rPr>
                <w:rStyle w:val="normaltextrun"/>
                <w:color w:val="000000"/>
                <w:position w:val="4"/>
              </w:rPr>
              <w:t>Covid vaccines = 5 </w:t>
            </w:r>
          </w:p>
          <w:p w14:paraId="1C7D4374" w14:textId="77777777" w:rsidR="00297498" w:rsidRDefault="00297498" w:rsidP="00297498">
            <w:pPr>
              <w:pStyle w:val="paragraph"/>
              <w:spacing w:before="0" w:beforeAutospacing="0" w:after="0" w:afterAutospacing="0"/>
              <w:ind w:left="360"/>
              <w:textAlignment w:val="baseline"/>
              <w:rPr>
                <w:rStyle w:val="normaltextrun"/>
                <w:color w:val="000000"/>
                <w:position w:val="4"/>
              </w:rPr>
            </w:pPr>
            <w:r w:rsidRPr="008E610D">
              <w:rPr>
                <w:rStyle w:val="normaltextrun"/>
                <w:color w:val="000000"/>
                <w:position w:val="4"/>
              </w:rPr>
              <w:t>Labs = 1 </w:t>
            </w:r>
          </w:p>
          <w:p w14:paraId="01DB9F03" w14:textId="77777777" w:rsidR="00297498" w:rsidRDefault="00297498" w:rsidP="00297498">
            <w:pPr>
              <w:pStyle w:val="paragraph"/>
              <w:spacing w:before="0" w:beforeAutospacing="0" w:after="0" w:afterAutospacing="0"/>
              <w:ind w:left="360"/>
              <w:textAlignment w:val="baseline"/>
              <w:rPr>
                <w:rStyle w:val="normaltextrun"/>
                <w:color w:val="000000"/>
                <w:position w:val="4"/>
              </w:rPr>
            </w:pPr>
            <w:r w:rsidRPr="008E610D">
              <w:rPr>
                <w:rStyle w:val="normaltextrun"/>
                <w:color w:val="000000"/>
                <w:position w:val="4"/>
              </w:rPr>
              <w:t>FIT = 2</w:t>
            </w:r>
          </w:p>
          <w:p w14:paraId="07699EC3" w14:textId="41CA1D87" w:rsidR="00297498" w:rsidRPr="008E610D" w:rsidRDefault="00297498" w:rsidP="00297498">
            <w:pPr>
              <w:pStyle w:val="paragraph"/>
              <w:spacing w:before="0" w:beforeAutospacing="0" w:after="0" w:afterAutospacing="0"/>
              <w:ind w:left="360"/>
              <w:textAlignment w:val="baseline"/>
            </w:pPr>
            <w:r w:rsidRPr="008E610D">
              <w:rPr>
                <w:rStyle w:val="normaltextrun"/>
                <w:color w:val="000000"/>
                <w:position w:val="4"/>
              </w:rPr>
              <w:t>Displays   = 4 (stroke, cancer center, population health, 211)</w:t>
            </w:r>
            <w:r w:rsidRPr="008E610D">
              <w:rPr>
                <w:rStyle w:val="eop"/>
              </w:rPr>
              <w:t>​</w:t>
            </w:r>
          </w:p>
          <w:p w14:paraId="79FC42A7" w14:textId="7A6AA856" w:rsidR="00297498" w:rsidRPr="008E610D" w:rsidRDefault="00297498">
            <w:pPr>
              <w:pStyle w:val="paragraph"/>
              <w:numPr>
                <w:ilvl w:val="0"/>
                <w:numId w:val="10"/>
              </w:numPr>
              <w:spacing w:before="0" w:beforeAutospacing="0" w:after="0" w:afterAutospacing="0"/>
              <w:textAlignment w:val="baseline"/>
              <w:rPr>
                <w:rStyle w:val="normaltextrun"/>
                <w:color w:val="000000"/>
                <w:position w:val="4"/>
              </w:rPr>
            </w:pPr>
            <w:r w:rsidRPr="008E610D">
              <w:rPr>
                <w:rStyle w:val="normaltextrun"/>
                <w:color w:val="000000"/>
                <w:position w:val="4"/>
              </w:rPr>
              <w:t xml:space="preserve">On-site participating departments = </w:t>
            </w:r>
            <w:r w:rsidRPr="008E610D">
              <w:rPr>
                <w:rStyle w:val="normaltextrun"/>
                <w:color w:val="000000"/>
                <w:position w:val="4"/>
              </w:rPr>
              <w:lastRenderedPageBreak/>
              <w:t>population health, cancer center, admit and registration, financial service, lab, soc serv-interpreters, DEI, breast center, vaccine clinic, nurse advisor </w:t>
            </w:r>
          </w:p>
          <w:p w14:paraId="2F20807E" w14:textId="77777777" w:rsidR="00297498" w:rsidRPr="008E610D" w:rsidRDefault="00297498">
            <w:pPr>
              <w:pStyle w:val="paragraph"/>
              <w:numPr>
                <w:ilvl w:val="0"/>
                <w:numId w:val="10"/>
              </w:numPr>
              <w:spacing w:before="0" w:beforeAutospacing="0" w:after="0" w:afterAutospacing="0"/>
              <w:textAlignment w:val="baseline"/>
            </w:pPr>
            <w:r w:rsidRPr="008E610D">
              <w:rPr>
                <w:rStyle w:val="normaltextrun"/>
                <w:color w:val="000000"/>
                <w:position w:val="3"/>
              </w:rPr>
              <w:t>86% agree/strongly agree = purpose was clear to me</w:t>
            </w:r>
            <w:r w:rsidRPr="008E610D">
              <w:rPr>
                <w:rStyle w:val="eop"/>
              </w:rPr>
              <w:t>​</w:t>
            </w:r>
          </w:p>
          <w:p w14:paraId="0CEE2A15" w14:textId="77777777" w:rsidR="00297498" w:rsidRPr="008E610D" w:rsidRDefault="00297498">
            <w:pPr>
              <w:pStyle w:val="paragraph"/>
              <w:numPr>
                <w:ilvl w:val="0"/>
                <w:numId w:val="10"/>
              </w:numPr>
              <w:spacing w:before="0" w:beforeAutospacing="0" w:after="0" w:afterAutospacing="0"/>
              <w:textAlignment w:val="baseline"/>
            </w:pPr>
            <w:r w:rsidRPr="008E610D">
              <w:rPr>
                <w:rStyle w:val="normaltextrun"/>
                <w:color w:val="000000"/>
                <w:position w:val="3"/>
              </w:rPr>
              <w:t>91% agree/strongly agree = planning process was adequate</w:t>
            </w:r>
            <w:r w:rsidRPr="008E610D">
              <w:rPr>
                <w:rStyle w:val="eop"/>
              </w:rPr>
              <w:t>​</w:t>
            </w:r>
          </w:p>
          <w:p w14:paraId="27D125F9" w14:textId="77777777" w:rsidR="00297498" w:rsidRPr="008E610D" w:rsidRDefault="00297498">
            <w:pPr>
              <w:pStyle w:val="paragraph"/>
              <w:numPr>
                <w:ilvl w:val="0"/>
                <w:numId w:val="10"/>
              </w:numPr>
              <w:spacing w:before="0" w:beforeAutospacing="0" w:after="0" w:afterAutospacing="0"/>
              <w:textAlignment w:val="baseline"/>
            </w:pPr>
            <w:r w:rsidRPr="008E610D">
              <w:rPr>
                <w:rStyle w:val="normaltextrun"/>
                <w:color w:val="000000"/>
                <w:position w:val="3"/>
              </w:rPr>
              <w:t>80% agree/strongly agree = communication regarding the plan, needs, and the day was adequate</w:t>
            </w:r>
            <w:r w:rsidRPr="008E610D">
              <w:rPr>
                <w:rStyle w:val="eop"/>
              </w:rPr>
              <w:t>​</w:t>
            </w:r>
          </w:p>
          <w:p w14:paraId="1DAA79BB" w14:textId="77777777" w:rsidR="00297498" w:rsidRPr="008E610D" w:rsidRDefault="00297498">
            <w:pPr>
              <w:pStyle w:val="paragraph"/>
              <w:numPr>
                <w:ilvl w:val="0"/>
                <w:numId w:val="10"/>
              </w:numPr>
              <w:spacing w:before="0" w:beforeAutospacing="0" w:after="0" w:afterAutospacing="0"/>
              <w:textAlignment w:val="baseline"/>
            </w:pPr>
            <w:r w:rsidRPr="008E610D">
              <w:rPr>
                <w:rStyle w:val="normaltextrun"/>
                <w:color w:val="000000"/>
                <w:position w:val="3"/>
              </w:rPr>
              <w:t>100% agree/strongly agree = from your perspective, patients/ community members who attended were satisfied with the event</w:t>
            </w:r>
            <w:r w:rsidRPr="008E610D">
              <w:rPr>
                <w:rStyle w:val="eop"/>
              </w:rPr>
              <w:t>​</w:t>
            </w:r>
          </w:p>
          <w:p w14:paraId="3EF67449" w14:textId="77777777" w:rsidR="00297498" w:rsidRPr="008E610D" w:rsidRDefault="00297498">
            <w:pPr>
              <w:pStyle w:val="paragraph"/>
              <w:numPr>
                <w:ilvl w:val="0"/>
                <w:numId w:val="10"/>
              </w:numPr>
              <w:spacing w:before="0" w:beforeAutospacing="0" w:after="0" w:afterAutospacing="0"/>
              <w:textAlignment w:val="baseline"/>
              <w:rPr>
                <w:rStyle w:val="normaltextrun"/>
                <w:color w:val="000000"/>
                <w:position w:val="3"/>
              </w:rPr>
            </w:pPr>
            <w:r w:rsidRPr="008E610D">
              <w:rPr>
                <w:rStyle w:val="normaltextrun"/>
                <w:color w:val="000000"/>
                <w:position w:val="3"/>
              </w:rPr>
              <w:t>86% agree/strongly agree = we achieved our goal(s).</w:t>
            </w:r>
          </w:p>
          <w:p w14:paraId="68C09E06" w14:textId="3B44FFEF" w:rsidR="00297498" w:rsidRPr="008E610D" w:rsidRDefault="00297498" w:rsidP="00297498">
            <w:pPr>
              <w:pStyle w:val="paragraph"/>
              <w:spacing w:before="0" w:beforeAutospacing="0" w:after="0" w:afterAutospacing="0"/>
              <w:textAlignment w:val="baseline"/>
              <w:rPr>
                <w:rStyle w:val="normaltextrun"/>
                <w:color w:val="000000"/>
                <w:position w:val="3"/>
              </w:rPr>
            </w:pPr>
          </w:p>
          <w:p w14:paraId="611B5262" w14:textId="4A9F415C" w:rsidR="00297498" w:rsidRPr="008E610D" w:rsidRDefault="00297498" w:rsidP="00297498">
            <w:pPr>
              <w:pStyle w:val="paragraph"/>
              <w:spacing w:before="0" w:beforeAutospacing="0" w:after="0" w:afterAutospacing="0"/>
              <w:textAlignment w:val="baseline"/>
              <w:rPr>
                <w:rStyle w:val="normaltextrun"/>
                <w:color w:val="000000"/>
                <w:position w:val="3"/>
              </w:rPr>
            </w:pPr>
            <w:r w:rsidRPr="008E610D">
              <w:rPr>
                <w:rStyle w:val="normaltextrun"/>
                <w:color w:val="000000"/>
                <w:position w:val="3"/>
              </w:rPr>
              <w:t>Street Medicine Team: Provide</w:t>
            </w:r>
            <w:r>
              <w:rPr>
                <w:rStyle w:val="normaltextrun"/>
                <w:color w:val="000000"/>
                <w:position w:val="3"/>
              </w:rPr>
              <w:t>s</w:t>
            </w:r>
            <w:r w:rsidRPr="008E610D">
              <w:rPr>
                <w:rStyle w:val="normaltextrun"/>
                <w:color w:val="000000"/>
                <w:position w:val="3"/>
              </w:rPr>
              <w:t xml:space="preserve"> health care services for population living with homelessness in La Crosse. </w:t>
            </w:r>
          </w:p>
          <w:p w14:paraId="722AD55B" w14:textId="01A5A4B1" w:rsidR="00297498" w:rsidRPr="008E610D" w:rsidRDefault="00297498">
            <w:pPr>
              <w:pStyle w:val="paragraph"/>
              <w:numPr>
                <w:ilvl w:val="0"/>
                <w:numId w:val="9"/>
              </w:numPr>
              <w:spacing w:before="0" w:beforeAutospacing="0" w:after="0" w:afterAutospacing="0"/>
              <w:textAlignment w:val="baseline"/>
            </w:pPr>
            <w:r w:rsidRPr="008E610D">
              <w:rPr>
                <w:rStyle w:val="normaltextrun"/>
                <w:color w:val="000000"/>
                <w:position w:val="3"/>
              </w:rPr>
              <w:t>884 people served</w:t>
            </w:r>
          </w:p>
        </w:tc>
        <w:tc>
          <w:tcPr>
            <w:tcW w:w="25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BE51B1" w14:textId="1D0C4FB2" w:rsidR="00297498" w:rsidRDefault="00297498" w:rsidP="00297498">
            <w:pPr>
              <w:rPr>
                <w:rFonts w:ascii="Times New Roman" w:hAnsi="Times New Roman" w:cs="Times New Roman"/>
                <w:sz w:val="24"/>
                <w:szCs w:val="24"/>
              </w:rPr>
            </w:pPr>
            <w:r>
              <w:rPr>
                <w:rFonts w:ascii="Times New Roman" w:hAnsi="Times New Roman" w:cs="Times New Roman"/>
                <w:sz w:val="24"/>
                <w:szCs w:val="24"/>
              </w:rPr>
              <w:lastRenderedPageBreak/>
              <w:t>Breast Cancer Screening: Hmong Women 50+ Health Event</w:t>
            </w:r>
          </w:p>
          <w:p w14:paraId="2B88251B" w14:textId="4712D50A" w:rsidR="00297498" w:rsidRDefault="00297498">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April 28, 2023</w:t>
            </w:r>
          </w:p>
          <w:p w14:paraId="4E71C35A" w14:textId="6AD25EF4" w:rsidR="00297498" w:rsidRDefault="00297498">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Attendees = 2</w:t>
            </w:r>
            <w:r w:rsidR="002D6B0C">
              <w:rPr>
                <w:rFonts w:ascii="Times New Roman" w:hAnsi="Times New Roman" w:cs="Times New Roman"/>
                <w:sz w:val="24"/>
                <w:szCs w:val="24"/>
              </w:rPr>
              <w:t>6</w:t>
            </w:r>
          </w:p>
          <w:p w14:paraId="5CC2CCB8" w14:textId="0952D0E7" w:rsidR="00297498" w:rsidRDefault="00297498">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Mammograms = 2 </w:t>
            </w:r>
          </w:p>
          <w:p w14:paraId="28906940" w14:textId="72FC3F8D" w:rsidR="002D6B0C" w:rsidRDefault="002D6B0C">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Health education presentation by Hmong nurses</w:t>
            </w:r>
          </w:p>
          <w:p w14:paraId="26385941" w14:textId="517F62FD" w:rsidR="00297498" w:rsidRDefault="00297498">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Educational displays= population health, quality, telephone </w:t>
            </w:r>
            <w:r>
              <w:rPr>
                <w:rFonts w:ascii="Times New Roman" w:hAnsi="Times New Roman" w:cs="Times New Roman"/>
                <w:sz w:val="24"/>
                <w:szCs w:val="24"/>
              </w:rPr>
              <w:lastRenderedPageBreak/>
              <w:t>nurse advisor, and Great Rivers 211</w:t>
            </w:r>
          </w:p>
          <w:p w14:paraId="790A8933" w14:textId="01BA130E" w:rsidR="00297498" w:rsidRPr="008673F6" w:rsidRDefault="00297498">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Onsite participating departments= Population Health, Cancer Center, Admission and Registration, Financia Service, Interpreters, DEI, Breast Cancer, Family Medicine, Telephone Nurse Advisor, Quality</w:t>
            </w:r>
          </w:p>
          <w:p w14:paraId="1E458A16" w14:textId="77777777" w:rsidR="00297498" w:rsidRDefault="00297498" w:rsidP="00297498">
            <w:pPr>
              <w:rPr>
                <w:rFonts w:ascii="Times New Roman" w:hAnsi="Times New Roman" w:cs="Times New Roman"/>
                <w:sz w:val="24"/>
                <w:szCs w:val="24"/>
              </w:rPr>
            </w:pPr>
          </w:p>
          <w:p w14:paraId="561A40CA" w14:textId="77777777" w:rsidR="00E2280D" w:rsidRDefault="00E2280D" w:rsidP="00297498">
            <w:pPr>
              <w:rPr>
                <w:rStyle w:val="normaltextrun"/>
                <w:color w:val="000000"/>
                <w:position w:val="3"/>
              </w:rPr>
            </w:pPr>
          </w:p>
          <w:p w14:paraId="7DF54F6B" w14:textId="0FDDE7CF" w:rsidR="00E2280D" w:rsidRPr="003870CD" w:rsidRDefault="003870CD" w:rsidP="003870CD">
            <w:pPr>
              <w:rPr>
                <w:rStyle w:val="normaltextrun"/>
                <w:color w:val="000000"/>
                <w:position w:val="3"/>
              </w:rPr>
            </w:pPr>
            <w:r>
              <w:rPr>
                <w:rStyle w:val="normaltextrun"/>
                <w:color w:val="000000"/>
                <w:position w:val="3"/>
              </w:rPr>
              <w:t xml:space="preserve">Analyzed </w:t>
            </w:r>
            <w:r w:rsidRPr="003870CD">
              <w:rPr>
                <w:rStyle w:val="normaltextrun"/>
                <w:color w:val="000000"/>
                <w:position w:val="3"/>
              </w:rPr>
              <w:t>diabetes care and outcomes by race/ethnicity, payer and living location</w:t>
            </w:r>
            <w:r w:rsidR="00396214">
              <w:rPr>
                <w:rStyle w:val="normaltextrun"/>
                <w:color w:val="000000"/>
                <w:position w:val="3"/>
              </w:rPr>
              <w:t xml:space="preserve"> among GHS patients</w:t>
            </w:r>
            <w:r w:rsidRPr="003870CD">
              <w:rPr>
                <w:rStyle w:val="normaltextrun"/>
                <w:color w:val="000000"/>
                <w:position w:val="3"/>
              </w:rPr>
              <w:t>. Outcomes:</w:t>
            </w:r>
          </w:p>
          <w:p w14:paraId="01A4A92A" w14:textId="77777777" w:rsidR="003870CD" w:rsidRDefault="00396214">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A1c control (less than 8%) is high at 76.5%</w:t>
            </w:r>
          </w:p>
          <w:p w14:paraId="5995DFE0" w14:textId="77777777" w:rsidR="00396214" w:rsidRDefault="00396214">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A1c control is lower among:</w:t>
            </w:r>
          </w:p>
          <w:p w14:paraId="045710F0" w14:textId="457A0DF3" w:rsidR="00396214" w:rsidRDefault="00396214" w:rsidP="00396214">
            <w:pPr>
              <w:pStyle w:val="ListParagraph"/>
              <w:ind w:left="360"/>
              <w:rPr>
                <w:rFonts w:ascii="Times New Roman" w:hAnsi="Times New Roman" w:cs="Times New Roman"/>
                <w:sz w:val="24"/>
                <w:szCs w:val="24"/>
              </w:rPr>
            </w:pPr>
            <w:r>
              <w:rPr>
                <w:rFonts w:ascii="Times New Roman" w:hAnsi="Times New Roman" w:cs="Times New Roman"/>
                <w:sz w:val="24"/>
                <w:szCs w:val="24"/>
              </w:rPr>
              <w:t>-Males</w:t>
            </w:r>
          </w:p>
          <w:p w14:paraId="024A883E" w14:textId="76761025" w:rsidR="00396214" w:rsidRDefault="00396214" w:rsidP="00396214">
            <w:pPr>
              <w:pStyle w:val="ListParagraph"/>
              <w:ind w:left="360"/>
              <w:rPr>
                <w:rFonts w:ascii="Times New Roman" w:hAnsi="Times New Roman" w:cs="Times New Roman"/>
                <w:sz w:val="24"/>
                <w:szCs w:val="24"/>
              </w:rPr>
            </w:pPr>
            <w:r>
              <w:rPr>
                <w:rFonts w:ascii="Times New Roman" w:hAnsi="Times New Roman" w:cs="Times New Roman"/>
                <w:sz w:val="24"/>
                <w:szCs w:val="24"/>
              </w:rPr>
              <w:t>-Non-white patients (especially Black, Asian, and Hispanic</w:t>
            </w:r>
          </w:p>
          <w:p w14:paraId="350C8155" w14:textId="4D967FA8" w:rsidR="00396214" w:rsidRDefault="00396214" w:rsidP="00396214">
            <w:pPr>
              <w:pStyle w:val="ListParagraph"/>
              <w:ind w:left="360"/>
              <w:rPr>
                <w:rFonts w:ascii="Times New Roman" w:hAnsi="Times New Roman" w:cs="Times New Roman"/>
                <w:sz w:val="24"/>
                <w:szCs w:val="24"/>
              </w:rPr>
            </w:pPr>
            <w:r>
              <w:rPr>
                <w:rFonts w:ascii="Times New Roman" w:hAnsi="Times New Roman" w:cs="Times New Roman"/>
                <w:sz w:val="24"/>
                <w:szCs w:val="24"/>
              </w:rPr>
              <w:t>-Patients with Medicaid type insurance (68%)</w:t>
            </w:r>
          </w:p>
          <w:p w14:paraId="65A937F7" w14:textId="21AC30B1" w:rsidR="00396214" w:rsidRDefault="00396214" w:rsidP="00396214">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-Patients who smoke or use smokeless products (71% of these </w:t>
            </w:r>
            <w:r>
              <w:rPr>
                <w:rFonts w:ascii="Times New Roman" w:hAnsi="Times New Roman" w:cs="Times New Roman"/>
                <w:sz w:val="24"/>
                <w:szCs w:val="24"/>
              </w:rPr>
              <w:lastRenderedPageBreak/>
              <w:t>patients have controlled A1c)</w:t>
            </w:r>
          </w:p>
          <w:p w14:paraId="634D2E90" w14:textId="39E5DC16" w:rsidR="00396214" w:rsidRDefault="00396214">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54.4% of all patients meet the all-or-none outcomes (A1c &lt;8%, Blood</w:t>
            </w:r>
            <w:r w:rsidR="009B7E8B">
              <w:rPr>
                <w:rFonts w:ascii="Times New Roman" w:hAnsi="Times New Roman" w:cs="Times New Roman"/>
                <w:sz w:val="24"/>
                <w:szCs w:val="24"/>
              </w:rPr>
              <w:t xml:space="preserve"> </w:t>
            </w:r>
            <w:r>
              <w:rPr>
                <w:rFonts w:ascii="Times New Roman" w:hAnsi="Times New Roman" w:cs="Times New Roman"/>
                <w:sz w:val="24"/>
                <w:szCs w:val="24"/>
              </w:rPr>
              <w:t xml:space="preserve">Pressure &lt;140/90, non-tobacco user, Daily aspirin/other antiplatelet use if IVD). GHS </w:t>
            </w:r>
            <w:r w:rsidRPr="00396214">
              <w:rPr>
                <w:rFonts w:ascii="Times New Roman" w:hAnsi="Times New Roman" w:cs="Times New Roman"/>
                <w:sz w:val="24"/>
                <w:szCs w:val="24"/>
              </w:rPr>
              <w:t>Corporate target is 60%</w:t>
            </w:r>
            <w:r>
              <w:rPr>
                <w:rFonts w:ascii="Times New Roman" w:hAnsi="Times New Roman" w:cs="Times New Roman"/>
                <w:sz w:val="24"/>
                <w:szCs w:val="24"/>
              </w:rPr>
              <w:t>. Meeting the all-or-none is lower for:</w:t>
            </w:r>
          </w:p>
          <w:p w14:paraId="53DF29B5" w14:textId="3E7BACCC" w:rsidR="00396214" w:rsidRDefault="00396214" w:rsidP="00396214">
            <w:pPr>
              <w:pStyle w:val="ListParagraph"/>
              <w:ind w:left="360"/>
              <w:rPr>
                <w:rFonts w:ascii="Times New Roman" w:hAnsi="Times New Roman" w:cs="Times New Roman"/>
                <w:sz w:val="24"/>
                <w:szCs w:val="24"/>
              </w:rPr>
            </w:pPr>
            <w:r>
              <w:rPr>
                <w:rFonts w:ascii="Times New Roman" w:hAnsi="Times New Roman" w:cs="Times New Roman"/>
                <w:sz w:val="24"/>
                <w:szCs w:val="24"/>
              </w:rPr>
              <w:t>-Males</w:t>
            </w:r>
          </w:p>
          <w:p w14:paraId="10752FFF" w14:textId="434E5C2A" w:rsidR="00396214" w:rsidRDefault="00396214" w:rsidP="00396214">
            <w:pPr>
              <w:pStyle w:val="ListParagraph"/>
              <w:ind w:left="360"/>
              <w:rPr>
                <w:rFonts w:ascii="Times New Roman" w:hAnsi="Times New Roman" w:cs="Times New Roman"/>
                <w:sz w:val="24"/>
                <w:szCs w:val="24"/>
              </w:rPr>
            </w:pPr>
            <w:r>
              <w:rPr>
                <w:rFonts w:ascii="Times New Roman" w:hAnsi="Times New Roman" w:cs="Times New Roman"/>
                <w:sz w:val="24"/>
                <w:szCs w:val="24"/>
              </w:rPr>
              <w:t>-Non-white patients (especially Black, Native American, and Hispanic patients)</w:t>
            </w:r>
          </w:p>
          <w:p w14:paraId="3CA6B135" w14:textId="303287E2" w:rsidR="00396214" w:rsidRDefault="00396214" w:rsidP="00396214">
            <w:pPr>
              <w:pStyle w:val="ListParagraph"/>
              <w:ind w:left="360"/>
              <w:rPr>
                <w:rFonts w:ascii="Times New Roman" w:hAnsi="Times New Roman" w:cs="Times New Roman"/>
                <w:sz w:val="24"/>
                <w:szCs w:val="24"/>
              </w:rPr>
            </w:pPr>
            <w:r>
              <w:rPr>
                <w:rFonts w:ascii="Times New Roman" w:hAnsi="Times New Roman" w:cs="Times New Roman"/>
                <w:sz w:val="24"/>
                <w:szCs w:val="24"/>
              </w:rPr>
              <w:t>-Patients with Medicaid type insurance (39%)</w:t>
            </w:r>
          </w:p>
          <w:p w14:paraId="09A3C38C" w14:textId="1D93ADAA" w:rsidR="00396214" w:rsidRPr="00396214" w:rsidRDefault="00396214" w:rsidP="00396214">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-Patients living in Rural Underserved or Rural zip codes) </w:t>
            </w:r>
          </w:p>
          <w:p w14:paraId="2C53B404" w14:textId="77777777" w:rsidR="00396214" w:rsidRDefault="00396214" w:rsidP="00396214">
            <w:pPr>
              <w:pStyle w:val="ListParagraph"/>
              <w:ind w:left="360"/>
              <w:rPr>
                <w:rFonts w:ascii="Times New Roman" w:hAnsi="Times New Roman" w:cs="Times New Roman"/>
                <w:sz w:val="24"/>
                <w:szCs w:val="24"/>
              </w:rPr>
            </w:pPr>
          </w:p>
          <w:p w14:paraId="38866FE1" w14:textId="77777777" w:rsidR="003F12C3" w:rsidRDefault="00396214" w:rsidP="00396214">
            <w:pPr>
              <w:rPr>
                <w:rFonts w:ascii="Times New Roman" w:hAnsi="Times New Roman" w:cs="Times New Roman"/>
                <w:sz w:val="24"/>
                <w:szCs w:val="24"/>
              </w:rPr>
            </w:pPr>
            <w:r>
              <w:rPr>
                <w:rFonts w:ascii="Times New Roman" w:hAnsi="Times New Roman" w:cs="Times New Roman"/>
                <w:sz w:val="24"/>
                <w:szCs w:val="24"/>
              </w:rPr>
              <w:t xml:space="preserve">Continue to discuss and explore how to care for patients with diabetes or </w:t>
            </w:r>
            <w:r w:rsidR="003F12C3">
              <w:rPr>
                <w:rFonts w:ascii="Times New Roman" w:hAnsi="Times New Roman" w:cs="Times New Roman"/>
                <w:sz w:val="24"/>
                <w:szCs w:val="24"/>
              </w:rPr>
              <w:t>whether care should</w:t>
            </w:r>
            <w:r>
              <w:rPr>
                <w:rFonts w:ascii="Times New Roman" w:hAnsi="Times New Roman" w:cs="Times New Roman"/>
                <w:sz w:val="24"/>
                <w:szCs w:val="24"/>
              </w:rPr>
              <w:t xml:space="preserve"> be different based on findings. </w:t>
            </w:r>
          </w:p>
          <w:p w14:paraId="59285F2F" w14:textId="77777777" w:rsidR="00E52468" w:rsidRDefault="00E52468" w:rsidP="00396214">
            <w:pPr>
              <w:rPr>
                <w:rFonts w:ascii="Times New Roman" w:hAnsi="Times New Roman" w:cs="Times New Roman"/>
                <w:sz w:val="24"/>
                <w:szCs w:val="24"/>
              </w:rPr>
            </w:pPr>
          </w:p>
          <w:p w14:paraId="29BEA043" w14:textId="77777777" w:rsidR="00396214" w:rsidRDefault="00396214" w:rsidP="00396214">
            <w:pPr>
              <w:rPr>
                <w:rFonts w:ascii="Times New Roman" w:hAnsi="Times New Roman" w:cs="Times New Roman"/>
                <w:sz w:val="24"/>
                <w:szCs w:val="24"/>
              </w:rPr>
            </w:pPr>
            <w:r>
              <w:rPr>
                <w:rFonts w:ascii="Times New Roman" w:hAnsi="Times New Roman" w:cs="Times New Roman"/>
                <w:sz w:val="24"/>
                <w:szCs w:val="24"/>
              </w:rPr>
              <w:t xml:space="preserve">Patients with a financial SDOH risk (specifically food or transportation </w:t>
            </w:r>
            <w:r>
              <w:rPr>
                <w:rFonts w:ascii="Times New Roman" w:hAnsi="Times New Roman" w:cs="Times New Roman"/>
                <w:sz w:val="24"/>
                <w:szCs w:val="24"/>
              </w:rPr>
              <w:lastRenderedPageBreak/>
              <w:t xml:space="preserve">insecurity) have poorer outcomes. Continue to explore how Gundersen can better assist patients to get to appointments or have access to </w:t>
            </w:r>
            <w:proofErr w:type="gramStart"/>
            <w:r w:rsidR="003F12C3">
              <w:rPr>
                <w:rFonts w:ascii="Times New Roman" w:hAnsi="Times New Roman" w:cs="Times New Roman"/>
                <w:sz w:val="24"/>
                <w:szCs w:val="24"/>
              </w:rPr>
              <w:t>culturally-specific</w:t>
            </w:r>
            <w:proofErr w:type="gramEnd"/>
            <w:r>
              <w:rPr>
                <w:rFonts w:ascii="Times New Roman" w:hAnsi="Times New Roman" w:cs="Times New Roman"/>
                <w:sz w:val="24"/>
                <w:szCs w:val="24"/>
              </w:rPr>
              <w:t xml:space="preserve"> and healthy food. </w:t>
            </w:r>
          </w:p>
          <w:p w14:paraId="6F140B3A" w14:textId="77777777" w:rsidR="003F12C3" w:rsidRDefault="003F12C3">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Patients with any financial risk were less likely to have optimal testing, less likely to be tobacco-free and have blood pressure control, had poorer A1c control and less likely to meet the all-or-none outcome. </w:t>
            </w:r>
          </w:p>
          <w:p w14:paraId="29307A0F" w14:textId="77777777" w:rsidR="006C6629" w:rsidRDefault="006C6629" w:rsidP="006C6629">
            <w:pPr>
              <w:ind w:firstLine="360"/>
              <w:rPr>
                <w:rFonts w:ascii="Times New Roman" w:hAnsi="Times New Roman" w:cs="Times New Roman"/>
                <w:sz w:val="24"/>
                <w:szCs w:val="24"/>
              </w:rPr>
            </w:pPr>
          </w:p>
          <w:p w14:paraId="43C74D04" w14:textId="77777777" w:rsidR="006C6629" w:rsidRPr="00312BFA" w:rsidRDefault="006C6629" w:rsidP="006C6629">
            <w:pPr>
              <w:pStyle w:val="paragraph"/>
              <w:spacing w:before="0" w:beforeAutospacing="0" w:after="0" w:afterAutospacing="0"/>
              <w:textAlignment w:val="baseline"/>
              <w:rPr>
                <w:rStyle w:val="normaltextrun"/>
                <w:color w:val="000000"/>
                <w:position w:val="3"/>
              </w:rPr>
            </w:pPr>
            <w:r w:rsidRPr="00312BFA">
              <w:rPr>
                <w:rStyle w:val="normaltextrun"/>
                <w:color w:val="000000"/>
                <w:position w:val="3"/>
              </w:rPr>
              <w:t xml:space="preserve">Street Medicine Team: Provides health care services for population living with homelessness in La Crosse. </w:t>
            </w:r>
          </w:p>
          <w:p w14:paraId="1CC4E5DB" w14:textId="1B4ADD00" w:rsidR="006C6629" w:rsidRDefault="00DF4F8B" w:rsidP="006C6629">
            <w:pPr>
              <w:rPr>
                <w:rStyle w:val="normaltextrun"/>
                <w:color w:val="000000"/>
                <w:position w:val="3"/>
              </w:rPr>
            </w:pPr>
            <w:r w:rsidRPr="00312BFA">
              <w:rPr>
                <w:rStyle w:val="normaltextrun"/>
                <w:color w:val="000000"/>
                <w:position w:val="3"/>
              </w:rPr>
              <w:t>300</w:t>
            </w:r>
            <w:r w:rsidR="006C6629" w:rsidRPr="00312BFA">
              <w:rPr>
                <w:rStyle w:val="normaltextrun"/>
                <w:color w:val="000000"/>
                <w:position w:val="3"/>
              </w:rPr>
              <w:t xml:space="preserve"> people served</w:t>
            </w:r>
          </w:p>
          <w:p w14:paraId="32979585" w14:textId="3E5B396A" w:rsidR="00DB099F" w:rsidRPr="006C6629" w:rsidRDefault="00DB099F" w:rsidP="006C6629">
            <w:pPr>
              <w:rPr>
                <w:color w:val="000000"/>
                <w:position w:val="3"/>
              </w:rPr>
            </w:pPr>
          </w:p>
        </w:tc>
        <w:tc>
          <w:tcPr>
            <w:tcW w:w="15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C3C099" w14:textId="1EB2208D" w:rsidR="00297498" w:rsidRPr="008E610D" w:rsidRDefault="00297498" w:rsidP="00297498">
            <w:pPr>
              <w:rPr>
                <w:rFonts w:ascii="Times New Roman" w:hAnsi="Times New Roman" w:cs="Times New Roman"/>
                <w:sz w:val="24"/>
                <w:szCs w:val="24"/>
              </w:rPr>
            </w:pPr>
          </w:p>
        </w:tc>
      </w:tr>
      <w:tr w:rsidR="00297498" w:rsidRPr="00653559" w14:paraId="213E886F" w14:textId="73C09A13" w:rsidTr="00A52A3D">
        <w:tc>
          <w:tcPr>
            <w:tcW w:w="17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C1AA10" w14:textId="77777777" w:rsidR="00297498" w:rsidRPr="008E610D" w:rsidRDefault="00297498" w:rsidP="00297498">
            <w:pPr>
              <w:rPr>
                <w:rFonts w:ascii="Times New Roman" w:hAnsi="Times New Roman" w:cs="Times New Roman"/>
                <w:sz w:val="24"/>
                <w:szCs w:val="24"/>
              </w:rPr>
            </w:pPr>
            <w:bookmarkStart w:id="1" w:name="_Hlk83128919"/>
            <w:r w:rsidRPr="008E610D">
              <w:rPr>
                <w:rFonts w:ascii="Times New Roman" w:hAnsi="Times New Roman" w:cs="Times New Roman"/>
                <w:sz w:val="24"/>
                <w:szCs w:val="24"/>
              </w:rPr>
              <w:lastRenderedPageBreak/>
              <w:t xml:space="preserve">Support community partners’ efforts to impact diversity and social determinants of health especially food, </w:t>
            </w:r>
            <w:r w:rsidRPr="008E610D">
              <w:rPr>
                <w:rFonts w:ascii="Times New Roman" w:hAnsi="Times New Roman" w:cs="Times New Roman"/>
                <w:sz w:val="24"/>
                <w:szCs w:val="24"/>
              </w:rPr>
              <w:lastRenderedPageBreak/>
              <w:t xml:space="preserve">housing, and transportation </w:t>
            </w:r>
          </w:p>
        </w:tc>
        <w:tc>
          <w:tcPr>
            <w:tcW w:w="1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A60A91" w14:textId="77777777"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lastRenderedPageBreak/>
              <w:t>HR</w:t>
            </w:r>
          </w:p>
          <w:p w14:paraId="24F045F4" w14:textId="77777777"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Employee Relations</w:t>
            </w:r>
          </w:p>
          <w:p w14:paraId="30B85CFC" w14:textId="77777777"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MEO</w:t>
            </w:r>
          </w:p>
          <w:p w14:paraId="2BD403FE" w14:textId="77777777"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External Affairs</w:t>
            </w:r>
          </w:p>
          <w:p w14:paraId="7FA9F5F2" w14:textId="77777777"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Global Partners</w:t>
            </w:r>
          </w:p>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2E24BC" w14:textId="7C145583"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Community Based Organizations (CBOs)</w:t>
            </w:r>
          </w:p>
          <w:p w14:paraId="4BC93402" w14:textId="19A8F791"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7 Rivers Alliance</w:t>
            </w:r>
          </w:p>
          <w:p w14:paraId="00DD1AD4" w14:textId="77777777"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Workforce Connections</w:t>
            </w:r>
          </w:p>
          <w:p w14:paraId="3D5AF249" w14:textId="77777777"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PPH Neighborhood Assn</w:t>
            </w:r>
          </w:p>
          <w:p w14:paraId="650DA7FF" w14:textId="715CB761" w:rsidR="00297498" w:rsidRPr="008E610D" w:rsidRDefault="00297498" w:rsidP="00297498">
            <w:pPr>
              <w:rPr>
                <w:rFonts w:ascii="Times New Roman" w:hAnsi="Times New Roman" w:cs="Times New Roman"/>
                <w:sz w:val="24"/>
                <w:szCs w:val="24"/>
              </w:rPr>
            </w:pPr>
            <w:proofErr w:type="spellStart"/>
            <w:r w:rsidRPr="008E610D">
              <w:rPr>
                <w:rFonts w:ascii="Times New Roman" w:hAnsi="Times New Roman" w:cs="Times New Roman"/>
                <w:sz w:val="24"/>
                <w:szCs w:val="24"/>
              </w:rPr>
              <w:lastRenderedPageBreak/>
              <w:t>Hmoob</w:t>
            </w:r>
            <w:proofErr w:type="spellEnd"/>
            <w:r w:rsidRPr="008E610D">
              <w:rPr>
                <w:rFonts w:ascii="Times New Roman" w:hAnsi="Times New Roman" w:cs="Times New Roman"/>
                <w:sz w:val="24"/>
                <w:szCs w:val="24"/>
              </w:rPr>
              <w:t xml:space="preserve"> Cultural </w:t>
            </w:r>
            <w:r>
              <w:rPr>
                <w:rFonts w:ascii="Times New Roman" w:hAnsi="Times New Roman" w:cs="Times New Roman"/>
                <w:sz w:val="24"/>
                <w:szCs w:val="24"/>
              </w:rPr>
              <w:t>Center</w:t>
            </w:r>
          </w:p>
          <w:p w14:paraId="57F2BFE5" w14:textId="77777777"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Schools</w:t>
            </w:r>
          </w:p>
        </w:tc>
        <w:tc>
          <w:tcPr>
            <w:tcW w:w="19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133936" w14:textId="77777777"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lastRenderedPageBreak/>
              <w:t>$ Community Contributions</w:t>
            </w:r>
          </w:p>
          <w:p w14:paraId="3086B0F3" w14:textId="2E475623"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 Community Investment</w:t>
            </w:r>
          </w:p>
          <w:p w14:paraId="3A3F1612" w14:textId="77777777"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Community service reporting</w:t>
            </w:r>
          </w:p>
        </w:tc>
        <w:tc>
          <w:tcPr>
            <w:tcW w:w="27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09133A" w14:textId="06241A7F"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SDOH Patient Phone Calls: respond to patients' social needs and provide information for community resources.</w:t>
            </w:r>
          </w:p>
          <w:p w14:paraId="08C048EB" w14:textId="102ACA75" w:rsidR="00297498" w:rsidRDefault="00297498">
            <w:pPr>
              <w:pStyle w:val="ListParagraph"/>
              <w:numPr>
                <w:ilvl w:val="0"/>
                <w:numId w:val="9"/>
              </w:numPr>
              <w:rPr>
                <w:rFonts w:ascii="Times New Roman" w:hAnsi="Times New Roman" w:cs="Times New Roman"/>
                <w:sz w:val="24"/>
                <w:szCs w:val="24"/>
              </w:rPr>
            </w:pPr>
            <w:r w:rsidRPr="00D819AD">
              <w:rPr>
                <w:rFonts w:ascii="Times New Roman" w:hAnsi="Times New Roman" w:cs="Times New Roman"/>
                <w:sz w:val="24"/>
                <w:szCs w:val="24"/>
              </w:rPr>
              <w:t xml:space="preserve">1446 </w:t>
            </w:r>
            <w:r w:rsidR="006F1193">
              <w:rPr>
                <w:rFonts w:ascii="Times New Roman" w:hAnsi="Times New Roman" w:cs="Times New Roman"/>
                <w:sz w:val="24"/>
                <w:szCs w:val="24"/>
              </w:rPr>
              <w:t>referrals</w:t>
            </w:r>
          </w:p>
          <w:p w14:paraId="30069EB7" w14:textId="77777777" w:rsidR="00297498" w:rsidRDefault="00297498" w:rsidP="00297498">
            <w:pPr>
              <w:ind w:firstLine="360"/>
              <w:rPr>
                <w:rFonts w:ascii="Times New Roman" w:hAnsi="Times New Roman" w:cs="Times New Roman"/>
                <w:sz w:val="24"/>
                <w:szCs w:val="24"/>
              </w:rPr>
            </w:pPr>
          </w:p>
          <w:p w14:paraId="691DC44F" w14:textId="77777777" w:rsidR="00297498" w:rsidRDefault="00297498" w:rsidP="00297498">
            <w:pPr>
              <w:rPr>
                <w:rFonts w:ascii="Times New Roman" w:hAnsi="Times New Roman" w:cs="Times New Roman"/>
                <w:sz w:val="24"/>
                <w:szCs w:val="24"/>
              </w:rPr>
            </w:pPr>
            <w:r>
              <w:rPr>
                <w:rFonts w:ascii="Times New Roman" w:hAnsi="Times New Roman" w:cs="Times New Roman"/>
                <w:sz w:val="24"/>
                <w:szCs w:val="24"/>
              </w:rPr>
              <w:t>Community Contribution:</w:t>
            </w:r>
          </w:p>
          <w:p w14:paraId="20224F52" w14:textId="77777777" w:rsidR="00297498" w:rsidRDefault="00297498" w:rsidP="00297498">
            <w:pPr>
              <w:rPr>
                <w:rFonts w:ascii="Times New Roman" w:hAnsi="Times New Roman" w:cs="Times New Roman"/>
                <w:sz w:val="24"/>
                <w:szCs w:val="24"/>
              </w:rPr>
            </w:pPr>
            <w:r>
              <w:rPr>
                <w:rFonts w:ascii="Times New Roman" w:hAnsi="Times New Roman" w:cs="Times New Roman"/>
                <w:sz w:val="24"/>
                <w:szCs w:val="24"/>
              </w:rPr>
              <w:t>DEI: $47,844</w:t>
            </w:r>
          </w:p>
          <w:p w14:paraId="7B44D0AF" w14:textId="77777777" w:rsidR="00297498" w:rsidRDefault="00297498" w:rsidP="00297498">
            <w:pPr>
              <w:rPr>
                <w:rFonts w:ascii="Times New Roman" w:hAnsi="Times New Roman" w:cs="Times New Roman"/>
                <w:sz w:val="24"/>
                <w:szCs w:val="24"/>
              </w:rPr>
            </w:pPr>
            <w:r>
              <w:rPr>
                <w:rFonts w:ascii="Times New Roman" w:hAnsi="Times New Roman" w:cs="Times New Roman"/>
                <w:sz w:val="24"/>
                <w:szCs w:val="24"/>
              </w:rPr>
              <w:t>SDOH: $414,150</w:t>
            </w:r>
          </w:p>
          <w:p w14:paraId="214D4E08" w14:textId="77777777" w:rsidR="00297498" w:rsidRDefault="00297498" w:rsidP="00297498">
            <w:pPr>
              <w:rPr>
                <w:rFonts w:ascii="Times New Roman" w:hAnsi="Times New Roman" w:cs="Times New Roman"/>
                <w:sz w:val="24"/>
                <w:szCs w:val="24"/>
              </w:rPr>
            </w:pPr>
            <w:r>
              <w:rPr>
                <w:rFonts w:ascii="Times New Roman" w:hAnsi="Times New Roman" w:cs="Times New Roman"/>
                <w:sz w:val="24"/>
                <w:szCs w:val="24"/>
              </w:rPr>
              <w:lastRenderedPageBreak/>
              <w:t>Community Service Value:</w:t>
            </w:r>
          </w:p>
          <w:p w14:paraId="666FE514" w14:textId="77777777" w:rsidR="00297498" w:rsidRDefault="00297498" w:rsidP="00297498">
            <w:pPr>
              <w:rPr>
                <w:rFonts w:ascii="Times New Roman" w:hAnsi="Times New Roman" w:cs="Times New Roman"/>
                <w:sz w:val="24"/>
                <w:szCs w:val="24"/>
              </w:rPr>
            </w:pPr>
            <w:r>
              <w:rPr>
                <w:rFonts w:ascii="Times New Roman" w:hAnsi="Times New Roman" w:cs="Times New Roman"/>
                <w:sz w:val="24"/>
                <w:szCs w:val="24"/>
              </w:rPr>
              <w:t>DEI: $9,411</w:t>
            </w:r>
          </w:p>
          <w:p w14:paraId="12BF022B" w14:textId="13124863" w:rsidR="00297498" w:rsidRPr="000715B9" w:rsidRDefault="00297498" w:rsidP="00297498">
            <w:pPr>
              <w:rPr>
                <w:rFonts w:ascii="Times New Roman" w:hAnsi="Times New Roman" w:cs="Times New Roman"/>
                <w:sz w:val="24"/>
                <w:szCs w:val="24"/>
              </w:rPr>
            </w:pPr>
            <w:r>
              <w:rPr>
                <w:rFonts w:ascii="Times New Roman" w:hAnsi="Times New Roman" w:cs="Times New Roman"/>
                <w:sz w:val="24"/>
                <w:szCs w:val="24"/>
              </w:rPr>
              <w:t>SDOH: $173,957</w:t>
            </w:r>
          </w:p>
        </w:tc>
        <w:tc>
          <w:tcPr>
            <w:tcW w:w="25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5797A6" w14:textId="77777777" w:rsidR="00C52148" w:rsidRPr="00C52148" w:rsidRDefault="00C52148" w:rsidP="00C52148">
            <w:pPr>
              <w:rPr>
                <w:rFonts w:ascii="Times New Roman" w:hAnsi="Times New Roman" w:cs="Times New Roman"/>
                <w:sz w:val="24"/>
                <w:szCs w:val="24"/>
              </w:rPr>
            </w:pPr>
            <w:r w:rsidRPr="00C52148">
              <w:rPr>
                <w:rFonts w:ascii="Times New Roman" w:hAnsi="Times New Roman" w:cs="Times New Roman"/>
                <w:sz w:val="24"/>
                <w:szCs w:val="24"/>
              </w:rPr>
              <w:lastRenderedPageBreak/>
              <w:t>SDOH Patient Phone Calls: respond to patients' social needs and provide information for community resources.</w:t>
            </w:r>
          </w:p>
          <w:p w14:paraId="729BC17B" w14:textId="75107FEF" w:rsidR="00297498" w:rsidRDefault="00C52148">
            <w:pPr>
              <w:pStyle w:val="ListParagraph"/>
              <w:numPr>
                <w:ilvl w:val="0"/>
                <w:numId w:val="22"/>
              </w:numPr>
              <w:rPr>
                <w:rFonts w:ascii="Times New Roman" w:hAnsi="Times New Roman" w:cs="Times New Roman"/>
                <w:sz w:val="24"/>
                <w:szCs w:val="24"/>
              </w:rPr>
            </w:pPr>
            <w:r w:rsidRPr="00C52148">
              <w:rPr>
                <w:rFonts w:ascii="Times New Roman" w:hAnsi="Times New Roman" w:cs="Times New Roman"/>
                <w:sz w:val="24"/>
                <w:szCs w:val="24"/>
              </w:rPr>
              <w:t xml:space="preserve">1114 </w:t>
            </w:r>
            <w:r w:rsidR="006F1193">
              <w:rPr>
                <w:rFonts w:ascii="Times New Roman" w:hAnsi="Times New Roman" w:cs="Times New Roman"/>
                <w:sz w:val="24"/>
                <w:szCs w:val="24"/>
              </w:rPr>
              <w:t>referrals</w:t>
            </w:r>
          </w:p>
          <w:p w14:paraId="51C85D1F" w14:textId="77777777" w:rsidR="000A4E95" w:rsidRDefault="00846BF9" w:rsidP="006B4C8D">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583 patients received referrals </w:t>
            </w:r>
          </w:p>
          <w:p w14:paraId="0F70BCEC" w14:textId="77777777" w:rsidR="000A4E95" w:rsidRDefault="000A4E95" w:rsidP="006B4C8D">
            <w:pPr>
              <w:pStyle w:val="ListParagraph"/>
              <w:ind w:left="360"/>
              <w:rPr>
                <w:rFonts w:ascii="Times New Roman" w:hAnsi="Times New Roman" w:cs="Times New Roman"/>
                <w:sz w:val="24"/>
                <w:szCs w:val="24"/>
              </w:rPr>
            </w:pPr>
          </w:p>
          <w:p w14:paraId="4CD03353" w14:textId="0EA94961" w:rsidR="000A4478" w:rsidRPr="006B4C8D" w:rsidRDefault="00846BF9" w:rsidP="006B4C8D">
            <w:pPr>
              <w:pStyle w:val="ListParagraph"/>
              <w:ind w:left="360"/>
              <w:rPr>
                <w:rFonts w:ascii="Times New Roman" w:hAnsi="Times New Roman" w:cs="Times New Roman"/>
                <w:sz w:val="24"/>
                <w:szCs w:val="24"/>
              </w:rPr>
            </w:pPr>
            <w:r>
              <w:rPr>
                <w:rFonts w:ascii="Times New Roman" w:hAnsi="Times New Roman" w:cs="Times New Roman"/>
                <w:sz w:val="24"/>
                <w:szCs w:val="24"/>
              </w:rPr>
              <w:lastRenderedPageBreak/>
              <w:t>and/or information for resources</w:t>
            </w:r>
          </w:p>
          <w:p w14:paraId="69020B1C" w14:textId="77777777" w:rsidR="006F1193" w:rsidRDefault="006F1193" w:rsidP="00000AD7">
            <w:pPr>
              <w:pStyle w:val="ListParagraph"/>
              <w:ind w:left="360"/>
              <w:rPr>
                <w:rFonts w:ascii="Times New Roman" w:hAnsi="Times New Roman" w:cs="Times New Roman"/>
                <w:sz w:val="24"/>
                <w:szCs w:val="24"/>
              </w:rPr>
            </w:pPr>
          </w:p>
          <w:p w14:paraId="094817A2" w14:textId="590E5388" w:rsidR="00EE6068" w:rsidRDefault="00700BB9" w:rsidP="00EE6068">
            <w:pPr>
              <w:rPr>
                <w:rFonts w:ascii="Times New Roman" w:hAnsi="Times New Roman" w:cs="Times New Roman"/>
                <w:sz w:val="24"/>
                <w:szCs w:val="24"/>
              </w:rPr>
            </w:pPr>
            <w:r>
              <w:rPr>
                <w:rFonts w:ascii="Times New Roman" w:hAnsi="Times New Roman" w:cs="Times New Roman"/>
                <w:sz w:val="24"/>
                <w:szCs w:val="24"/>
              </w:rPr>
              <w:t>GHS</w:t>
            </w:r>
            <w:r w:rsidR="00EE6068">
              <w:rPr>
                <w:rFonts w:ascii="Times New Roman" w:hAnsi="Times New Roman" w:cs="Times New Roman"/>
                <w:sz w:val="24"/>
                <w:szCs w:val="24"/>
              </w:rPr>
              <w:t xml:space="preserve"> Summer Meal Program</w:t>
            </w:r>
          </w:p>
          <w:p w14:paraId="4467966E" w14:textId="5F90ED74" w:rsidR="00EE6068" w:rsidRDefault="00EE6068">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Provide free </w:t>
            </w:r>
            <w:r w:rsidR="00866691">
              <w:rPr>
                <w:rFonts w:ascii="Times New Roman" w:hAnsi="Times New Roman" w:cs="Times New Roman"/>
                <w:sz w:val="24"/>
                <w:szCs w:val="24"/>
              </w:rPr>
              <w:t xml:space="preserve">bagged </w:t>
            </w:r>
            <w:r>
              <w:rPr>
                <w:rFonts w:ascii="Times New Roman" w:hAnsi="Times New Roman" w:cs="Times New Roman"/>
                <w:sz w:val="24"/>
                <w:szCs w:val="24"/>
              </w:rPr>
              <w:t>breakfast and lunch meals to children and adolescents 18 years and younger</w:t>
            </w:r>
            <w:r w:rsidR="00700BB9">
              <w:rPr>
                <w:rFonts w:ascii="Times New Roman" w:hAnsi="Times New Roman" w:cs="Times New Roman"/>
                <w:sz w:val="24"/>
                <w:szCs w:val="24"/>
              </w:rPr>
              <w:t xml:space="preserve"> in the La Crosse area</w:t>
            </w:r>
          </w:p>
          <w:p w14:paraId="58C738A4" w14:textId="77777777" w:rsidR="00EE6068" w:rsidRDefault="00320443">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1534 meals</w:t>
            </w:r>
            <w:r w:rsidR="00866691">
              <w:rPr>
                <w:rFonts w:ascii="Times New Roman" w:hAnsi="Times New Roman" w:cs="Times New Roman"/>
                <w:sz w:val="24"/>
                <w:szCs w:val="24"/>
              </w:rPr>
              <w:t xml:space="preserve"> served</w:t>
            </w:r>
          </w:p>
          <w:p w14:paraId="319A72B6" w14:textId="77777777" w:rsidR="00700BB9" w:rsidRDefault="00700BB9" w:rsidP="00700BB9">
            <w:pPr>
              <w:ind w:firstLine="360"/>
              <w:rPr>
                <w:rFonts w:ascii="Times New Roman" w:hAnsi="Times New Roman" w:cs="Times New Roman"/>
                <w:sz w:val="24"/>
                <w:szCs w:val="24"/>
              </w:rPr>
            </w:pPr>
          </w:p>
          <w:p w14:paraId="1C23CDAE" w14:textId="6501E4F6" w:rsidR="00700BB9" w:rsidRDefault="00700BB9" w:rsidP="00700BB9">
            <w:pPr>
              <w:rPr>
                <w:rFonts w:ascii="Times New Roman" w:hAnsi="Times New Roman" w:cs="Times New Roman"/>
                <w:sz w:val="24"/>
                <w:szCs w:val="24"/>
              </w:rPr>
            </w:pPr>
            <w:r>
              <w:rPr>
                <w:rFonts w:ascii="Times New Roman" w:hAnsi="Times New Roman" w:cs="Times New Roman"/>
                <w:sz w:val="24"/>
                <w:szCs w:val="24"/>
              </w:rPr>
              <w:t>GHS</w:t>
            </w:r>
            <w:r w:rsidR="004B3FF0">
              <w:rPr>
                <w:rFonts w:ascii="Times New Roman" w:hAnsi="Times New Roman" w:cs="Times New Roman"/>
                <w:sz w:val="24"/>
                <w:szCs w:val="24"/>
              </w:rPr>
              <w:t xml:space="preserve"> Food Drive and Donation</w:t>
            </w:r>
          </w:p>
          <w:p w14:paraId="017FDB45" w14:textId="77777777" w:rsidR="003A766E" w:rsidRDefault="00304623" w:rsidP="004B3FF0">
            <w:pPr>
              <w:pStyle w:val="ListParagraph"/>
              <w:numPr>
                <w:ilvl w:val="0"/>
                <w:numId w:val="36"/>
              </w:numPr>
              <w:rPr>
                <w:rFonts w:ascii="Times New Roman" w:hAnsi="Times New Roman" w:cs="Times New Roman"/>
                <w:sz w:val="24"/>
                <w:szCs w:val="24"/>
              </w:rPr>
            </w:pPr>
            <w:r w:rsidRPr="00304623">
              <w:rPr>
                <w:rFonts w:ascii="Times New Roman" w:hAnsi="Times New Roman" w:cs="Times New Roman"/>
                <w:sz w:val="24"/>
                <w:szCs w:val="24"/>
              </w:rPr>
              <w:t>Collect and donate food and other supplies for Hamilton Elementary</w:t>
            </w:r>
            <w:r>
              <w:rPr>
                <w:rFonts w:ascii="Times New Roman" w:hAnsi="Times New Roman" w:cs="Times New Roman"/>
                <w:sz w:val="24"/>
                <w:szCs w:val="24"/>
              </w:rPr>
              <w:t xml:space="preserve"> School in La Crosse</w:t>
            </w:r>
            <w:r w:rsidRPr="00304623">
              <w:rPr>
                <w:rFonts w:ascii="Times New Roman" w:hAnsi="Times New Roman" w:cs="Times New Roman"/>
                <w:sz w:val="24"/>
                <w:szCs w:val="24"/>
              </w:rPr>
              <w:t xml:space="preserve"> &amp; Irving </w:t>
            </w:r>
            <w:proofErr w:type="spellStart"/>
            <w:r w:rsidRPr="00304623">
              <w:rPr>
                <w:rFonts w:ascii="Times New Roman" w:hAnsi="Times New Roman" w:cs="Times New Roman"/>
                <w:sz w:val="24"/>
                <w:szCs w:val="24"/>
              </w:rPr>
              <w:t>Pertzsch</w:t>
            </w:r>
            <w:proofErr w:type="spellEnd"/>
            <w:r w:rsidRPr="00304623">
              <w:rPr>
                <w:rFonts w:ascii="Times New Roman" w:hAnsi="Times New Roman" w:cs="Times New Roman"/>
                <w:sz w:val="24"/>
                <w:szCs w:val="24"/>
              </w:rPr>
              <w:t xml:space="preserve"> Elementary</w:t>
            </w:r>
            <w:r>
              <w:rPr>
                <w:rFonts w:ascii="Times New Roman" w:hAnsi="Times New Roman" w:cs="Times New Roman"/>
                <w:sz w:val="24"/>
                <w:szCs w:val="24"/>
              </w:rPr>
              <w:t xml:space="preserve"> School in On</w:t>
            </w:r>
            <w:r w:rsidR="003A766E">
              <w:rPr>
                <w:rFonts w:ascii="Times New Roman" w:hAnsi="Times New Roman" w:cs="Times New Roman"/>
                <w:sz w:val="24"/>
                <w:szCs w:val="24"/>
              </w:rPr>
              <w:t>alaska</w:t>
            </w:r>
          </w:p>
          <w:p w14:paraId="2845F372" w14:textId="6D44BFD2" w:rsidR="00811001" w:rsidRDefault="00304623" w:rsidP="004B3FF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 </w:t>
            </w:r>
            <w:r w:rsidR="00811001">
              <w:rPr>
                <w:rFonts w:ascii="Times New Roman" w:hAnsi="Times New Roman" w:cs="Times New Roman"/>
                <w:sz w:val="24"/>
                <w:szCs w:val="24"/>
              </w:rPr>
              <w:t>Regional clinics were encouraged to hold food/items drives for their local pantries</w:t>
            </w:r>
          </w:p>
          <w:p w14:paraId="7039FAC1" w14:textId="77777777" w:rsidR="00811001" w:rsidRDefault="003A153E" w:rsidP="004B3FF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Outcomes:</w:t>
            </w:r>
          </w:p>
          <w:p w14:paraId="46FDB911" w14:textId="1064AD99" w:rsidR="003A153E" w:rsidRDefault="003A153E" w:rsidP="003A153E">
            <w:pPr>
              <w:pStyle w:val="ListParagraph"/>
              <w:ind w:left="360"/>
              <w:rPr>
                <w:rFonts w:ascii="Times New Roman" w:hAnsi="Times New Roman" w:cs="Times New Roman"/>
                <w:sz w:val="24"/>
                <w:szCs w:val="24"/>
              </w:rPr>
            </w:pPr>
            <w:r>
              <w:rPr>
                <w:rFonts w:ascii="Times New Roman" w:hAnsi="Times New Roman" w:cs="Times New Roman"/>
                <w:sz w:val="24"/>
                <w:szCs w:val="24"/>
              </w:rPr>
              <w:t>1720.4 lbs. food collected and donated</w:t>
            </w:r>
          </w:p>
          <w:p w14:paraId="090CC7B5" w14:textId="5F58005C" w:rsidR="003A153E" w:rsidRDefault="00A12CAA" w:rsidP="003A153E">
            <w:pPr>
              <w:pStyle w:val="ListParagraph"/>
              <w:ind w:left="360"/>
              <w:rPr>
                <w:rFonts w:ascii="Times New Roman" w:hAnsi="Times New Roman" w:cs="Times New Roman"/>
                <w:sz w:val="24"/>
                <w:szCs w:val="24"/>
              </w:rPr>
            </w:pPr>
            <w:r>
              <w:rPr>
                <w:rFonts w:ascii="Times New Roman" w:hAnsi="Times New Roman" w:cs="Times New Roman"/>
                <w:sz w:val="24"/>
                <w:szCs w:val="24"/>
              </w:rPr>
              <w:t>121 personal care items collected and donated</w:t>
            </w:r>
          </w:p>
          <w:p w14:paraId="3C365134" w14:textId="38EA6B38" w:rsidR="00A12CAA" w:rsidRDefault="005E06AE" w:rsidP="003A153E">
            <w:pPr>
              <w:pStyle w:val="ListParagraph"/>
              <w:ind w:left="360"/>
              <w:rPr>
                <w:rFonts w:ascii="Times New Roman" w:hAnsi="Times New Roman" w:cs="Times New Roman"/>
                <w:sz w:val="24"/>
                <w:szCs w:val="24"/>
              </w:rPr>
            </w:pPr>
            <w:r>
              <w:rPr>
                <w:rFonts w:ascii="Times New Roman" w:hAnsi="Times New Roman" w:cs="Times New Roman"/>
                <w:sz w:val="24"/>
                <w:szCs w:val="24"/>
              </w:rPr>
              <w:lastRenderedPageBreak/>
              <w:t>428 school supplies collected and donated</w:t>
            </w:r>
          </w:p>
          <w:p w14:paraId="041ED280" w14:textId="77777777" w:rsidR="00A45067" w:rsidRDefault="00A45067" w:rsidP="00725152">
            <w:pPr>
              <w:rPr>
                <w:rFonts w:ascii="Times New Roman" w:hAnsi="Times New Roman" w:cs="Times New Roman"/>
                <w:sz w:val="24"/>
                <w:szCs w:val="24"/>
              </w:rPr>
            </w:pPr>
          </w:p>
          <w:p w14:paraId="76F2532D" w14:textId="478F8062" w:rsidR="00725152" w:rsidRDefault="00EE4B24" w:rsidP="00725152">
            <w:pPr>
              <w:rPr>
                <w:rFonts w:ascii="Times New Roman" w:hAnsi="Times New Roman" w:cs="Times New Roman"/>
                <w:sz w:val="24"/>
                <w:szCs w:val="24"/>
              </w:rPr>
            </w:pPr>
            <w:r>
              <w:rPr>
                <w:rFonts w:ascii="Times New Roman" w:hAnsi="Times New Roman" w:cs="Times New Roman"/>
                <w:sz w:val="24"/>
                <w:szCs w:val="24"/>
              </w:rPr>
              <w:t>GHS Produce Drive and Donation</w:t>
            </w:r>
          </w:p>
          <w:p w14:paraId="353AE8A0" w14:textId="4697AB37" w:rsidR="00736E93" w:rsidRDefault="005E53BB" w:rsidP="00736E93">
            <w:pPr>
              <w:pStyle w:val="ListParagraph"/>
              <w:numPr>
                <w:ilvl w:val="0"/>
                <w:numId w:val="40"/>
              </w:numPr>
              <w:rPr>
                <w:rFonts w:ascii="Times New Roman" w:hAnsi="Times New Roman" w:cs="Times New Roman"/>
                <w:sz w:val="24"/>
                <w:szCs w:val="24"/>
              </w:rPr>
            </w:pPr>
            <w:r w:rsidRPr="005E53BB">
              <w:rPr>
                <w:rFonts w:ascii="Times New Roman" w:hAnsi="Times New Roman" w:cs="Times New Roman"/>
                <w:sz w:val="24"/>
                <w:szCs w:val="24"/>
              </w:rPr>
              <w:t>Donate extra</w:t>
            </w:r>
            <w:r w:rsidR="007F346F">
              <w:rPr>
                <w:rFonts w:ascii="Times New Roman" w:hAnsi="Times New Roman" w:cs="Times New Roman"/>
                <w:sz w:val="24"/>
                <w:szCs w:val="24"/>
              </w:rPr>
              <w:t xml:space="preserve"> garden</w:t>
            </w:r>
            <w:r w:rsidRPr="005E53BB">
              <w:rPr>
                <w:rFonts w:ascii="Times New Roman" w:hAnsi="Times New Roman" w:cs="Times New Roman"/>
                <w:sz w:val="24"/>
                <w:szCs w:val="24"/>
              </w:rPr>
              <w:t xml:space="preserve"> produce to WAFER which </w:t>
            </w:r>
            <w:r w:rsidR="007F346F">
              <w:rPr>
                <w:rFonts w:ascii="Times New Roman" w:hAnsi="Times New Roman" w:cs="Times New Roman"/>
                <w:sz w:val="24"/>
                <w:szCs w:val="24"/>
              </w:rPr>
              <w:t>is</w:t>
            </w:r>
            <w:r w:rsidRPr="005E53BB">
              <w:rPr>
                <w:rFonts w:ascii="Times New Roman" w:hAnsi="Times New Roman" w:cs="Times New Roman"/>
                <w:sz w:val="24"/>
                <w:szCs w:val="24"/>
              </w:rPr>
              <w:t xml:space="preserve"> distributed to those in need within the community</w:t>
            </w:r>
          </w:p>
          <w:p w14:paraId="4BF136DF" w14:textId="3E3B6F57" w:rsidR="005E53BB" w:rsidRPr="005E53BB" w:rsidRDefault="006041D8" w:rsidP="00736E93">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126 lbs. of produce were collected and donated</w:t>
            </w:r>
            <w:r w:rsidR="007F346F">
              <w:rPr>
                <w:rFonts w:ascii="Times New Roman" w:hAnsi="Times New Roman" w:cs="Times New Roman"/>
                <w:sz w:val="24"/>
                <w:szCs w:val="24"/>
              </w:rPr>
              <w:t xml:space="preserve"> July to October 2023</w:t>
            </w:r>
          </w:p>
          <w:p w14:paraId="159F3FE8" w14:textId="77777777" w:rsidR="00725152" w:rsidRPr="00725152" w:rsidRDefault="00725152" w:rsidP="00725152">
            <w:pPr>
              <w:rPr>
                <w:rFonts w:ascii="Times New Roman" w:hAnsi="Times New Roman" w:cs="Times New Roman"/>
                <w:sz w:val="24"/>
                <w:szCs w:val="24"/>
              </w:rPr>
            </w:pPr>
          </w:p>
          <w:p w14:paraId="5BDA2DF5" w14:textId="24B33D8C" w:rsidR="00A45067" w:rsidRDefault="00A45067" w:rsidP="00A45067">
            <w:pPr>
              <w:rPr>
                <w:rFonts w:ascii="Times New Roman" w:hAnsi="Times New Roman" w:cs="Times New Roman"/>
                <w:sz w:val="24"/>
                <w:szCs w:val="24"/>
              </w:rPr>
            </w:pPr>
            <w:r>
              <w:rPr>
                <w:rFonts w:ascii="Times New Roman" w:hAnsi="Times New Roman" w:cs="Times New Roman"/>
                <w:sz w:val="24"/>
                <w:szCs w:val="24"/>
              </w:rPr>
              <w:t>C</w:t>
            </w:r>
            <w:r w:rsidR="00A76EE2">
              <w:rPr>
                <w:rFonts w:ascii="Times New Roman" w:hAnsi="Times New Roman" w:cs="Times New Roman"/>
                <w:sz w:val="24"/>
                <w:szCs w:val="24"/>
              </w:rPr>
              <w:t xml:space="preserve">ontinue to support SMRT bus </w:t>
            </w:r>
            <w:r w:rsidR="00D24517">
              <w:rPr>
                <w:rFonts w:ascii="Times New Roman" w:hAnsi="Times New Roman" w:cs="Times New Roman"/>
                <w:sz w:val="24"/>
                <w:szCs w:val="24"/>
              </w:rPr>
              <w:t>as a transportation solution</w:t>
            </w:r>
            <w:r w:rsidR="00267E19">
              <w:rPr>
                <w:rFonts w:ascii="Times New Roman" w:hAnsi="Times New Roman" w:cs="Times New Roman"/>
                <w:sz w:val="24"/>
                <w:szCs w:val="24"/>
              </w:rPr>
              <w:t xml:space="preserve"> </w:t>
            </w:r>
          </w:p>
          <w:p w14:paraId="34AB9A68" w14:textId="77777777" w:rsidR="00A76EE2" w:rsidRDefault="00A76EE2" w:rsidP="00A45067">
            <w:pPr>
              <w:rPr>
                <w:rFonts w:ascii="Times New Roman" w:hAnsi="Times New Roman" w:cs="Times New Roman"/>
                <w:sz w:val="24"/>
                <w:szCs w:val="24"/>
              </w:rPr>
            </w:pPr>
          </w:p>
          <w:p w14:paraId="3D4F478E" w14:textId="77777777" w:rsidR="003A153E" w:rsidRDefault="00E108D0" w:rsidP="00A76EE2">
            <w:pPr>
              <w:rPr>
                <w:rFonts w:ascii="Times New Roman" w:hAnsi="Times New Roman" w:cs="Times New Roman"/>
                <w:sz w:val="24"/>
                <w:szCs w:val="24"/>
              </w:rPr>
            </w:pPr>
            <w:r>
              <w:rPr>
                <w:rFonts w:ascii="Times New Roman" w:hAnsi="Times New Roman" w:cs="Times New Roman"/>
                <w:sz w:val="24"/>
                <w:szCs w:val="24"/>
              </w:rPr>
              <w:t xml:space="preserve">Continue internal workgroup to discuss and plan strategies to address transportation </w:t>
            </w:r>
            <w:r w:rsidR="007326AD">
              <w:rPr>
                <w:rFonts w:ascii="Times New Roman" w:hAnsi="Times New Roman" w:cs="Times New Roman"/>
                <w:sz w:val="24"/>
                <w:szCs w:val="24"/>
              </w:rPr>
              <w:t xml:space="preserve">solutions </w:t>
            </w:r>
          </w:p>
          <w:p w14:paraId="2B801E5B" w14:textId="77777777" w:rsidR="000A4E95" w:rsidRDefault="000A4E95" w:rsidP="00A76EE2">
            <w:pPr>
              <w:rPr>
                <w:rFonts w:ascii="Times New Roman" w:hAnsi="Times New Roman" w:cs="Times New Roman"/>
                <w:sz w:val="24"/>
                <w:szCs w:val="24"/>
              </w:rPr>
            </w:pPr>
          </w:p>
          <w:p w14:paraId="4D03FF8E" w14:textId="6EFC9DBF" w:rsidR="000A4E95" w:rsidRDefault="000A4E95" w:rsidP="00A76EE2">
            <w:pPr>
              <w:rPr>
                <w:rFonts w:ascii="Times New Roman" w:hAnsi="Times New Roman" w:cs="Times New Roman"/>
                <w:sz w:val="24"/>
                <w:szCs w:val="24"/>
              </w:rPr>
            </w:pPr>
            <w:r>
              <w:rPr>
                <w:rFonts w:ascii="Times New Roman" w:hAnsi="Times New Roman" w:cs="Times New Roman"/>
                <w:sz w:val="24"/>
                <w:szCs w:val="24"/>
              </w:rPr>
              <w:t xml:space="preserve">Community </w:t>
            </w:r>
            <w:r w:rsidR="00476B9D">
              <w:rPr>
                <w:rFonts w:ascii="Times New Roman" w:hAnsi="Times New Roman" w:cs="Times New Roman"/>
                <w:sz w:val="24"/>
                <w:szCs w:val="24"/>
              </w:rPr>
              <w:t>Contribution</w:t>
            </w:r>
            <w:r w:rsidR="003F6F87">
              <w:rPr>
                <w:rFonts w:ascii="Times New Roman" w:hAnsi="Times New Roman" w:cs="Times New Roman"/>
                <w:sz w:val="24"/>
                <w:szCs w:val="24"/>
              </w:rPr>
              <w:t>s</w:t>
            </w:r>
            <w:r w:rsidR="00476B9D">
              <w:rPr>
                <w:rFonts w:ascii="Times New Roman" w:hAnsi="Times New Roman" w:cs="Times New Roman"/>
                <w:sz w:val="24"/>
                <w:szCs w:val="24"/>
              </w:rPr>
              <w:t>:</w:t>
            </w:r>
          </w:p>
          <w:p w14:paraId="02DE0CE3" w14:textId="441195A2" w:rsidR="00476B9D" w:rsidRDefault="006F51AA" w:rsidP="00A76EE2">
            <w:pPr>
              <w:rPr>
                <w:rFonts w:ascii="Times New Roman" w:hAnsi="Times New Roman" w:cs="Times New Roman"/>
                <w:sz w:val="24"/>
                <w:szCs w:val="24"/>
              </w:rPr>
            </w:pPr>
            <w:r w:rsidRPr="00EC6EA5">
              <w:rPr>
                <w:rFonts w:ascii="Times New Roman" w:hAnsi="Times New Roman" w:cs="Times New Roman"/>
                <w:sz w:val="24"/>
                <w:szCs w:val="24"/>
              </w:rPr>
              <w:t>DEI:</w:t>
            </w:r>
            <w:r w:rsidR="00075817">
              <w:rPr>
                <w:rFonts w:ascii="Times New Roman" w:hAnsi="Times New Roman" w:cs="Times New Roman"/>
                <w:sz w:val="24"/>
                <w:szCs w:val="24"/>
              </w:rPr>
              <w:t xml:space="preserve"> </w:t>
            </w:r>
            <w:r w:rsidR="00EC6EA5">
              <w:rPr>
                <w:rFonts w:ascii="Times New Roman" w:hAnsi="Times New Roman" w:cs="Times New Roman"/>
                <w:sz w:val="24"/>
                <w:szCs w:val="24"/>
              </w:rPr>
              <w:t>$77,650</w:t>
            </w:r>
          </w:p>
          <w:p w14:paraId="4B779F95" w14:textId="38E3A884" w:rsidR="006F51AA" w:rsidRDefault="006F51AA" w:rsidP="00A76EE2">
            <w:pPr>
              <w:rPr>
                <w:rFonts w:ascii="Times New Roman" w:hAnsi="Times New Roman" w:cs="Times New Roman"/>
                <w:sz w:val="24"/>
                <w:szCs w:val="24"/>
              </w:rPr>
            </w:pPr>
            <w:r>
              <w:rPr>
                <w:rFonts w:ascii="Times New Roman" w:hAnsi="Times New Roman" w:cs="Times New Roman"/>
                <w:sz w:val="24"/>
                <w:szCs w:val="24"/>
              </w:rPr>
              <w:t>SDOH:</w:t>
            </w:r>
            <w:r w:rsidR="003C4B6F">
              <w:rPr>
                <w:rFonts w:ascii="Times New Roman" w:hAnsi="Times New Roman" w:cs="Times New Roman"/>
                <w:sz w:val="24"/>
                <w:szCs w:val="24"/>
              </w:rPr>
              <w:t xml:space="preserve"> </w:t>
            </w:r>
            <w:r w:rsidR="001268D9">
              <w:rPr>
                <w:rFonts w:ascii="Times New Roman" w:hAnsi="Times New Roman" w:cs="Times New Roman"/>
                <w:sz w:val="24"/>
                <w:szCs w:val="24"/>
              </w:rPr>
              <w:t>$312,550</w:t>
            </w:r>
          </w:p>
          <w:p w14:paraId="60F37767" w14:textId="77777777" w:rsidR="006F51AA" w:rsidRDefault="006F51AA" w:rsidP="00A76EE2">
            <w:pPr>
              <w:rPr>
                <w:rFonts w:ascii="Times New Roman" w:hAnsi="Times New Roman" w:cs="Times New Roman"/>
                <w:sz w:val="24"/>
                <w:szCs w:val="24"/>
              </w:rPr>
            </w:pPr>
          </w:p>
          <w:p w14:paraId="262C51CC" w14:textId="77777777" w:rsidR="006F51AA" w:rsidRPr="003C4B6F" w:rsidRDefault="006F51AA" w:rsidP="00A76EE2">
            <w:pPr>
              <w:rPr>
                <w:rFonts w:ascii="Times New Roman" w:hAnsi="Times New Roman" w:cs="Times New Roman"/>
                <w:sz w:val="24"/>
                <w:szCs w:val="24"/>
                <w:highlight w:val="yellow"/>
              </w:rPr>
            </w:pPr>
            <w:r w:rsidRPr="003C4B6F">
              <w:rPr>
                <w:rFonts w:ascii="Times New Roman" w:hAnsi="Times New Roman" w:cs="Times New Roman"/>
                <w:sz w:val="24"/>
                <w:szCs w:val="24"/>
                <w:highlight w:val="yellow"/>
              </w:rPr>
              <w:t>Comm</w:t>
            </w:r>
            <w:r w:rsidR="003C4B6F" w:rsidRPr="003C4B6F">
              <w:rPr>
                <w:rFonts w:ascii="Times New Roman" w:hAnsi="Times New Roman" w:cs="Times New Roman"/>
                <w:sz w:val="24"/>
                <w:szCs w:val="24"/>
                <w:highlight w:val="yellow"/>
              </w:rPr>
              <w:t>unity Service Value:</w:t>
            </w:r>
          </w:p>
          <w:p w14:paraId="5CFF300B" w14:textId="77777777" w:rsidR="003C4B6F" w:rsidRPr="003C4B6F" w:rsidRDefault="003C4B6F" w:rsidP="00A76EE2">
            <w:pPr>
              <w:rPr>
                <w:rFonts w:ascii="Times New Roman" w:hAnsi="Times New Roman" w:cs="Times New Roman"/>
                <w:sz w:val="24"/>
                <w:szCs w:val="24"/>
                <w:highlight w:val="yellow"/>
              </w:rPr>
            </w:pPr>
            <w:r w:rsidRPr="003C4B6F">
              <w:rPr>
                <w:rFonts w:ascii="Times New Roman" w:hAnsi="Times New Roman" w:cs="Times New Roman"/>
                <w:sz w:val="24"/>
                <w:szCs w:val="24"/>
                <w:highlight w:val="yellow"/>
              </w:rPr>
              <w:t>DEI:</w:t>
            </w:r>
          </w:p>
          <w:p w14:paraId="1CED8088" w14:textId="1E4DEEDB" w:rsidR="003C4B6F" w:rsidRPr="00A76EE2" w:rsidRDefault="003C4B6F" w:rsidP="00A76EE2">
            <w:pPr>
              <w:rPr>
                <w:rFonts w:ascii="Times New Roman" w:hAnsi="Times New Roman" w:cs="Times New Roman"/>
                <w:sz w:val="24"/>
                <w:szCs w:val="24"/>
              </w:rPr>
            </w:pPr>
            <w:r w:rsidRPr="003C4B6F">
              <w:rPr>
                <w:rFonts w:ascii="Times New Roman" w:hAnsi="Times New Roman" w:cs="Times New Roman"/>
                <w:sz w:val="24"/>
                <w:szCs w:val="24"/>
                <w:highlight w:val="yellow"/>
              </w:rPr>
              <w:t>SDOH:</w:t>
            </w:r>
          </w:p>
        </w:tc>
        <w:tc>
          <w:tcPr>
            <w:tcW w:w="15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E3CBB4" w14:textId="7C4FD00D" w:rsidR="00297498" w:rsidRPr="008E610D" w:rsidRDefault="00297498" w:rsidP="00297498">
            <w:pPr>
              <w:rPr>
                <w:rFonts w:ascii="Times New Roman" w:hAnsi="Times New Roman" w:cs="Times New Roman"/>
                <w:sz w:val="24"/>
                <w:szCs w:val="24"/>
              </w:rPr>
            </w:pPr>
          </w:p>
        </w:tc>
      </w:tr>
      <w:tr w:rsidR="00297498" w:rsidRPr="00653559" w14:paraId="6FD34A34" w14:textId="440A9B85" w:rsidTr="00A52A3D">
        <w:tc>
          <w:tcPr>
            <w:tcW w:w="17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C58C2B" w14:textId="2CCFB26C" w:rsidR="00297498" w:rsidRPr="008E610D" w:rsidRDefault="00297498" w:rsidP="00297498">
            <w:pPr>
              <w:rPr>
                <w:rFonts w:ascii="Times New Roman" w:hAnsi="Times New Roman" w:cs="Times New Roman"/>
                <w:sz w:val="24"/>
                <w:szCs w:val="24"/>
              </w:rPr>
            </w:pPr>
            <w:bookmarkStart w:id="2" w:name="_Hlk127957912"/>
            <w:bookmarkEnd w:id="1"/>
            <w:r w:rsidRPr="008E610D">
              <w:rPr>
                <w:rFonts w:ascii="Times New Roman" w:hAnsi="Times New Roman" w:cs="Times New Roman"/>
                <w:sz w:val="24"/>
                <w:szCs w:val="24"/>
              </w:rPr>
              <w:lastRenderedPageBreak/>
              <w:t>Refer patients who are high emergency room utilizers to appropriate CBO or internal program</w:t>
            </w:r>
          </w:p>
        </w:tc>
        <w:tc>
          <w:tcPr>
            <w:tcW w:w="1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0529F5" w14:textId="77777777"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TEC</w:t>
            </w:r>
          </w:p>
          <w:p w14:paraId="4B81DBE2" w14:textId="77777777"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Quality</w:t>
            </w:r>
          </w:p>
          <w:p w14:paraId="7C5405F7" w14:textId="77777777"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Population Health</w:t>
            </w:r>
          </w:p>
          <w:p w14:paraId="6CDF6111" w14:textId="77777777"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Social Services</w:t>
            </w:r>
          </w:p>
          <w:p w14:paraId="5D0A08CD" w14:textId="77777777"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Nursing</w:t>
            </w:r>
          </w:p>
          <w:p w14:paraId="350AD743" w14:textId="39F6267B"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EPIC</w:t>
            </w:r>
          </w:p>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8D3509" w14:textId="02166B7E"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Community Based Organizations (CBOs)</w:t>
            </w:r>
          </w:p>
          <w:p w14:paraId="47AD8533" w14:textId="77777777"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HUB</w:t>
            </w:r>
          </w:p>
          <w:p w14:paraId="676BFA07" w14:textId="3BE87228" w:rsidR="00297498" w:rsidRPr="008E610D" w:rsidRDefault="00297498" w:rsidP="00297498">
            <w:pPr>
              <w:rPr>
                <w:rFonts w:ascii="Times New Roman" w:hAnsi="Times New Roman" w:cs="Times New Roman"/>
                <w:sz w:val="24"/>
                <w:szCs w:val="24"/>
              </w:rPr>
            </w:pPr>
            <w:r w:rsidRPr="008E610D">
              <w:rPr>
                <w:rFonts w:ascii="Times New Roman" w:hAnsi="Times New Roman" w:cs="Times New Roman"/>
                <w:sz w:val="24"/>
                <w:szCs w:val="24"/>
              </w:rPr>
              <w:t>CHW</w:t>
            </w:r>
          </w:p>
        </w:tc>
        <w:tc>
          <w:tcPr>
            <w:tcW w:w="19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6EFC56" w14:textId="0902056F" w:rsidR="00297498" w:rsidRPr="008E610D" w:rsidRDefault="00297498" w:rsidP="00297498">
            <w:pPr>
              <w:contextualSpacing/>
              <w:rPr>
                <w:rFonts w:ascii="Times New Roman" w:hAnsi="Times New Roman" w:cs="Times New Roman"/>
                <w:sz w:val="24"/>
                <w:szCs w:val="24"/>
              </w:rPr>
            </w:pPr>
            <w:r w:rsidRPr="008E610D">
              <w:rPr>
                <w:rFonts w:ascii="Times New Roman" w:hAnsi="Times New Roman" w:cs="Times New Roman"/>
                <w:sz w:val="24"/>
                <w:szCs w:val="24"/>
              </w:rPr>
              <w:t># Identified patients seen frequently in the ER receiving referral to HUB or CHW</w:t>
            </w:r>
          </w:p>
        </w:tc>
        <w:tc>
          <w:tcPr>
            <w:tcW w:w="27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D963A9" w14:textId="401E5D37" w:rsidR="00297498" w:rsidRPr="0072748B" w:rsidRDefault="00297498" w:rsidP="00297498">
            <w:pPr>
              <w:pStyle w:val="xmsonormal"/>
              <w:rPr>
                <w:rFonts w:ascii="Times New Roman" w:hAnsi="Times New Roman" w:cs="Times New Roman"/>
                <w:sz w:val="24"/>
                <w:szCs w:val="24"/>
              </w:rPr>
            </w:pPr>
            <w:r w:rsidRPr="0072748B">
              <w:rPr>
                <w:rFonts w:ascii="Times New Roman" w:hAnsi="Times New Roman" w:cs="Times New Roman"/>
                <w:sz w:val="24"/>
                <w:szCs w:val="24"/>
              </w:rPr>
              <w:t xml:space="preserve">63 </w:t>
            </w:r>
            <w:r>
              <w:rPr>
                <w:rFonts w:ascii="Times New Roman" w:hAnsi="Times New Roman" w:cs="Times New Roman"/>
                <w:sz w:val="24"/>
                <w:szCs w:val="24"/>
              </w:rPr>
              <w:t>patients referred</w:t>
            </w:r>
            <w:r w:rsidRPr="0072748B">
              <w:rPr>
                <w:rFonts w:ascii="Times New Roman" w:hAnsi="Times New Roman" w:cs="Times New Roman"/>
                <w:sz w:val="24"/>
                <w:szCs w:val="24"/>
              </w:rPr>
              <w:t xml:space="preserve"> to the HUB 1/1/2022 and 9/24/2022 </w:t>
            </w:r>
          </w:p>
          <w:p w14:paraId="50D101C4" w14:textId="77777777" w:rsidR="00297498" w:rsidRPr="0072748B" w:rsidRDefault="00297498" w:rsidP="00297498">
            <w:pPr>
              <w:pStyle w:val="xmsonormal"/>
              <w:rPr>
                <w:rFonts w:ascii="Times New Roman" w:hAnsi="Times New Roman" w:cs="Times New Roman"/>
                <w:sz w:val="24"/>
                <w:szCs w:val="24"/>
              </w:rPr>
            </w:pPr>
            <w:r w:rsidRPr="0072748B">
              <w:rPr>
                <w:rFonts w:ascii="Times New Roman" w:hAnsi="Times New Roman" w:cs="Times New Roman"/>
                <w:sz w:val="24"/>
                <w:szCs w:val="24"/>
              </w:rPr>
              <w:t> </w:t>
            </w:r>
          </w:p>
          <w:p w14:paraId="06F4E5B8" w14:textId="67EAF054" w:rsidR="00297498" w:rsidRPr="008E610D" w:rsidRDefault="00297498" w:rsidP="00297498">
            <w:pPr>
              <w:contextualSpacing/>
              <w:rPr>
                <w:rFonts w:ascii="Times New Roman" w:hAnsi="Times New Roman" w:cs="Times New Roman"/>
                <w:sz w:val="24"/>
                <w:szCs w:val="24"/>
              </w:rPr>
            </w:pPr>
            <w:r w:rsidRPr="0072748B">
              <w:rPr>
                <w:rFonts w:ascii="Times New Roman" w:hAnsi="Times New Roman" w:cs="Times New Roman"/>
                <w:sz w:val="24"/>
                <w:szCs w:val="24"/>
              </w:rPr>
              <w:t xml:space="preserve">Approximately 50 patients received contact with a CHW </w:t>
            </w:r>
          </w:p>
        </w:tc>
        <w:tc>
          <w:tcPr>
            <w:tcW w:w="25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5CFD20" w14:textId="46AB29F5" w:rsidR="000D0E96" w:rsidRDefault="00F17052" w:rsidP="000D0E96">
            <w:pPr>
              <w:rPr>
                <w:rFonts w:ascii="Times New Roman" w:hAnsi="Times New Roman" w:cs="Times New Roman"/>
                <w:sz w:val="24"/>
                <w:szCs w:val="24"/>
              </w:rPr>
            </w:pPr>
            <w:r>
              <w:rPr>
                <w:rFonts w:ascii="Times New Roman" w:hAnsi="Times New Roman" w:cs="Times New Roman"/>
                <w:sz w:val="24"/>
                <w:szCs w:val="24"/>
              </w:rPr>
              <w:t>27</w:t>
            </w:r>
            <w:r w:rsidR="00283B3C">
              <w:rPr>
                <w:rFonts w:ascii="Times New Roman" w:hAnsi="Times New Roman" w:cs="Times New Roman"/>
                <w:sz w:val="24"/>
                <w:szCs w:val="24"/>
              </w:rPr>
              <w:t xml:space="preserve"> patients referred to the HUB 1/1/2023-9/30/2023</w:t>
            </w:r>
          </w:p>
          <w:p w14:paraId="00B7AE7C" w14:textId="77777777" w:rsidR="00283B3C" w:rsidRDefault="00283B3C" w:rsidP="000D0E96">
            <w:pPr>
              <w:rPr>
                <w:rFonts w:ascii="Times New Roman" w:hAnsi="Times New Roman" w:cs="Times New Roman"/>
                <w:sz w:val="24"/>
                <w:szCs w:val="24"/>
              </w:rPr>
            </w:pPr>
          </w:p>
          <w:p w14:paraId="6D01F553" w14:textId="306DA77E" w:rsidR="000D0E96" w:rsidRPr="000D0E96" w:rsidRDefault="00283B3C" w:rsidP="000D0E96">
            <w:pPr>
              <w:rPr>
                <w:rFonts w:ascii="Times New Roman" w:hAnsi="Times New Roman" w:cs="Times New Roman"/>
                <w:sz w:val="24"/>
                <w:szCs w:val="24"/>
              </w:rPr>
            </w:pPr>
            <w:r>
              <w:rPr>
                <w:rFonts w:ascii="Times New Roman" w:hAnsi="Times New Roman" w:cs="Times New Roman"/>
                <w:sz w:val="24"/>
                <w:szCs w:val="24"/>
              </w:rPr>
              <w:t>Approximately 388 patients received contact with a CHW</w:t>
            </w:r>
            <w:r w:rsidR="00765135">
              <w:rPr>
                <w:rFonts w:ascii="Times New Roman" w:hAnsi="Times New Roman" w:cs="Times New Roman"/>
                <w:sz w:val="24"/>
                <w:szCs w:val="24"/>
              </w:rPr>
              <w:t xml:space="preserve"> in the Gundersen ED</w:t>
            </w:r>
          </w:p>
        </w:tc>
        <w:tc>
          <w:tcPr>
            <w:tcW w:w="15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FD2311" w14:textId="5E6893FB" w:rsidR="00297498" w:rsidRPr="008E610D" w:rsidRDefault="00297498" w:rsidP="00297498">
            <w:pPr>
              <w:contextualSpacing/>
              <w:rPr>
                <w:rFonts w:ascii="Times New Roman" w:hAnsi="Times New Roman" w:cs="Times New Roman"/>
                <w:sz w:val="24"/>
                <w:szCs w:val="24"/>
              </w:rPr>
            </w:pPr>
          </w:p>
        </w:tc>
      </w:tr>
    </w:tbl>
    <w:p w14:paraId="04233F85" w14:textId="254CA4DD" w:rsidR="00653559" w:rsidRDefault="00653559" w:rsidP="0072748B">
      <w:pPr>
        <w:ind w:firstLine="0"/>
        <w:rPr>
          <w:rFonts w:ascii="Times New Roman" w:hAnsi="Times New Roman" w:cs="Times New Roman"/>
          <w:sz w:val="24"/>
        </w:rPr>
      </w:pPr>
      <w:bookmarkStart w:id="3" w:name="_Hlk81377457"/>
      <w:bookmarkEnd w:id="2"/>
    </w:p>
    <w:p w14:paraId="0C1D57C3" w14:textId="77777777" w:rsidR="00A55647" w:rsidRPr="00653559" w:rsidRDefault="00A55647" w:rsidP="00A55647">
      <w:pPr>
        <w:shd w:val="clear" w:color="auto" w:fill="FFFFFF" w:themeFill="background1"/>
        <w:ind w:firstLine="0"/>
        <w:rPr>
          <w:rFonts w:ascii="Times New Roman" w:hAnsi="Times New Roman" w:cs="Times New Roman"/>
          <w:sz w:val="24"/>
        </w:rPr>
      </w:pPr>
    </w:p>
    <w:p w14:paraId="5B5EB6AB" w14:textId="0CF408CA" w:rsidR="00CA7761" w:rsidRDefault="00CA7761">
      <w:pPr>
        <w:rPr>
          <w:rFonts w:ascii="Times New Roman" w:hAnsi="Times New Roman" w:cs="Times New Roman"/>
          <w:sz w:val="24"/>
        </w:rPr>
      </w:pPr>
      <w:r>
        <w:rPr>
          <w:rFonts w:ascii="Times New Roman" w:hAnsi="Times New Roman" w:cs="Times New Roman"/>
          <w:sz w:val="24"/>
        </w:rPr>
        <w:br w:type="page"/>
      </w:r>
    </w:p>
    <w:p w14:paraId="48BE7B11" w14:textId="23A0C009" w:rsidR="001E2AD4" w:rsidRPr="00653559" w:rsidRDefault="006714C9" w:rsidP="00934EEC">
      <w:pPr>
        <w:pStyle w:val="Title"/>
        <w:rPr>
          <w:rFonts w:ascii="Times New Roman" w:hAnsi="Times New Roman" w:cs="Times New Roman"/>
        </w:rPr>
      </w:pPr>
      <w:r w:rsidRPr="00653559">
        <w:rPr>
          <w:rFonts w:ascii="Times New Roman" w:hAnsi="Times New Roman" w:cs="Times New Roman"/>
        </w:rPr>
        <w:lastRenderedPageBreak/>
        <w:t xml:space="preserve"> </w:t>
      </w:r>
      <w:r w:rsidR="001E2AD4" w:rsidRPr="00653559">
        <w:rPr>
          <w:rFonts w:ascii="Times New Roman" w:hAnsi="Times New Roman" w:cs="Times New Roman"/>
        </w:rPr>
        <w:t>Identified Need/Issue: Mental Health</w:t>
      </w:r>
    </w:p>
    <w:tbl>
      <w:tblPr>
        <w:tblStyle w:val="TableGrid1"/>
        <w:tblW w:w="14400" w:type="dxa"/>
        <w:tblLook w:val="04A0" w:firstRow="1" w:lastRow="0" w:firstColumn="1" w:lastColumn="0" w:noHBand="0" w:noVBand="1"/>
      </w:tblPr>
      <w:tblGrid>
        <w:gridCol w:w="1752"/>
        <w:gridCol w:w="1734"/>
        <w:gridCol w:w="1899"/>
        <w:gridCol w:w="2016"/>
        <w:gridCol w:w="2372"/>
        <w:gridCol w:w="2647"/>
        <w:gridCol w:w="1980"/>
      </w:tblGrid>
      <w:tr w:rsidR="00084E7F" w:rsidRPr="00653559" w14:paraId="6DFCC304" w14:textId="087A93CA" w:rsidTr="005E6679">
        <w:tc>
          <w:tcPr>
            <w:tcW w:w="14400" w:type="dxa"/>
            <w:gridSpan w:val="7"/>
            <w:tcBorders>
              <w:top w:val="nil"/>
              <w:left w:val="nil"/>
              <w:bottom w:val="nil"/>
              <w:right w:val="nil"/>
            </w:tcBorders>
          </w:tcPr>
          <w:p w14:paraId="15AD08D0" w14:textId="77777777" w:rsidR="00A4070B" w:rsidRPr="00653559" w:rsidRDefault="00A4070B" w:rsidP="00BD7522">
            <w:pPr>
              <w:rPr>
                <w:rFonts w:ascii="Times New Roman" w:hAnsi="Times New Roman" w:cs="Times New Roman"/>
                <w:b/>
                <w:color w:val="FF0000"/>
                <w:sz w:val="24"/>
                <w:szCs w:val="24"/>
              </w:rPr>
            </w:pPr>
          </w:p>
          <w:p w14:paraId="2A37C22B" w14:textId="77777777" w:rsidR="00A4070B" w:rsidRPr="00653559" w:rsidRDefault="00A4070B" w:rsidP="00BD7522">
            <w:pPr>
              <w:rPr>
                <w:rFonts w:ascii="Times New Roman" w:hAnsi="Times New Roman" w:cs="Times New Roman"/>
                <w:sz w:val="28"/>
                <w:szCs w:val="28"/>
              </w:rPr>
            </w:pPr>
            <w:r w:rsidRPr="00653559">
              <w:rPr>
                <w:rFonts w:ascii="Times New Roman" w:hAnsi="Times New Roman" w:cs="Times New Roman"/>
                <w:b/>
                <w:sz w:val="28"/>
                <w:szCs w:val="28"/>
              </w:rPr>
              <w:t xml:space="preserve">Goal: </w:t>
            </w:r>
            <w:r w:rsidRPr="00653559">
              <w:rPr>
                <w:rFonts w:ascii="Times New Roman" w:hAnsi="Times New Roman" w:cs="Times New Roman"/>
                <w:sz w:val="28"/>
                <w:szCs w:val="28"/>
              </w:rPr>
              <w:t>Reduce number of deaths due to poor mental health and substance abuse and reduce the number of poor mental health days by 5% by 2024</w:t>
            </w:r>
          </w:p>
          <w:p w14:paraId="61846D6B" w14:textId="7F6944D0" w:rsidR="00084E7F" w:rsidRPr="00653559" w:rsidRDefault="00084E7F" w:rsidP="00BD7522">
            <w:pPr>
              <w:rPr>
                <w:rFonts w:ascii="Times New Roman" w:hAnsi="Times New Roman" w:cs="Times New Roman"/>
                <w:b/>
                <w:color w:val="FF0000"/>
                <w:sz w:val="24"/>
                <w:szCs w:val="24"/>
              </w:rPr>
            </w:pPr>
          </w:p>
        </w:tc>
      </w:tr>
      <w:tr w:rsidR="007534A9" w:rsidRPr="00653559" w14:paraId="31B45F68" w14:textId="30669530" w:rsidTr="007534A9">
        <w:tc>
          <w:tcPr>
            <w:tcW w:w="1752" w:type="dxa"/>
            <w:tcBorders>
              <w:top w:val="nil"/>
              <w:left w:val="nil"/>
              <w:bottom w:val="single" w:sz="4" w:space="0" w:color="808080"/>
              <w:right w:val="nil"/>
            </w:tcBorders>
          </w:tcPr>
          <w:p w14:paraId="736E9BDD" w14:textId="1A4BAFD9" w:rsidR="00084E7F" w:rsidRPr="00653559" w:rsidRDefault="00084E7F" w:rsidP="00BD7522">
            <w:pPr>
              <w:rPr>
                <w:rFonts w:ascii="Times New Roman" w:hAnsi="Times New Roman" w:cs="Times New Roman"/>
                <w:b/>
                <w:sz w:val="28"/>
                <w:szCs w:val="28"/>
              </w:rPr>
            </w:pPr>
            <w:r w:rsidRPr="00653559">
              <w:rPr>
                <w:rFonts w:ascii="Times New Roman" w:hAnsi="Times New Roman" w:cs="Times New Roman"/>
                <w:b/>
                <w:sz w:val="28"/>
                <w:szCs w:val="28"/>
              </w:rPr>
              <w:t>Action</w:t>
            </w:r>
          </w:p>
        </w:tc>
        <w:tc>
          <w:tcPr>
            <w:tcW w:w="1734" w:type="dxa"/>
            <w:tcBorders>
              <w:top w:val="nil"/>
              <w:left w:val="nil"/>
              <w:bottom w:val="single" w:sz="4" w:space="0" w:color="808080"/>
              <w:right w:val="nil"/>
            </w:tcBorders>
          </w:tcPr>
          <w:p w14:paraId="424AA9C7" w14:textId="77777777" w:rsidR="00084E7F" w:rsidRPr="00653559" w:rsidRDefault="00084E7F" w:rsidP="00BD7522">
            <w:pPr>
              <w:rPr>
                <w:rFonts w:ascii="Times New Roman" w:hAnsi="Times New Roman" w:cs="Times New Roman"/>
                <w:b/>
                <w:sz w:val="28"/>
                <w:szCs w:val="28"/>
              </w:rPr>
            </w:pPr>
            <w:r w:rsidRPr="00653559">
              <w:rPr>
                <w:rFonts w:ascii="Times New Roman" w:hAnsi="Times New Roman" w:cs="Times New Roman"/>
                <w:b/>
                <w:sz w:val="28"/>
                <w:szCs w:val="28"/>
              </w:rPr>
              <w:t>Resource (program)</w:t>
            </w:r>
          </w:p>
        </w:tc>
        <w:tc>
          <w:tcPr>
            <w:tcW w:w="1899" w:type="dxa"/>
            <w:tcBorders>
              <w:top w:val="nil"/>
              <w:left w:val="nil"/>
              <w:bottom w:val="single" w:sz="4" w:space="0" w:color="808080"/>
              <w:right w:val="nil"/>
            </w:tcBorders>
          </w:tcPr>
          <w:p w14:paraId="12868B21" w14:textId="77777777" w:rsidR="00084E7F" w:rsidRPr="00653559" w:rsidRDefault="00084E7F" w:rsidP="00BD7522">
            <w:pPr>
              <w:rPr>
                <w:rFonts w:ascii="Times New Roman" w:hAnsi="Times New Roman" w:cs="Times New Roman"/>
                <w:b/>
                <w:sz w:val="28"/>
                <w:szCs w:val="28"/>
              </w:rPr>
            </w:pPr>
            <w:r w:rsidRPr="00653559">
              <w:rPr>
                <w:rFonts w:ascii="Times New Roman" w:hAnsi="Times New Roman" w:cs="Times New Roman"/>
                <w:b/>
                <w:sz w:val="28"/>
                <w:szCs w:val="28"/>
              </w:rPr>
              <w:t>Partnerships</w:t>
            </w:r>
          </w:p>
        </w:tc>
        <w:tc>
          <w:tcPr>
            <w:tcW w:w="2016" w:type="dxa"/>
            <w:tcBorders>
              <w:top w:val="nil"/>
              <w:left w:val="nil"/>
              <w:bottom w:val="single" w:sz="4" w:space="0" w:color="808080"/>
              <w:right w:val="nil"/>
            </w:tcBorders>
          </w:tcPr>
          <w:p w14:paraId="24E2F3EC" w14:textId="77777777" w:rsidR="00084E7F" w:rsidRPr="00653559" w:rsidRDefault="00084E7F" w:rsidP="00BD7522">
            <w:pPr>
              <w:rPr>
                <w:rFonts w:ascii="Times New Roman" w:hAnsi="Times New Roman" w:cs="Times New Roman"/>
                <w:b/>
                <w:sz w:val="28"/>
                <w:szCs w:val="28"/>
              </w:rPr>
            </w:pPr>
            <w:r w:rsidRPr="00653559">
              <w:rPr>
                <w:rFonts w:ascii="Times New Roman" w:hAnsi="Times New Roman" w:cs="Times New Roman"/>
                <w:b/>
                <w:sz w:val="28"/>
                <w:szCs w:val="28"/>
              </w:rPr>
              <w:t>Measure of Impact</w:t>
            </w:r>
          </w:p>
        </w:tc>
        <w:tc>
          <w:tcPr>
            <w:tcW w:w="2372" w:type="dxa"/>
            <w:tcBorders>
              <w:top w:val="nil"/>
              <w:left w:val="nil"/>
              <w:bottom w:val="single" w:sz="4" w:space="0" w:color="808080"/>
              <w:right w:val="nil"/>
            </w:tcBorders>
          </w:tcPr>
          <w:p w14:paraId="55FE6420" w14:textId="45A7808E" w:rsidR="00084E7F" w:rsidRPr="00653559" w:rsidRDefault="00084E7F" w:rsidP="00BD7522">
            <w:pPr>
              <w:rPr>
                <w:rFonts w:ascii="Times New Roman" w:hAnsi="Times New Roman" w:cs="Times New Roman"/>
                <w:b/>
                <w:sz w:val="28"/>
                <w:szCs w:val="28"/>
              </w:rPr>
            </w:pPr>
            <w:r w:rsidRPr="00653559">
              <w:rPr>
                <w:rFonts w:ascii="Times New Roman" w:hAnsi="Times New Roman" w:cs="Times New Roman"/>
                <w:b/>
                <w:sz w:val="28"/>
                <w:szCs w:val="28"/>
              </w:rPr>
              <w:t>2022</w:t>
            </w:r>
          </w:p>
        </w:tc>
        <w:tc>
          <w:tcPr>
            <w:tcW w:w="2647" w:type="dxa"/>
            <w:tcBorders>
              <w:top w:val="nil"/>
              <w:left w:val="nil"/>
              <w:bottom w:val="single" w:sz="4" w:space="0" w:color="808080"/>
              <w:right w:val="nil"/>
            </w:tcBorders>
          </w:tcPr>
          <w:p w14:paraId="7BB15AF9" w14:textId="50441D91" w:rsidR="00084E7F" w:rsidRPr="00653559" w:rsidRDefault="00084E7F" w:rsidP="00BD7522">
            <w:pPr>
              <w:rPr>
                <w:rFonts w:ascii="Times New Roman" w:hAnsi="Times New Roman" w:cs="Times New Roman"/>
                <w:b/>
                <w:sz w:val="28"/>
                <w:szCs w:val="28"/>
              </w:rPr>
            </w:pPr>
            <w:r w:rsidRPr="00653559">
              <w:rPr>
                <w:rFonts w:ascii="Times New Roman" w:hAnsi="Times New Roman" w:cs="Times New Roman"/>
                <w:b/>
                <w:sz w:val="28"/>
                <w:szCs w:val="28"/>
              </w:rPr>
              <w:t>2023</w:t>
            </w:r>
            <w:r w:rsidR="00BA6553">
              <w:rPr>
                <w:rFonts w:ascii="Times New Roman" w:hAnsi="Times New Roman" w:cs="Times New Roman"/>
                <w:b/>
                <w:sz w:val="28"/>
                <w:szCs w:val="28"/>
              </w:rPr>
              <w:t xml:space="preserve"> </w:t>
            </w:r>
            <w:r w:rsidR="00BA6553" w:rsidRPr="00AC417B">
              <w:rPr>
                <w:rFonts w:ascii="Times New Roman" w:hAnsi="Times New Roman" w:cs="Times New Roman"/>
                <w:b/>
                <w:sz w:val="18"/>
                <w:szCs w:val="18"/>
              </w:rPr>
              <w:t>*</w:t>
            </w:r>
            <w:r w:rsidR="00BA6553">
              <w:rPr>
                <w:rFonts w:ascii="Times New Roman" w:hAnsi="Times New Roman" w:cs="Times New Roman"/>
                <w:b/>
                <w:sz w:val="18"/>
                <w:szCs w:val="18"/>
              </w:rPr>
              <w:t xml:space="preserve">Data reported for </w:t>
            </w:r>
            <w:r w:rsidR="00BA6553" w:rsidRPr="00AC417B">
              <w:rPr>
                <w:rFonts w:ascii="Times New Roman" w:hAnsi="Times New Roman" w:cs="Times New Roman"/>
                <w:b/>
                <w:sz w:val="18"/>
                <w:szCs w:val="18"/>
              </w:rPr>
              <w:t xml:space="preserve">1/1/2023 – 9/30/2023 due to </w:t>
            </w:r>
            <w:r w:rsidR="00BA6553">
              <w:rPr>
                <w:rFonts w:ascii="Times New Roman" w:hAnsi="Times New Roman" w:cs="Times New Roman"/>
                <w:b/>
                <w:sz w:val="18"/>
                <w:szCs w:val="18"/>
              </w:rPr>
              <w:t>change in</w:t>
            </w:r>
            <w:r w:rsidR="00BA6553" w:rsidRPr="00AC417B">
              <w:rPr>
                <w:rFonts w:ascii="Times New Roman" w:hAnsi="Times New Roman" w:cs="Times New Roman"/>
                <w:b/>
                <w:sz w:val="18"/>
                <w:szCs w:val="18"/>
              </w:rPr>
              <w:t xml:space="preserve"> fiscal year</w:t>
            </w:r>
          </w:p>
        </w:tc>
        <w:tc>
          <w:tcPr>
            <w:tcW w:w="1980" w:type="dxa"/>
            <w:tcBorders>
              <w:top w:val="nil"/>
              <w:left w:val="nil"/>
              <w:bottom w:val="single" w:sz="4" w:space="0" w:color="808080"/>
              <w:right w:val="nil"/>
            </w:tcBorders>
          </w:tcPr>
          <w:p w14:paraId="6A761AD1" w14:textId="582B783D" w:rsidR="00084E7F" w:rsidRPr="00653559" w:rsidRDefault="00084E7F" w:rsidP="00BD7522">
            <w:pPr>
              <w:rPr>
                <w:rFonts w:ascii="Times New Roman" w:hAnsi="Times New Roman" w:cs="Times New Roman"/>
                <w:b/>
                <w:sz w:val="28"/>
                <w:szCs w:val="28"/>
              </w:rPr>
            </w:pPr>
            <w:r w:rsidRPr="00653559">
              <w:rPr>
                <w:rFonts w:ascii="Times New Roman" w:hAnsi="Times New Roman" w:cs="Times New Roman"/>
                <w:b/>
                <w:sz w:val="28"/>
                <w:szCs w:val="28"/>
              </w:rPr>
              <w:t>2024</w:t>
            </w:r>
          </w:p>
        </w:tc>
      </w:tr>
      <w:tr w:rsidR="007534A9" w:rsidRPr="00653559" w14:paraId="116CC7E9" w14:textId="4FEFAF99" w:rsidTr="007534A9">
        <w:tc>
          <w:tcPr>
            <w:tcW w:w="1752" w:type="dxa"/>
            <w:tcBorders>
              <w:top w:val="single" w:sz="4" w:space="0" w:color="808080"/>
              <w:left w:val="single" w:sz="4" w:space="0" w:color="808080"/>
              <w:bottom w:val="single" w:sz="4" w:space="0" w:color="808080"/>
              <w:right w:val="single" w:sz="4" w:space="0" w:color="808080"/>
            </w:tcBorders>
          </w:tcPr>
          <w:p w14:paraId="6FBCD4DF" w14:textId="6B449AD7" w:rsidR="00084E7F" w:rsidRPr="008E610D" w:rsidRDefault="00084E7F" w:rsidP="00BD7522">
            <w:pPr>
              <w:rPr>
                <w:rFonts w:ascii="Times New Roman" w:hAnsi="Times New Roman" w:cs="Times New Roman"/>
                <w:sz w:val="24"/>
                <w:szCs w:val="24"/>
              </w:rPr>
            </w:pPr>
            <w:bookmarkStart w:id="4" w:name="_Hlk127959680"/>
            <w:r w:rsidRPr="008E610D">
              <w:rPr>
                <w:rFonts w:ascii="Times New Roman" w:hAnsi="Times New Roman" w:cs="Times New Roman"/>
                <w:sz w:val="24"/>
                <w:szCs w:val="24"/>
              </w:rPr>
              <w:t>Screen patients or worksite screening participants annually for depression/risk for depression</w:t>
            </w:r>
          </w:p>
        </w:tc>
        <w:tc>
          <w:tcPr>
            <w:tcW w:w="1734" w:type="dxa"/>
            <w:tcBorders>
              <w:top w:val="single" w:sz="4" w:space="0" w:color="808080"/>
              <w:left w:val="single" w:sz="4" w:space="0" w:color="808080"/>
              <w:bottom w:val="single" w:sz="4" w:space="0" w:color="808080"/>
              <w:right w:val="single" w:sz="4" w:space="0" w:color="808080"/>
            </w:tcBorders>
          </w:tcPr>
          <w:p w14:paraId="307CCD39" w14:textId="77777777" w:rsidR="00084E7F" w:rsidRPr="008E610D" w:rsidRDefault="00084E7F" w:rsidP="00BD7522">
            <w:pPr>
              <w:rPr>
                <w:rFonts w:ascii="Times New Roman" w:hAnsi="Times New Roman" w:cs="Times New Roman"/>
                <w:sz w:val="24"/>
                <w:szCs w:val="24"/>
              </w:rPr>
            </w:pPr>
            <w:r w:rsidRPr="008E610D">
              <w:rPr>
                <w:rFonts w:ascii="Times New Roman" w:hAnsi="Times New Roman" w:cs="Times New Roman"/>
                <w:sz w:val="24"/>
                <w:szCs w:val="24"/>
              </w:rPr>
              <w:t>Quality</w:t>
            </w:r>
          </w:p>
          <w:p w14:paraId="28003918" w14:textId="77777777" w:rsidR="00084E7F" w:rsidRPr="008E610D" w:rsidRDefault="00084E7F" w:rsidP="00BD7522">
            <w:pPr>
              <w:rPr>
                <w:rFonts w:ascii="Times New Roman" w:hAnsi="Times New Roman" w:cs="Times New Roman"/>
                <w:sz w:val="24"/>
                <w:szCs w:val="24"/>
              </w:rPr>
            </w:pPr>
            <w:r w:rsidRPr="008E610D">
              <w:rPr>
                <w:rFonts w:ascii="Times New Roman" w:hAnsi="Times New Roman" w:cs="Times New Roman"/>
                <w:sz w:val="24"/>
                <w:szCs w:val="24"/>
              </w:rPr>
              <w:t>Population Health</w:t>
            </w:r>
          </w:p>
          <w:p w14:paraId="0843E45C" w14:textId="77777777" w:rsidR="00084E7F" w:rsidRPr="008E610D" w:rsidRDefault="00084E7F" w:rsidP="00BD7522">
            <w:pPr>
              <w:rPr>
                <w:rFonts w:ascii="Times New Roman" w:hAnsi="Times New Roman" w:cs="Times New Roman"/>
                <w:sz w:val="24"/>
                <w:szCs w:val="24"/>
              </w:rPr>
            </w:pPr>
            <w:r w:rsidRPr="008E610D">
              <w:rPr>
                <w:rFonts w:ascii="Times New Roman" w:hAnsi="Times New Roman" w:cs="Times New Roman"/>
                <w:sz w:val="24"/>
                <w:szCs w:val="24"/>
              </w:rPr>
              <w:t>Primary Care</w:t>
            </w:r>
          </w:p>
          <w:p w14:paraId="4A3FE313" w14:textId="77777777" w:rsidR="00084E7F" w:rsidRPr="008E610D" w:rsidRDefault="00084E7F" w:rsidP="00BD7522">
            <w:pPr>
              <w:rPr>
                <w:rFonts w:ascii="Times New Roman" w:hAnsi="Times New Roman" w:cs="Times New Roman"/>
                <w:sz w:val="24"/>
                <w:szCs w:val="24"/>
              </w:rPr>
            </w:pPr>
            <w:r w:rsidRPr="008E610D">
              <w:rPr>
                <w:rFonts w:ascii="Times New Roman" w:hAnsi="Times New Roman" w:cs="Times New Roman"/>
                <w:sz w:val="24"/>
                <w:szCs w:val="24"/>
              </w:rPr>
              <w:t>Business Health Services</w:t>
            </w:r>
          </w:p>
          <w:p w14:paraId="3A3F62C7" w14:textId="61C80143" w:rsidR="00084E7F" w:rsidRPr="008E610D" w:rsidRDefault="00084E7F" w:rsidP="00BD7522">
            <w:pPr>
              <w:rPr>
                <w:rFonts w:ascii="Times New Roman" w:hAnsi="Times New Roman" w:cs="Times New Roman"/>
                <w:sz w:val="24"/>
                <w:szCs w:val="24"/>
              </w:rPr>
            </w:pPr>
            <w:r w:rsidRPr="008E610D">
              <w:rPr>
                <w:rFonts w:ascii="Times New Roman" w:hAnsi="Times New Roman" w:cs="Times New Roman"/>
                <w:sz w:val="24"/>
                <w:szCs w:val="24"/>
              </w:rPr>
              <w:t>Nursing</w:t>
            </w:r>
          </w:p>
        </w:tc>
        <w:tc>
          <w:tcPr>
            <w:tcW w:w="1899" w:type="dxa"/>
            <w:tcBorders>
              <w:top w:val="single" w:sz="4" w:space="0" w:color="808080"/>
              <w:left w:val="single" w:sz="4" w:space="0" w:color="808080"/>
              <w:bottom w:val="single" w:sz="4" w:space="0" w:color="808080"/>
              <w:right w:val="single" w:sz="4" w:space="0" w:color="808080"/>
            </w:tcBorders>
          </w:tcPr>
          <w:p w14:paraId="2CBD3832" w14:textId="0B220E0A" w:rsidR="00084E7F" w:rsidRPr="008E610D" w:rsidRDefault="00084E7F" w:rsidP="00BD7522">
            <w:pPr>
              <w:rPr>
                <w:rFonts w:ascii="Times New Roman" w:hAnsi="Times New Roman" w:cs="Times New Roman"/>
                <w:bCs/>
                <w:sz w:val="24"/>
                <w:szCs w:val="24"/>
              </w:rPr>
            </w:pPr>
            <w:r w:rsidRPr="008E610D">
              <w:rPr>
                <w:rFonts w:ascii="Times New Roman" w:hAnsi="Times New Roman" w:cs="Times New Roman"/>
                <w:bCs/>
                <w:sz w:val="24"/>
                <w:szCs w:val="24"/>
              </w:rPr>
              <w:t>Worksites</w:t>
            </w:r>
          </w:p>
        </w:tc>
        <w:tc>
          <w:tcPr>
            <w:tcW w:w="2016" w:type="dxa"/>
            <w:tcBorders>
              <w:top w:val="single" w:sz="4" w:space="0" w:color="808080"/>
              <w:left w:val="single" w:sz="4" w:space="0" w:color="808080"/>
              <w:bottom w:val="single" w:sz="4" w:space="0" w:color="808080"/>
              <w:right w:val="single" w:sz="4" w:space="0" w:color="808080"/>
            </w:tcBorders>
          </w:tcPr>
          <w:p w14:paraId="0886AF7F" w14:textId="44411BF0" w:rsidR="00084E7F" w:rsidRDefault="00084E7F" w:rsidP="005B4F79">
            <w:pPr>
              <w:rPr>
                <w:rFonts w:ascii="Times New Roman" w:hAnsi="Times New Roman" w:cs="Times New Roman"/>
                <w:sz w:val="24"/>
                <w:szCs w:val="24"/>
              </w:rPr>
            </w:pPr>
            <w:r w:rsidRPr="008E610D">
              <w:rPr>
                <w:rFonts w:ascii="Times New Roman" w:hAnsi="Times New Roman" w:cs="Times New Roman"/>
                <w:sz w:val="24"/>
                <w:szCs w:val="24"/>
              </w:rPr>
              <w:t>95% patients screened at least annually for depression by 2024</w:t>
            </w:r>
          </w:p>
          <w:p w14:paraId="13D82A75" w14:textId="77777777" w:rsidR="00C526BA" w:rsidRPr="008E610D" w:rsidRDefault="00C526BA" w:rsidP="005B4F79">
            <w:pPr>
              <w:rPr>
                <w:rFonts w:ascii="Times New Roman" w:hAnsi="Times New Roman" w:cs="Times New Roman"/>
                <w:sz w:val="24"/>
                <w:szCs w:val="24"/>
              </w:rPr>
            </w:pPr>
          </w:p>
          <w:p w14:paraId="002F2A5A" w14:textId="77777777" w:rsidR="00084E7F" w:rsidRDefault="00084E7F" w:rsidP="00BD7522">
            <w:pPr>
              <w:rPr>
                <w:rFonts w:ascii="Times New Roman" w:hAnsi="Times New Roman" w:cs="Times New Roman"/>
                <w:sz w:val="24"/>
                <w:szCs w:val="24"/>
              </w:rPr>
            </w:pPr>
            <w:r w:rsidRPr="008E610D">
              <w:rPr>
                <w:rFonts w:ascii="Times New Roman" w:hAnsi="Times New Roman" w:cs="Times New Roman"/>
                <w:sz w:val="24"/>
                <w:szCs w:val="24"/>
              </w:rPr>
              <w:t xml:space="preserve"># </w:t>
            </w:r>
            <w:r w:rsidR="00441B97" w:rsidRPr="008E610D">
              <w:rPr>
                <w:rFonts w:ascii="Times New Roman" w:hAnsi="Times New Roman" w:cs="Times New Roman"/>
                <w:sz w:val="24"/>
                <w:szCs w:val="24"/>
              </w:rPr>
              <w:t>Worksite</w:t>
            </w:r>
            <w:r w:rsidRPr="008E610D">
              <w:rPr>
                <w:rFonts w:ascii="Times New Roman" w:hAnsi="Times New Roman" w:cs="Times New Roman"/>
                <w:sz w:val="24"/>
                <w:szCs w:val="24"/>
              </w:rPr>
              <w:t xml:space="preserve"> participants screened for depression/anxiety per year</w:t>
            </w:r>
          </w:p>
          <w:p w14:paraId="7221B013" w14:textId="530BA113" w:rsidR="00084E7F" w:rsidRPr="008E610D" w:rsidRDefault="00084E7F" w:rsidP="00BD7522">
            <w:pPr>
              <w:rPr>
                <w:rFonts w:ascii="Times New Roman" w:hAnsi="Times New Roman" w:cs="Times New Roman"/>
                <w:sz w:val="24"/>
                <w:szCs w:val="24"/>
              </w:rPr>
            </w:pPr>
          </w:p>
        </w:tc>
        <w:tc>
          <w:tcPr>
            <w:tcW w:w="2372" w:type="dxa"/>
            <w:tcBorders>
              <w:top w:val="single" w:sz="4" w:space="0" w:color="808080"/>
              <w:left w:val="single" w:sz="4" w:space="0" w:color="808080"/>
              <w:bottom w:val="single" w:sz="4" w:space="0" w:color="808080"/>
              <w:right w:val="single" w:sz="4" w:space="0" w:color="808080"/>
            </w:tcBorders>
          </w:tcPr>
          <w:p w14:paraId="0F9AB6FC" w14:textId="20481B32" w:rsidR="008A5F76" w:rsidRPr="00AC145C" w:rsidRDefault="00F431FB" w:rsidP="005B4F79">
            <w:pPr>
              <w:rPr>
                <w:rFonts w:ascii="Times New Roman" w:eastAsia="Times New Roman" w:hAnsi="Times New Roman" w:cs="Times New Roman"/>
                <w:sz w:val="24"/>
                <w:szCs w:val="24"/>
              </w:rPr>
            </w:pPr>
            <w:r w:rsidRPr="00AC145C">
              <w:rPr>
                <w:rFonts w:ascii="Times New Roman" w:eastAsia="Times New Roman" w:hAnsi="Times New Roman" w:cs="Times New Roman"/>
                <w:sz w:val="24"/>
                <w:szCs w:val="24"/>
              </w:rPr>
              <w:t xml:space="preserve">As of 12/31/2022, 90.7% of patients seen in the last 12 months had been screened for depression with a PHQ4 or PHQ9. </w:t>
            </w:r>
          </w:p>
          <w:p w14:paraId="40EA4DF8" w14:textId="77777777" w:rsidR="00F431FB" w:rsidRDefault="00F431FB" w:rsidP="005B4F79">
            <w:pPr>
              <w:rPr>
                <w:rFonts w:ascii="Times New Roman" w:hAnsi="Times New Roman" w:cs="Times New Roman"/>
                <w:sz w:val="24"/>
                <w:szCs w:val="24"/>
              </w:rPr>
            </w:pPr>
          </w:p>
          <w:p w14:paraId="0FC88E41" w14:textId="5B91A315" w:rsidR="0005668A" w:rsidRPr="00C526BA" w:rsidRDefault="0005668A" w:rsidP="005B4F79">
            <w:pPr>
              <w:rPr>
                <w:rFonts w:ascii="Times New Roman" w:hAnsi="Times New Roman" w:cs="Times New Roman"/>
                <w:b/>
                <w:bCs/>
                <w:sz w:val="24"/>
                <w:szCs w:val="24"/>
              </w:rPr>
            </w:pPr>
            <w:r w:rsidRPr="00C526BA">
              <w:rPr>
                <w:rFonts w:ascii="Times New Roman" w:hAnsi="Times New Roman" w:cs="Times New Roman"/>
                <w:b/>
                <w:bCs/>
                <w:sz w:val="24"/>
                <w:szCs w:val="24"/>
              </w:rPr>
              <w:t xml:space="preserve">Worksite </w:t>
            </w:r>
            <w:r w:rsidR="00C526BA">
              <w:rPr>
                <w:rFonts w:ascii="Times New Roman" w:hAnsi="Times New Roman" w:cs="Times New Roman"/>
                <w:b/>
                <w:bCs/>
                <w:sz w:val="24"/>
                <w:szCs w:val="24"/>
              </w:rPr>
              <w:t>Screenings</w:t>
            </w:r>
          </w:p>
          <w:p w14:paraId="4C96B7C1" w14:textId="301D3132" w:rsidR="009B6A87" w:rsidRPr="009B6A87" w:rsidRDefault="009B6A87" w:rsidP="009B6A87">
            <w:pPr>
              <w:rPr>
                <w:rFonts w:ascii="Times New Roman" w:hAnsi="Times New Roman" w:cs="Times New Roman"/>
                <w:sz w:val="24"/>
                <w:szCs w:val="24"/>
              </w:rPr>
            </w:pPr>
            <w:r w:rsidRPr="009B6A87">
              <w:rPr>
                <w:rFonts w:ascii="Times New Roman" w:hAnsi="Times New Roman" w:cs="Times New Roman"/>
                <w:sz w:val="24"/>
                <w:szCs w:val="24"/>
              </w:rPr>
              <w:t xml:space="preserve">4,194 </w:t>
            </w:r>
            <w:r w:rsidR="00C526BA">
              <w:rPr>
                <w:rFonts w:ascii="Times New Roman" w:hAnsi="Times New Roman" w:cs="Times New Roman"/>
                <w:sz w:val="24"/>
                <w:szCs w:val="24"/>
              </w:rPr>
              <w:t xml:space="preserve">total worksite </w:t>
            </w:r>
            <w:r w:rsidR="00E537DB">
              <w:rPr>
                <w:rFonts w:ascii="Times New Roman" w:hAnsi="Times New Roman" w:cs="Times New Roman"/>
                <w:sz w:val="24"/>
                <w:szCs w:val="24"/>
              </w:rPr>
              <w:t>participants</w:t>
            </w:r>
            <w:r w:rsidRPr="009B6A87">
              <w:rPr>
                <w:rFonts w:ascii="Times New Roman" w:hAnsi="Times New Roman" w:cs="Times New Roman"/>
                <w:sz w:val="24"/>
                <w:szCs w:val="24"/>
              </w:rPr>
              <w:t xml:space="preserve"> were screened for anxiety/depression at worksite events via a PHQ4 questionnaire. 2.2% of those scored high for depression</w:t>
            </w:r>
            <w:r w:rsidR="00B65367">
              <w:rPr>
                <w:rFonts w:ascii="Times New Roman" w:hAnsi="Times New Roman" w:cs="Times New Roman"/>
                <w:sz w:val="24"/>
                <w:szCs w:val="24"/>
              </w:rPr>
              <w:t xml:space="preserve"> risk</w:t>
            </w:r>
            <w:r w:rsidRPr="009B6A87">
              <w:rPr>
                <w:rFonts w:ascii="Times New Roman" w:hAnsi="Times New Roman" w:cs="Times New Roman"/>
                <w:sz w:val="24"/>
                <w:szCs w:val="24"/>
              </w:rPr>
              <w:t xml:space="preserve"> and 5.1% scored high for anxiety risk. </w:t>
            </w:r>
          </w:p>
          <w:p w14:paraId="4D14424D" w14:textId="77777777" w:rsidR="009B6A87" w:rsidRPr="009B6A87" w:rsidRDefault="009B6A87" w:rsidP="009B6A87">
            <w:pPr>
              <w:rPr>
                <w:rFonts w:ascii="Times New Roman" w:hAnsi="Times New Roman" w:cs="Times New Roman"/>
                <w:sz w:val="24"/>
                <w:szCs w:val="24"/>
              </w:rPr>
            </w:pPr>
            <w:r w:rsidRPr="009B6A87">
              <w:rPr>
                <w:rFonts w:ascii="Times New Roman" w:hAnsi="Times New Roman" w:cs="Times New Roman"/>
                <w:sz w:val="24"/>
                <w:szCs w:val="24"/>
              </w:rPr>
              <w:t>Of those screened:</w:t>
            </w:r>
          </w:p>
          <w:p w14:paraId="1D405FFD" w14:textId="77777777" w:rsidR="009B6A87" w:rsidRPr="00362E99" w:rsidRDefault="009B6A87">
            <w:pPr>
              <w:pStyle w:val="ListParagraph"/>
              <w:numPr>
                <w:ilvl w:val="0"/>
                <w:numId w:val="9"/>
              </w:numPr>
              <w:spacing w:after="200" w:line="276" w:lineRule="auto"/>
              <w:rPr>
                <w:rFonts w:ascii="Times New Roman" w:eastAsia="Times New Roman" w:hAnsi="Times New Roman" w:cs="Times New Roman"/>
                <w:sz w:val="24"/>
                <w:szCs w:val="24"/>
              </w:rPr>
            </w:pPr>
            <w:r w:rsidRPr="00362E99">
              <w:rPr>
                <w:rFonts w:ascii="Times New Roman" w:eastAsia="Times New Roman" w:hAnsi="Times New Roman" w:cs="Times New Roman"/>
                <w:sz w:val="24"/>
                <w:szCs w:val="24"/>
              </w:rPr>
              <w:t xml:space="preserve">1,441 people were screened at external worksite events; 2.4% scored high for depression risk and 4.9% scored </w:t>
            </w:r>
            <w:r w:rsidRPr="00362E99">
              <w:rPr>
                <w:rFonts w:ascii="Times New Roman" w:eastAsia="Times New Roman" w:hAnsi="Times New Roman" w:cs="Times New Roman"/>
                <w:sz w:val="24"/>
                <w:szCs w:val="24"/>
              </w:rPr>
              <w:lastRenderedPageBreak/>
              <w:t>high for anxiety risk.    </w:t>
            </w:r>
          </w:p>
          <w:p w14:paraId="7F1D6155" w14:textId="4032D55B" w:rsidR="008A5F76" w:rsidRPr="00362E99" w:rsidRDefault="009B6A87">
            <w:pPr>
              <w:pStyle w:val="ListParagraph"/>
              <w:numPr>
                <w:ilvl w:val="0"/>
                <w:numId w:val="9"/>
              </w:numPr>
              <w:spacing w:after="200" w:line="276" w:lineRule="auto"/>
              <w:rPr>
                <w:rFonts w:eastAsia="Times New Roman"/>
              </w:rPr>
            </w:pPr>
            <w:r w:rsidRPr="00362E99">
              <w:rPr>
                <w:rFonts w:ascii="Times New Roman" w:eastAsia="Times New Roman" w:hAnsi="Times New Roman" w:cs="Times New Roman"/>
                <w:sz w:val="24"/>
                <w:szCs w:val="24"/>
              </w:rPr>
              <w:t>2,753 people were Gundersen employees; 2.1% scored high for depression, and 5.2% sored high for anxiety risk.</w:t>
            </w:r>
            <w:r w:rsidRPr="00362E99">
              <w:rPr>
                <w:rFonts w:eastAsia="Times New Roman"/>
              </w:rPr>
              <w:t xml:space="preserve"> </w:t>
            </w:r>
          </w:p>
        </w:tc>
        <w:tc>
          <w:tcPr>
            <w:tcW w:w="2647" w:type="dxa"/>
            <w:tcBorders>
              <w:top w:val="single" w:sz="4" w:space="0" w:color="808080"/>
              <w:left w:val="single" w:sz="4" w:space="0" w:color="808080"/>
              <w:bottom w:val="single" w:sz="4" w:space="0" w:color="808080"/>
              <w:right w:val="single" w:sz="4" w:space="0" w:color="808080"/>
            </w:tcBorders>
          </w:tcPr>
          <w:p w14:paraId="1D5B3DCD" w14:textId="5C3D73E5" w:rsidR="00084E7F" w:rsidRDefault="00CE36C6" w:rsidP="005B4F79">
            <w:pPr>
              <w:rPr>
                <w:rFonts w:ascii="Times New Roman" w:hAnsi="Times New Roman" w:cs="Times New Roman"/>
                <w:color w:val="000000" w:themeColor="text1"/>
                <w:sz w:val="24"/>
                <w:szCs w:val="24"/>
              </w:rPr>
            </w:pPr>
            <w:r w:rsidRPr="00835BD4">
              <w:rPr>
                <w:rFonts w:ascii="Times New Roman" w:hAnsi="Times New Roman" w:cs="Times New Roman"/>
                <w:color w:val="000000" w:themeColor="text1"/>
                <w:sz w:val="24"/>
                <w:szCs w:val="24"/>
              </w:rPr>
              <w:lastRenderedPageBreak/>
              <w:t xml:space="preserve">As of </w:t>
            </w:r>
            <w:r w:rsidR="00BE6422">
              <w:rPr>
                <w:rFonts w:ascii="Times New Roman" w:hAnsi="Times New Roman" w:cs="Times New Roman"/>
                <w:color w:val="000000" w:themeColor="text1"/>
                <w:sz w:val="24"/>
                <w:szCs w:val="24"/>
              </w:rPr>
              <w:t>9</w:t>
            </w:r>
            <w:r w:rsidRPr="00835BD4">
              <w:rPr>
                <w:rFonts w:ascii="Times New Roman" w:hAnsi="Times New Roman" w:cs="Times New Roman"/>
                <w:color w:val="000000" w:themeColor="text1"/>
                <w:sz w:val="24"/>
                <w:szCs w:val="24"/>
              </w:rPr>
              <w:t>/</w:t>
            </w:r>
            <w:r w:rsidR="00BE6422">
              <w:rPr>
                <w:rFonts w:ascii="Times New Roman" w:hAnsi="Times New Roman" w:cs="Times New Roman"/>
                <w:color w:val="000000" w:themeColor="text1"/>
                <w:sz w:val="24"/>
                <w:szCs w:val="24"/>
              </w:rPr>
              <w:t>30</w:t>
            </w:r>
            <w:r w:rsidRPr="00835BD4">
              <w:rPr>
                <w:rFonts w:ascii="Times New Roman" w:hAnsi="Times New Roman" w:cs="Times New Roman"/>
                <w:color w:val="000000" w:themeColor="text1"/>
                <w:sz w:val="24"/>
                <w:szCs w:val="24"/>
              </w:rPr>
              <w:t xml:space="preserve">/2023, </w:t>
            </w:r>
            <w:r w:rsidR="003E772F" w:rsidRPr="00835BD4">
              <w:rPr>
                <w:rFonts w:ascii="Times New Roman" w:hAnsi="Times New Roman" w:cs="Times New Roman"/>
                <w:color w:val="000000" w:themeColor="text1"/>
                <w:sz w:val="24"/>
                <w:szCs w:val="24"/>
              </w:rPr>
              <w:t xml:space="preserve">91.8% of patients </w:t>
            </w:r>
            <w:r w:rsidR="00505833" w:rsidRPr="00835BD4">
              <w:rPr>
                <w:rFonts w:ascii="Times New Roman" w:hAnsi="Times New Roman" w:cs="Times New Roman"/>
                <w:color w:val="000000" w:themeColor="text1"/>
                <w:sz w:val="24"/>
                <w:szCs w:val="24"/>
                <w:shd w:val="clear" w:color="auto" w:fill="FFFFFF"/>
              </w:rPr>
              <w:t xml:space="preserve">seen in the clinic at least twice in the last 24 months and at least once in the most recent 12 months </w:t>
            </w:r>
            <w:r w:rsidR="00505833" w:rsidRPr="00835BD4">
              <w:rPr>
                <w:rFonts w:ascii="Times New Roman" w:hAnsi="Times New Roman" w:cs="Times New Roman"/>
                <w:color w:val="000000" w:themeColor="text1"/>
                <w:sz w:val="24"/>
                <w:szCs w:val="24"/>
              </w:rPr>
              <w:t xml:space="preserve">screened for </w:t>
            </w:r>
            <w:r w:rsidR="00313603" w:rsidRPr="00835BD4">
              <w:rPr>
                <w:rFonts w:ascii="Times New Roman" w:hAnsi="Times New Roman" w:cs="Times New Roman"/>
                <w:color w:val="000000" w:themeColor="text1"/>
                <w:sz w:val="24"/>
                <w:szCs w:val="24"/>
              </w:rPr>
              <w:t xml:space="preserve">clinical </w:t>
            </w:r>
            <w:r w:rsidR="00505833" w:rsidRPr="00835BD4">
              <w:rPr>
                <w:rFonts w:ascii="Times New Roman" w:hAnsi="Times New Roman" w:cs="Times New Roman"/>
                <w:color w:val="000000" w:themeColor="text1"/>
                <w:sz w:val="24"/>
                <w:szCs w:val="24"/>
              </w:rPr>
              <w:t>depression</w:t>
            </w:r>
            <w:r w:rsidR="00313603" w:rsidRPr="00835BD4">
              <w:rPr>
                <w:rFonts w:ascii="Times New Roman" w:hAnsi="Times New Roman" w:cs="Times New Roman"/>
                <w:color w:val="000000" w:themeColor="text1"/>
                <w:sz w:val="24"/>
                <w:szCs w:val="24"/>
              </w:rPr>
              <w:t xml:space="preserve"> </w:t>
            </w:r>
            <w:r w:rsidR="00313603" w:rsidRPr="00835BD4">
              <w:rPr>
                <w:rFonts w:ascii="Times New Roman" w:eastAsia="Times New Roman" w:hAnsi="Times New Roman" w:cs="Times New Roman"/>
                <w:color w:val="000000" w:themeColor="text1"/>
                <w:sz w:val="24"/>
                <w:szCs w:val="24"/>
              </w:rPr>
              <w:t xml:space="preserve">with a PHQ4 or PHQ9. </w:t>
            </w:r>
            <w:r w:rsidR="00505833" w:rsidRPr="00835BD4">
              <w:rPr>
                <w:rFonts w:ascii="Times New Roman" w:hAnsi="Times New Roman" w:cs="Times New Roman"/>
                <w:color w:val="000000" w:themeColor="text1"/>
                <w:sz w:val="24"/>
                <w:szCs w:val="24"/>
              </w:rPr>
              <w:t xml:space="preserve"> </w:t>
            </w:r>
          </w:p>
          <w:p w14:paraId="58739537" w14:textId="77777777" w:rsidR="006D3B16" w:rsidRDefault="006D3B16" w:rsidP="005B4F79">
            <w:pPr>
              <w:rPr>
                <w:rFonts w:ascii="Times New Roman" w:hAnsi="Times New Roman" w:cs="Times New Roman"/>
                <w:color w:val="000000" w:themeColor="text1"/>
                <w:sz w:val="24"/>
                <w:szCs w:val="24"/>
              </w:rPr>
            </w:pPr>
          </w:p>
          <w:p w14:paraId="57364E3D" w14:textId="39E67308" w:rsidR="00C526BA" w:rsidRPr="00C526BA" w:rsidRDefault="00C526BA" w:rsidP="005B4F79">
            <w:pPr>
              <w:rPr>
                <w:rFonts w:ascii="Times New Roman" w:hAnsi="Times New Roman" w:cs="Times New Roman"/>
                <w:b/>
                <w:bCs/>
                <w:color w:val="000000" w:themeColor="text1"/>
                <w:sz w:val="24"/>
                <w:szCs w:val="24"/>
              </w:rPr>
            </w:pPr>
            <w:r w:rsidRPr="00C526BA">
              <w:rPr>
                <w:rFonts w:ascii="Times New Roman" w:hAnsi="Times New Roman" w:cs="Times New Roman"/>
                <w:b/>
                <w:bCs/>
                <w:color w:val="000000" w:themeColor="text1"/>
                <w:sz w:val="24"/>
                <w:szCs w:val="24"/>
              </w:rPr>
              <w:t>Worksite Screenings</w:t>
            </w:r>
          </w:p>
          <w:p w14:paraId="6AD8BC91" w14:textId="6A055564" w:rsidR="00763050" w:rsidRPr="00523678" w:rsidRDefault="00D25136" w:rsidP="00523678">
            <w:pPr>
              <w:rPr>
                <w:rFonts w:ascii="Times New Roman" w:hAnsi="Times New Roman" w:cs="Times New Roman"/>
                <w:color w:val="000000" w:themeColor="text1"/>
                <w:sz w:val="24"/>
                <w:szCs w:val="24"/>
              </w:rPr>
            </w:pPr>
            <w:r w:rsidRPr="00523678">
              <w:rPr>
                <w:rFonts w:ascii="Times New Roman" w:hAnsi="Times New Roman" w:cs="Times New Roman"/>
                <w:color w:val="000000" w:themeColor="text1"/>
                <w:sz w:val="24"/>
                <w:szCs w:val="24"/>
              </w:rPr>
              <w:t>89</w:t>
            </w:r>
            <w:r w:rsidR="00523678" w:rsidRPr="00523678">
              <w:rPr>
                <w:rFonts w:ascii="Times New Roman" w:hAnsi="Times New Roman" w:cs="Times New Roman"/>
                <w:color w:val="000000" w:themeColor="text1"/>
                <w:sz w:val="24"/>
                <w:szCs w:val="24"/>
              </w:rPr>
              <w:t>3 total</w:t>
            </w:r>
            <w:r w:rsidR="00C526BA">
              <w:rPr>
                <w:rFonts w:ascii="Times New Roman" w:hAnsi="Times New Roman" w:cs="Times New Roman"/>
                <w:color w:val="000000" w:themeColor="text1"/>
                <w:sz w:val="24"/>
                <w:szCs w:val="24"/>
              </w:rPr>
              <w:t xml:space="preserve"> worksite</w:t>
            </w:r>
            <w:r w:rsidR="00AD0E4D" w:rsidRPr="00523678">
              <w:rPr>
                <w:rFonts w:ascii="Times New Roman" w:hAnsi="Times New Roman" w:cs="Times New Roman"/>
                <w:color w:val="000000" w:themeColor="text1"/>
                <w:sz w:val="24"/>
                <w:szCs w:val="24"/>
              </w:rPr>
              <w:t xml:space="preserve"> </w:t>
            </w:r>
            <w:r w:rsidR="00EF2CA4" w:rsidRPr="00523678">
              <w:rPr>
                <w:rFonts w:ascii="Times New Roman" w:hAnsi="Times New Roman" w:cs="Times New Roman"/>
                <w:color w:val="000000" w:themeColor="text1"/>
                <w:sz w:val="24"/>
                <w:szCs w:val="24"/>
              </w:rPr>
              <w:t xml:space="preserve">participants were screened for anxiety/depression at worksite events via a PHQ4 questionnaire. </w:t>
            </w:r>
          </w:p>
          <w:p w14:paraId="57A71B26" w14:textId="5621D442" w:rsidR="00EF2CA4" w:rsidRPr="00763050" w:rsidRDefault="00A93DB7" w:rsidP="00763050">
            <w:pPr>
              <w:pStyle w:val="ListParagraph"/>
              <w:numPr>
                <w:ilvl w:val="0"/>
                <w:numId w:val="42"/>
              </w:numPr>
              <w:rPr>
                <w:rFonts w:ascii="Times New Roman" w:hAnsi="Times New Roman" w:cs="Times New Roman"/>
                <w:color w:val="000000" w:themeColor="text1"/>
                <w:sz w:val="24"/>
                <w:szCs w:val="24"/>
              </w:rPr>
            </w:pPr>
            <w:r w:rsidRPr="00763050">
              <w:rPr>
                <w:rFonts w:ascii="Times New Roman" w:hAnsi="Times New Roman" w:cs="Times New Roman"/>
                <w:color w:val="000000" w:themeColor="text1"/>
                <w:sz w:val="24"/>
                <w:szCs w:val="24"/>
              </w:rPr>
              <w:t>228</w:t>
            </w:r>
            <w:r w:rsidR="00EF2CA4" w:rsidRPr="00763050">
              <w:rPr>
                <w:rFonts w:ascii="Times New Roman" w:hAnsi="Times New Roman" w:cs="Times New Roman"/>
                <w:color w:val="000000" w:themeColor="text1"/>
                <w:sz w:val="24"/>
                <w:szCs w:val="24"/>
              </w:rPr>
              <w:t xml:space="preserve"> </w:t>
            </w:r>
            <w:r w:rsidRPr="00763050">
              <w:rPr>
                <w:rFonts w:ascii="Times New Roman" w:hAnsi="Times New Roman" w:cs="Times New Roman"/>
                <w:color w:val="000000" w:themeColor="text1"/>
                <w:sz w:val="24"/>
                <w:szCs w:val="24"/>
              </w:rPr>
              <w:t>participants</w:t>
            </w:r>
            <w:r w:rsidR="00EF2CA4" w:rsidRPr="00763050">
              <w:rPr>
                <w:rFonts w:ascii="Times New Roman" w:hAnsi="Times New Roman" w:cs="Times New Roman"/>
                <w:color w:val="000000" w:themeColor="text1"/>
                <w:sz w:val="24"/>
                <w:szCs w:val="24"/>
              </w:rPr>
              <w:t xml:space="preserve"> were screened at external worksite events; </w:t>
            </w:r>
            <w:r w:rsidRPr="00763050">
              <w:rPr>
                <w:rFonts w:ascii="Times New Roman" w:hAnsi="Times New Roman" w:cs="Times New Roman"/>
                <w:color w:val="000000" w:themeColor="text1"/>
                <w:sz w:val="24"/>
                <w:szCs w:val="24"/>
              </w:rPr>
              <w:t>1.3</w:t>
            </w:r>
            <w:r w:rsidR="00EF2CA4" w:rsidRPr="00763050">
              <w:rPr>
                <w:rFonts w:ascii="Times New Roman" w:hAnsi="Times New Roman" w:cs="Times New Roman"/>
                <w:color w:val="000000" w:themeColor="text1"/>
                <w:sz w:val="24"/>
                <w:szCs w:val="24"/>
              </w:rPr>
              <w:t xml:space="preserve">% scored high for depression risk and </w:t>
            </w:r>
            <w:r w:rsidR="00795F2E" w:rsidRPr="00763050">
              <w:rPr>
                <w:rFonts w:ascii="Times New Roman" w:hAnsi="Times New Roman" w:cs="Times New Roman"/>
                <w:color w:val="000000" w:themeColor="text1"/>
                <w:sz w:val="24"/>
                <w:szCs w:val="24"/>
              </w:rPr>
              <w:t>4.9</w:t>
            </w:r>
            <w:r w:rsidR="00EF2CA4" w:rsidRPr="00763050">
              <w:rPr>
                <w:rFonts w:ascii="Times New Roman" w:hAnsi="Times New Roman" w:cs="Times New Roman"/>
                <w:color w:val="000000" w:themeColor="text1"/>
                <w:sz w:val="24"/>
                <w:szCs w:val="24"/>
              </w:rPr>
              <w:t>% scored high for anxiety risk.    </w:t>
            </w:r>
          </w:p>
          <w:p w14:paraId="0270C05F" w14:textId="77777777" w:rsidR="006D3B16" w:rsidRPr="007D3497" w:rsidRDefault="00795F2E" w:rsidP="006717F5">
            <w:pPr>
              <w:pStyle w:val="ListParagraph"/>
              <w:numPr>
                <w:ilvl w:val="0"/>
                <w:numId w:val="41"/>
              </w:numPr>
              <w:rPr>
                <w:rFonts w:ascii="Times New Roman" w:hAnsi="Times New Roman" w:cs="Times New Roman"/>
                <w:color w:val="000000" w:themeColor="text1"/>
                <w:sz w:val="24"/>
                <w:szCs w:val="24"/>
              </w:rPr>
            </w:pPr>
            <w:r w:rsidRPr="007D3497">
              <w:rPr>
                <w:rFonts w:ascii="Times New Roman" w:hAnsi="Times New Roman" w:cs="Times New Roman"/>
                <w:color w:val="000000" w:themeColor="text1"/>
                <w:sz w:val="24"/>
                <w:szCs w:val="24"/>
              </w:rPr>
              <w:t>665 participants</w:t>
            </w:r>
            <w:r w:rsidR="00EF2CA4" w:rsidRPr="007D3497">
              <w:rPr>
                <w:rFonts w:ascii="Times New Roman" w:hAnsi="Times New Roman" w:cs="Times New Roman"/>
                <w:color w:val="000000" w:themeColor="text1"/>
                <w:sz w:val="24"/>
                <w:szCs w:val="24"/>
              </w:rPr>
              <w:t xml:space="preserve"> were Gundersen employees</w:t>
            </w:r>
            <w:r w:rsidRPr="007D3497">
              <w:rPr>
                <w:rFonts w:ascii="Times New Roman" w:hAnsi="Times New Roman" w:cs="Times New Roman"/>
                <w:color w:val="000000" w:themeColor="text1"/>
                <w:sz w:val="24"/>
                <w:szCs w:val="24"/>
              </w:rPr>
              <w:t xml:space="preserve"> participating in</w:t>
            </w:r>
            <w:r w:rsidR="006717F5" w:rsidRPr="007D3497">
              <w:rPr>
                <w:rFonts w:ascii="Times New Roman" w:hAnsi="Times New Roman" w:cs="Times New Roman"/>
                <w:color w:val="000000" w:themeColor="text1"/>
                <w:sz w:val="24"/>
                <w:szCs w:val="24"/>
              </w:rPr>
              <w:t xml:space="preserve"> the </w:t>
            </w:r>
            <w:r w:rsidR="006717F5" w:rsidRPr="007D3497">
              <w:rPr>
                <w:rFonts w:ascii="Times New Roman" w:hAnsi="Times New Roman" w:cs="Times New Roman"/>
                <w:color w:val="000000" w:themeColor="text1"/>
                <w:sz w:val="24"/>
                <w:szCs w:val="24"/>
              </w:rPr>
              <w:lastRenderedPageBreak/>
              <w:t>MyHealth Reward program</w:t>
            </w:r>
            <w:r w:rsidR="00EF2CA4" w:rsidRPr="007D3497">
              <w:rPr>
                <w:rFonts w:ascii="Times New Roman" w:hAnsi="Times New Roman" w:cs="Times New Roman"/>
                <w:color w:val="000000" w:themeColor="text1"/>
                <w:sz w:val="24"/>
                <w:szCs w:val="24"/>
              </w:rPr>
              <w:t xml:space="preserve">; </w:t>
            </w:r>
            <w:r w:rsidR="006717F5" w:rsidRPr="007D3497">
              <w:rPr>
                <w:rFonts w:ascii="Times New Roman" w:hAnsi="Times New Roman" w:cs="Times New Roman"/>
                <w:color w:val="000000" w:themeColor="text1"/>
                <w:sz w:val="24"/>
                <w:szCs w:val="24"/>
              </w:rPr>
              <w:t>3.5</w:t>
            </w:r>
            <w:r w:rsidR="00EF2CA4" w:rsidRPr="007D3497">
              <w:rPr>
                <w:rFonts w:ascii="Times New Roman" w:hAnsi="Times New Roman" w:cs="Times New Roman"/>
                <w:color w:val="000000" w:themeColor="text1"/>
                <w:sz w:val="24"/>
                <w:szCs w:val="24"/>
              </w:rPr>
              <w:t>% scored high for depression</w:t>
            </w:r>
            <w:r w:rsidR="006717F5" w:rsidRPr="007D3497">
              <w:rPr>
                <w:rFonts w:ascii="Times New Roman" w:hAnsi="Times New Roman" w:cs="Times New Roman"/>
                <w:color w:val="000000" w:themeColor="text1"/>
                <w:sz w:val="24"/>
                <w:szCs w:val="24"/>
              </w:rPr>
              <w:t xml:space="preserve"> risk</w:t>
            </w:r>
            <w:r w:rsidR="00EF2CA4" w:rsidRPr="007D3497">
              <w:rPr>
                <w:rFonts w:ascii="Times New Roman" w:hAnsi="Times New Roman" w:cs="Times New Roman"/>
                <w:color w:val="000000" w:themeColor="text1"/>
                <w:sz w:val="24"/>
                <w:szCs w:val="24"/>
              </w:rPr>
              <w:t xml:space="preserve">, and </w:t>
            </w:r>
            <w:r w:rsidR="006717F5" w:rsidRPr="007D3497">
              <w:rPr>
                <w:rFonts w:ascii="Times New Roman" w:hAnsi="Times New Roman" w:cs="Times New Roman"/>
                <w:color w:val="000000" w:themeColor="text1"/>
                <w:sz w:val="24"/>
                <w:szCs w:val="24"/>
              </w:rPr>
              <w:t>6.4</w:t>
            </w:r>
            <w:r w:rsidR="00EF2CA4" w:rsidRPr="007D3497">
              <w:rPr>
                <w:rFonts w:ascii="Times New Roman" w:hAnsi="Times New Roman" w:cs="Times New Roman"/>
                <w:color w:val="000000" w:themeColor="text1"/>
                <w:sz w:val="24"/>
                <w:szCs w:val="24"/>
              </w:rPr>
              <w:t>% s</w:t>
            </w:r>
            <w:r w:rsidR="006717F5" w:rsidRPr="007D3497">
              <w:rPr>
                <w:rFonts w:ascii="Times New Roman" w:hAnsi="Times New Roman" w:cs="Times New Roman"/>
                <w:color w:val="000000" w:themeColor="text1"/>
                <w:sz w:val="24"/>
                <w:szCs w:val="24"/>
              </w:rPr>
              <w:t>c</w:t>
            </w:r>
            <w:r w:rsidR="00EF2CA4" w:rsidRPr="007D3497">
              <w:rPr>
                <w:rFonts w:ascii="Times New Roman" w:hAnsi="Times New Roman" w:cs="Times New Roman"/>
                <w:color w:val="000000" w:themeColor="text1"/>
                <w:sz w:val="24"/>
                <w:szCs w:val="24"/>
              </w:rPr>
              <w:t>ored high for anxiety risk.</w:t>
            </w:r>
          </w:p>
          <w:p w14:paraId="2D7EBEEB" w14:textId="77777777" w:rsidR="007534A9" w:rsidRDefault="006717F5" w:rsidP="006717F5">
            <w:pPr>
              <w:pStyle w:val="ListParagraph"/>
              <w:numPr>
                <w:ilvl w:val="0"/>
                <w:numId w:val="4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worksite participants were provided with information on free local </w:t>
            </w:r>
            <w:r w:rsidR="007D3497">
              <w:rPr>
                <w:rFonts w:ascii="Times New Roman" w:hAnsi="Times New Roman" w:cs="Times New Roman"/>
                <w:color w:val="000000" w:themeColor="text1"/>
                <w:sz w:val="24"/>
                <w:szCs w:val="24"/>
              </w:rPr>
              <w:t>mental health and wellbeing resources</w:t>
            </w:r>
            <w:r w:rsidR="007534A9">
              <w:rPr>
                <w:rFonts w:ascii="Times New Roman" w:hAnsi="Times New Roman" w:cs="Times New Roman"/>
                <w:color w:val="000000" w:themeColor="text1"/>
                <w:sz w:val="24"/>
                <w:szCs w:val="24"/>
              </w:rPr>
              <w:t xml:space="preserve"> such as 211 and </w:t>
            </w:r>
          </w:p>
          <w:p w14:paraId="44944CA3" w14:textId="65BEBE56" w:rsidR="006717F5" w:rsidRDefault="00E60183" w:rsidP="007534A9">
            <w:pPr>
              <w:pStyle w:val="ListParagraph"/>
              <w:ind w:left="36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w:t>
            </w:r>
            <w:r w:rsidR="007534A9">
              <w:rPr>
                <w:rFonts w:ascii="Times New Roman" w:hAnsi="Times New Roman" w:cs="Times New Roman"/>
                <w:color w:val="000000" w:themeColor="text1"/>
                <w:sz w:val="24"/>
                <w:szCs w:val="24"/>
              </w:rPr>
              <w:t>ommunitylink</w:t>
            </w:r>
            <w:proofErr w:type="spellEnd"/>
          </w:p>
          <w:p w14:paraId="6C14D0FB" w14:textId="4C50372A" w:rsidR="00E60183" w:rsidRPr="009E2372" w:rsidRDefault="009E2372" w:rsidP="00E60183">
            <w:pPr>
              <w:rPr>
                <w:rFonts w:ascii="Times New Roman" w:hAnsi="Times New Roman" w:cs="Times New Roman"/>
                <w:color w:val="000000" w:themeColor="text1"/>
                <w:sz w:val="20"/>
                <w:szCs w:val="20"/>
              </w:rPr>
            </w:pPr>
            <w:r w:rsidRPr="009E2372">
              <w:rPr>
                <w:rFonts w:ascii="Times New Roman" w:hAnsi="Times New Roman" w:cs="Times New Roman"/>
                <w:color w:val="000000" w:themeColor="text1"/>
                <w:sz w:val="20"/>
                <w:szCs w:val="20"/>
              </w:rPr>
              <w:t xml:space="preserve">*Note: </w:t>
            </w:r>
            <w:r w:rsidRPr="009E2372">
              <w:rPr>
                <w:rStyle w:val="ui-provider"/>
                <w:rFonts w:ascii="Times New Roman" w:hAnsi="Times New Roman" w:cs="Times New Roman"/>
                <w:sz w:val="20"/>
                <w:szCs w:val="20"/>
              </w:rPr>
              <w:t>For populations where activities continued from fiscal year 2023 to 2024 are being documented in 202</w:t>
            </w:r>
            <w:r w:rsidR="006B5956">
              <w:rPr>
                <w:rStyle w:val="ui-provider"/>
                <w:rFonts w:ascii="Times New Roman" w:hAnsi="Times New Roman" w:cs="Times New Roman"/>
                <w:sz w:val="20"/>
                <w:szCs w:val="20"/>
              </w:rPr>
              <w:t>4 progress updates</w:t>
            </w:r>
          </w:p>
          <w:p w14:paraId="248986FA" w14:textId="07873456" w:rsidR="006717F5" w:rsidRPr="00835BD4" w:rsidRDefault="006717F5" w:rsidP="00EF2CA4">
            <w:pPr>
              <w:rPr>
                <w:rFonts w:ascii="Times New Roman" w:hAnsi="Times New Roman" w:cs="Times New Roman"/>
                <w:color w:val="000000" w:themeColor="text1"/>
                <w:sz w:val="24"/>
                <w:szCs w:val="24"/>
              </w:rPr>
            </w:pPr>
          </w:p>
        </w:tc>
        <w:tc>
          <w:tcPr>
            <w:tcW w:w="1980" w:type="dxa"/>
            <w:tcBorders>
              <w:top w:val="single" w:sz="4" w:space="0" w:color="808080"/>
              <w:left w:val="single" w:sz="4" w:space="0" w:color="808080"/>
              <w:bottom w:val="single" w:sz="4" w:space="0" w:color="808080"/>
              <w:right w:val="single" w:sz="4" w:space="0" w:color="808080"/>
            </w:tcBorders>
          </w:tcPr>
          <w:p w14:paraId="39305B19" w14:textId="5DFBEB94" w:rsidR="00084E7F" w:rsidRPr="008E610D" w:rsidRDefault="00084E7F" w:rsidP="005B4F79">
            <w:pPr>
              <w:rPr>
                <w:rFonts w:ascii="Times New Roman" w:hAnsi="Times New Roman" w:cs="Times New Roman"/>
                <w:sz w:val="24"/>
                <w:szCs w:val="24"/>
              </w:rPr>
            </w:pPr>
          </w:p>
        </w:tc>
      </w:tr>
      <w:bookmarkEnd w:id="4"/>
      <w:tr w:rsidR="007534A9" w:rsidRPr="00653559" w14:paraId="1151C380" w14:textId="0F2391BF" w:rsidTr="007534A9">
        <w:tc>
          <w:tcPr>
            <w:tcW w:w="1752" w:type="dxa"/>
            <w:tcBorders>
              <w:top w:val="single" w:sz="4" w:space="0" w:color="808080"/>
              <w:left w:val="single" w:sz="4" w:space="0" w:color="808080"/>
              <w:bottom w:val="single" w:sz="4" w:space="0" w:color="808080"/>
              <w:right w:val="single" w:sz="4" w:space="0" w:color="808080"/>
            </w:tcBorders>
          </w:tcPr>
          <w:p w14:paraId="7FE485F8" w14:textId="64DA8782"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Implement CRC workflow for referrals for patients experiencing stress/toxic stress (initiated with the SDOH survey)</w:t>
            </w:r>
          </w:p>
        </w:tc>
        <w:tc>
          <w:tcPr>
            <w:tcW w:w="1734" w:type="dxa"/>
            <w:tcBorders>
              <w:top w:val="single" w:sz="4" w:space="0" w:color="808080"/>
              <w:left w:val="single" w:sz="4" w:space="0" w:color="808080"/>
              <w:bottom w:val="single" w:sz="4" w:space="0" w:color="808080"/>
              <w:right w:val="single" w:sz="4" w:space="0" w:color="808080"/>
            </w:tcBorders>
          </w:tcPr>
          <w:p w14:paraId="7CF4834F" w14:textId="77777777"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Quality</w:t>
            </w:r>
          </w:p>
          <w:p w14:paraId="4B5E7698" w14:textId="77777777"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Population Health</w:t>
            </w:r>
          </w:p>
          <w:p w14:paraId="01F879AB" w14:textId="77777777"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211</w:t>
            </w:r>
          </w:p>
          <w:p w14:paraId="34603D6F" w14:textId="766BD782"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findhelp.org</w:t>
            </w:r>
          </w:p>
          <w:p w14:paraId="6B219A86" w14:textId="77777777"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Primary Care</w:t>
            </w:r>
          </w:p>
          <w:p w14:paraId="0331F74D" w14:textId="77777777"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Social Services</w:t>
            </w:r>
          </w:p>
          <w:p w14:paraId="2EE8F8C0" w14:textId="77777777"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Nursing</w:t>
            </w:r>
          </w:p>
          <w:p w14:paraId="3A9BA4EF" w14:textId="77777777"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EPIC</w:t>
            </w:r>
          </w:p>
        </w:tc>
        <w:tc>
          <w:tcPr>
            <w:tcW w:w="1899" w:type="dxa"/>
            <w:tcBorders>
              <w:top w:val="single" w:sz="4" w:space="0" w:color="808080"/>
              <w:left w:val="single" w:sz="4" w:space="0" w:color="808080"/>
              <w:bottom w:val="single" w:sz="4" w:space="0" w:color="808080"/>
              <w:right w:val="single" w:sz="4" w:space="0" w:color="808080"/>
            </w:tcBorders>
          </w:tcPr>
          <w:p w14:paraId="001344BD" w14:textId="77777777"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Community Based Organizations (CBOs)</w:t>
            </w:r>
          </w:p>
        </w:tc>
        <w:tc>
          <w:tcPr>
            <w:tcW w:w="2016" w:type="dxa"/>
            <w:tcBorders>
              <w:top w:val="single" w:sz="4" w:space="0" w:color="808080"/>
              <w:left w:val="single" w:sz="4" w:space="0" w:color="808080"/>
              <w:bottom w:val="single" w:sz="4" w:space="0" w:color="808080"/>
              <w:right w:val="single" w:sz="4" w:space="0" w:color="808080"/>
            </w:tcBorders>
          </w:tcPr>
          <w:p w14:paraId="7E40A6F3" w14:textId="72E39ED1"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95% of patients with indicators of stress/toxic stress wanting assistance, receive a referral to a community resource</w:t>
            </w:r>
          </w:p>
        </w:tc>
        <w:tc>
          <w:tcPr>
            <w:tcW w:w="2372" w:type="dxa"/>
            <w:tcBorders>
              <w:top w:val="single" w:sz="4" w:space="0" w:color="808080"/>
              <w:left w:val="single" w:sz="4" w:space="0" w:color="808080"/>
              <w:bottom w:val="single" w:sz="4" w:space="0" w:color="808080"/>
              <w:right w:val="single" w:sz="4" w:space="0" w:color="808080"/>
            </w:tcBorders>
          </w:tcPr>
          <w:p w14:paraId="3E201AF6" w14:textId="6EF20CF9" w:rsidR="009B72CC" w:rsidRPr="008E610D" w:rsidRDefault="009B72CC" w:rsidP="009B72CC">
            <w:pPr>
              <w:rPr>
                <w:rFonts w:ascii="Times New Roman" w:eastAsia="Times New Roman" w:hAnsi="Times New Roman" w:cs="Times New Roman"/>
                <w:sz w:val="24"/>
                <w:szCs w:val="24"/>
              </w:rPr>
            </w:pPr>
            <w:r w:rsidRPr="008E610D">
              <w:rPr>
                <w:rFonts w:ascii="Times New Roman" w:eastAsia="Times New Roman" w:hAnsi="Times New Roman" w:cs="Times New Roman"/>
                <w:sz w:val="24"/>
                <w:szCs w:val="24"/>
              </w:rPr>
              <w:t>55% of patients with indicator(s) of stress/toxic stress wanting assistance, received a referral to a community resource.</w:t>
            </w:r>
          </w:p>
          <w:p w14:paraId="3B78A1AA" w14:textId="77777777" w:rsidR="009B72CC" w:rsidRPr="008E610D" w:rsidRDefault="009B72CC" w:rsidP="009B72CC">
            <w:pPr>
              <w:rPr>
                <w:rFonts w:ascii="Times New Roman" w:hAnsi="Times New Roman" w:cs="Times New Roman"/>
                <w:sz w:val="24"/>
                <w:szCs w:val="24"/>
              </w:rPr>
            </w:pPr>
          </w:p>
          <w:p w14:paraId="2045EA7C" w14:textId="5AB0A48C" w:rsidR="009B72CC" w:rsidRPr="008E610D" w:rsidRDefault="009B72CC" w:rsidP="009B72CC">
            <w:pPr>
              <w:rPr>
                <w:rFonts w:ascii="Times New Roman" w:eastAsia="Times New Roman" w:hAnsi="Times New Roman" w:cs="Times New Roman"/>
                <w:sz w:val="24"/>
                <w:szCs w:val="24"/>
              </w:rPr>
            </w:pPr>
            <w:r w:rsidRPr="008E610D">
              <w:rPr>
                <w:rFonts w:ascii="Times New Roman" w:eastAsia="Times New Roman" w:hAnsi="Times New Roman" w:cs="Times New Roman"/>
                <w:sz w:val="24"/>
                <w:szCs w:val="24"/>
              </w:rPr>
              <w:t>737 patients received information for community-based organizations for social needs</w:t>
            </w:r>
            <w:r>
              <w:rPr>
                <w:rFonts w:ascii="Times New Roman" w:eastAsia="Times New Roman" w:hAnsi="Times New Roman" w:cs="Times New Roman"/>
                <w:sz w:val="24"/>
                <w:szCs w:val="24"/>
              </w:rPr>
              <w:t xml:space="preserve">; </w:t>
            </w:r>
            <w:r w:rsidRPr="008E610D">
              <w:rPr>
                <w:rFonts w:ascii="Times New Roman" w:eastAsia="Times New Roman" w:hAnsi="Times New Roman" w:cs="Times New Roman"/>
                <w:sz w:val="24"/>
                <w:szCs w:val="24"/>
              </w:rPr>
              <w:t xml:space="preserve">3,887 programs shared </w:t>
            </w:r>
          </w:p>
        </w:tc>
        <w:tc>
          <w:tcPr>
            <w:tcW w:w="2647" w:type="dxa"/>
            <w:tcBorders>
              <w:top w:val="single" w:sz="4" w:space="0" w:color="808080"/>
              <w:left w:val="single" w:sz="4" w:space="0" w:color="808080"/>
              <w:bottom w:val="single" w:sz="4" w:space="0" w:color="808080"/>
              <w:right w:val="single" w:sz="4" w:space="0" w:color="808080"/>
            </w:tcBorders>
          </w:tcPr>
          <w:p w14:paraId="3C5BD5C1" w14:textId="77777777" w:rsidR="009B72CC" w:rsidRDefault="009B72CC" w:rsidP="009B72CC">
            <w:pPr>
              <w:rPr>
                <w:rFonts w:ascii="Times New Roman" w:hAnsi="Times New Roman" w:cs="Times New Roman"/>
                <w:sz w:val="24"/>
                <w:szCs w:val="24"/>
              </w:rPr>
            </w:pPr>
            <w:r w:rsidRPr="006A5EE5">
              <w:rPr>
                <w:rFonts w:ascii="Times New Roman" w:hAnsi="Times New Roman" w:cs="Times New Roman"/>
                <w:sz w:val="24"/>
                <w:szCs w:val="24"/>
              </w:rPr>
              <w:t>57% of patients with indicator(s) of stress/toxic stress wanting assistance, received a referral to a community resource.</w:t>
            </w:r>
          </w:p>
          <w:p w14:paraId="2A241C04" w14:textId="77777777" w:rsidR="009B72CC" w:rsidRPr="008E610D" w:rsidRDefault="009B72CC" w:rsidP="009B72CC">
            <w:pPr>
              <w:rPr>
                <w:rFonts w:ascii="Times New Roman" w:hAnsi="Times New Roman" w:cs="Times New Roman"/>
                <w:sz w:val="24"/>
                <w:szCs w:val="24"/>
              </w:rPr>
            </w:pPr>
          </w:p>
          <w:p w14:paraId="46538332" w14:textId="6CC25945"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Stress Management Wellness Coaching:</w:t>
            </w:r>
            <w:r>
              <w:rPr>
                <w:rFonts w:ascii="Times New Roman" w:hAnsi="Times New Roman" w:cs="Times New Roman"/>
                <w:sz w:val="24"/>
                <w:szCs w:val="24"/>
              </w:rPr>
              <w:t xml:space="preserve"> a free telephonic service for patients scoring high risk for stress on the </w:t>
            </w:r>
            <w:proofErr w:type="spellStart"/>
            <w:r>
              <w:rPr>
                <w:rFonts w:ascii="Times New Roman" w:hAnsi="Times New Roman" w:cs="Times New Roman"/>
                <w:sz w:val="24"/>
                <w:szCs w:val="24"/>
              </w:rPr>
              <w:t>SDoH</w:t>
            </w:r>
            <w:proofErr w:type="spellEnd"/>
            <w:r>
              <w:rPr>
                <w:rFonts w:ascii="Times New Roman" w:hAnsi="Times New Roman" w:cs="Times New Roman"/>
                <w:sz w:val="24"/>
                <w:szCs w:val="24"/>
              </w:rPr>
              <w:t xml:space="preserve"> questionnaire and indicating they would like to speak with a Community Resource Connector </w:t>
            </w:r>
            <w:r w:rsidR="0054209A">
              <w:rPr>
                <w:rFonts w:ascii="Times New Roman" w:hAnsi="Times New Roman" w:cs="Times New Roman"/>
                <w:sz w:val="24"/>
                <w:szCs w:val="24"/>
              </w:rPr>
              <w:t>(CRC)</w:t>
            </w:r>
          </w:p>
          <w:p w14:paraId="0CDCE26B" w14:textId="77777777" w:rsidR="009B72CC" w:rsidRPr="0054209A" w:rsidRDefault="009B72CC">
            <w:pPr>
              <w:pStyle w:val="ListParagraph"/>
              <w:numPr>
                <w:ilvl w:val="0"/>
                <w:numId w:val="22"/>
              </w:numPr>
              <w:rPr>
                <w:rFonts w:ascii="Times New Roman" w:hAnsi="Times New Roman" w:cs="Times New Roman"/>
                <w:sz w:val="24"/>
                <w:szCs w:val="24"/>
              </w:rPr>
            </w:pPr>
            <w:r w:rsidRPr="0054209A">
              <w:rPr>
                <w:rFonts w:ascii="Times New Roman" w:hAnsi="Times New Roman" w:cs="Times New Roman"/>
                <w:sz w:val="24"/>
                <w:szCs w:val="24"/>
              </w:rPr>
              <w:lastRenderedPageBreak/>
              <w:t>109 Referrals from the CRCs</w:t>
            </w:r>
          </w:p>
          <w:p w14:paraId="10E6E0C4" w14:textId="77777777" w:rsidR="009B72CC" w:rsidRPr="008E610D" w:rsidRDefault="009B72CC">
            <w:pPr>
              <w:pStyle w:val="ListParagraph"/>
              <w:numPr>
                <w:ilvl w:val="0"/>
                <w:numId w:val="22"/>
              </w:numPr>
              <w:rPr>
                <w:rFonts w:ascii="Times New Roman" w:hAnsi="Times New Roman" w:cs="Times New Roman"/>
                <w:sz w:val="24"/>
                <w:szCs w:val="24"/>
              </w:rPr>
            </w:pPr>
            <w:r w:rsidRPr="008E610D">
              <w:rPr>
                <w:rFonts w:ascii="Times New Roman" w:hAnsi="Times New Roman" w:cs="Times New Roman"/>
                <w:sz w:val="24"/>
                <w:szCs w:val="24"/>
              </w:rPr>
              <w:t>1</w:t>
            </w:r>
            <w:r>
              <w:rPr>
                <w:rFonts w:ascii="Times New Roman" w:hAnsi="Times New Roman" w:cs="Times New Roman"/>
                <w:sz w:val="24"/>
                <w:szCs w:val="24"/>
              </w:rPr>
              <w:t>08</w:t>
            </w:r>
            <w:r w:rsidRPr="008E610D">
              <w:rPr>
                <w:rFonts w:ascii="Times New Roman" w:hAnsi="Times New Roman" w:cs="Times New Roman"/>
                <w:sz w:val="24"/>
                <w:szCs w:val="24"/>
              </w:rPr>
              <w:t xml:space="preserve"> Unique patients</w:t>
            </w:r>
          </w:p>
          <w:p w14:paraId="04497408" w14:textId="77777777" w:rsidR="009B72CC" w:rsidRPr="008E610D" w:rsidRDefault="009B72CC">
            <w:pPr>
              <w:pStyle w:val="ListParagraph"/>
              <w:numPr>
                <w:ilvl w:val="0"/>
                <w:numId w:val="22"/>
              </w:numPr>
              <w:rPr>
                <w:rFonts w:ascii="Times New Roman" w:hAnsi="Times New Roman" w:cs="Times New Roman"/>
                <w:sz w:val="24"/>
                <w:szCs w:val="24"/>
              </w:rPr>
            </w:pPr>
            <w:r w:rsidRPr="008E610D">
              <w:rPr>
                <w:rFonts w:ascii="Times New Roman" w:hAnsi="Times New Roman" w:cs="Times New Roman"/>
                <w:sz w:val="24"/>
                <w:szCs w:val="24"/>
              </w:rPr>
              <w:t>5</w:t>
            </w:r>
            <w:r>
              <w:rPr>
                <w:rFonts w:ascii="Times New Roman" w:hAnsi="Times New Roman" w:cs="Times New Roman"/>
                <w:sz w:val="24"/>
                <w:szCs w:val="24"/>
              </w:rPr>
              <w:t>8</w:t>
            </w:r>
            <w:r w:rsidRPr="008E610D">
              <w:rPr>
                <w:rFonts w:ascii="Times New Roman" w:hAnsi="Times New Roman" w:cs="Times New Roman"/>
                <w:sz w:val="24"/>
                <w:szCs w:val="24"/>
              </w:rPr>
              <w:t>% engaged in “at least some coaching”</w:t>
            </w:r>
          </w:p>
          <w:p w14:paraId="10F50C8F" w14:textId="77777777" w:rsidR="009B72CC" w:rsidRPr="008E610D" w:rsidRDefault="009B72CC">
            <w:pPr>
              <w:pStyle w:val="ListParagraph"/>
              <w:numPr>
                <w:ilvl w:val="0"/>
                <w:numId w:val="22"/>
              </w:numPr>
              <w:rPr>
                <w:rFonts w:ascii="Times New Roman" w:hAnsi="Times New Roman" w:cs="Times New Roman"/>
                <w:sz w:val="24"/>
                <w:szCs w:val="24"/>
              </w:rPr>
            </w:pPr>
            <w:r w:rsidRPr="008E610D">
              <w:rPr>
                <w:rFonts w:ascii="Times New Roman" w:hAnsi="Times New Roman" w:cs="Times New Roman"/>
                <w:sz w:val="24"/>
                <w:szCs w:val="24"/>
              </w:rPr>
              <w:t>Among patients with a first and last known stress level:</w:t>
            </w:r>
          </w:p>
          <w:p w14:paraId="23EF7F86" w14:textId="77777777" w:rsidR="009B72CC"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In general, stress level decreased, and coping skills increased</w:t>
            </w:r>
          </w:p>
          <w:p w14:paraId="21EE3C57" w14:textId="48CC8BA2" w:rsidR="009B72CC" w:rsidRPr="008E610D" w:rsidRDefault="009B72CC" w:rsidP="00004801">
            <w:pPr>
              <w:pStyle w:val="ListParagraph"/>
              <w:ind w:left="360"/>
              <w:rPr>
                <w:rFonts w:ascii="Times New Roman" w:hAnsi="Times New Roman" w:cs="Times New Roman"/>
                <w:sz w:val="24"/>
                <w:szCs w:val="24"/>
              </w:rPr>
            </w:pPr>
            <w:r>
              <w:rPr>
                <w:rFonts w:ascii="Times New Roman" w:hAnsi="Times New Roman" w:cs="Times New Roman"/>
                <w:sz w:val="24"/>
                <w:szCs w:val="24"/>
              </w:rPr>
              <w:t>21% of patients self-reported an increase in coping skills</w:t>
            </w:r>
          </w:p>
        </w:tc>
        <w:tc>
          <w:tcPr>
            <w:tcW w:w="1980" w:type="dxa"/>
            <w:tcBorders>
              <w:top w:val="single" w:sz="4" w:space="0" w:color="808080"/>
              <w:left w:val="single" w:sz="4" w:space="0" w:color="808080"/>
              <w:bottom w:val="single" w:sz="4" w:space="0" w:color="808080"/>
              <w:right w:val="single" w:sz="4" w:space="0" w:color="808080"/>
            </w:tcBorders>
          </w:tcPr>
          <w:p w14:paraId="629B00AF" w14:textId="4B0BE21C" w:rsidR="009B72CC" w:rsidRPr="008E610D" w:rsidRDefault="009B72CC" w:rsidP="009B72CC">
            <w:pPr>
              <w:rPr>
                <w:rFonts w:ascii="Times New Roman" w:hAnsi="Times New Roman" w:cs="Times New Roman"/>
                <w:sz w:val="24"/>
                <w:szCs w:val="24"/>
              </w:rPr>
            </w:pPr>
          </w:p>
        </w:tc>
      </w:tr>
      <w:tr w:rsidR="007534A9" w:rsidRPr="00653559" w14:paraId="1733A22E" w14:textId="6F763188" w:rsidTr="007534A9">
        <w:tc>
          <w:tcPr>
            <w:tcW w:w="1752" w:type="dxa"/>
            <w:tcBorders>
              <w:top w:val="single" w:sz="4" w:space="0" w:color="808080"/>
              <w:left w:val="single" w:sz="4" w:space="0" w:color="808080"/>
              <w:right w:val="single" w:sz="4" w:space="0" w:color="808080"/>
            </w:tcBorders>
          </w:tcPr>
          <w:p w14:paraId="5C6C54C3" w14:textId="01504C2A"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Investigate opportunities to increase community-based mental health resources</w:t>
            </w:r>
          </w:p>
        </w:tc>
        <w:tc>
          <w:tcPr>
            <w:tcW w:w="1734" w:type="dxa"/>
            <w:tcBorders>
              <w:top w:val="single" w:sz="4" w:space="0" w:color="808080"/>
              <w:left w:val="single" w:sz="4" w:space="0" w:color="808080"/>
              <w:right w:val="single" w:sz="4" w:space="0" w:color="808080"/>
            </w:tcBorders>
          </w:tcPr>
          <w:p w14:paraId="4AC02835" w14:textId="77777777"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Behavioral Health</w:t>
            </w:r>
          </w:p>
          <w:p w14:paraId="1B46B460" w14:textId="77777777"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Population Health</w:t>
            </w:r>
          </w:p>
          <w:p w14:paraId="58E20BEB" w14:textId="77777777"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211</w:t>
            </w:r>
          </w:p>
          <w:p w14:paraId="056EFDA2" w14:textId="2FE918AB" w:rsidR="009B72CC" w:rsidRPr="008E610D" w:rsidRDefault="009B72CC" w:rsidP="009B72CC">
            <w:pPr>
              <w:rPr>
                <w:rFonts w:ascii="Times New Roman" w:hAnsi="Times New Roman" w:cs="Times New Roman"/>
                <w:sz w:val="24"/>
                <w:szCs w:val="24"/>
              </w:rPr>
            </w:pPr>
          </w:p>
        </w:tc>
        <w:tc>
          <w:tcPr>
            <w:tcW w:w="1899" w:type="dxa"/>
            <w:tcBorders>
              <w:top w:val="single" w:sz="4" w:space="0" w:color="808080"/>
              <w:left w:val="single" w:sz="4" w:space="0" w:color="808080"/>
              <w:right w:val="single" w:sz="4" w:space="0" w:color="808080"/>
            </w:tcBorders>
          </w:tcPr>
          <w:p w14:paraId="4E1EEB19" w14:textId="77777777"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Schools</w:t>
            </w:r>
          </w:p>
          <w:p w14:paraId="132E07A9" w14:textId="6E371DD8"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County health/human services departments</w:t>
            </w:r>
          </w:p>
          <w:p w14:paraId="67E88F3F" w14:textId="77777777"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Worksites</w:t>
            </w:r>
          </w:p>
          <w:p w14:paraId="5FCC4E35" w14:textId="77777777"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United Way</w:t>
            </w:r>
          </w:p>
          <w:p w14:paraId="3346ACD8" w14:textId="4AD5587A"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NAMI</w:t>
            </w:r>
          </w:p>
          <w:p w14:paraId="2918CCCA" w14:textId="77777777"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Better Together</w:t>
            </w:r>
          </w:p>
          <w:p w14:paraId="4DDD2DF9" w14:textId="77777777"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HEAL</w:t>
            </w:r>
          </w:p>
          <w:p w14:paraId="0E04DF96" w14:textId="32DC7EDE"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Change Direction</w:t>
            </w:r>
          </w:p>
        </w:tc>
        <w:tc>
          <w:tcPr>
            <w:tcW w:w="2016" w:type="dxa"/>
            <w:tcBorders>
              <w:top w:val="single" w:sz="4" w:space="0" w:color="808080"/>
              <w:left w:val="single" w:sz="4" w:space="0" w:color="808080"/>
              <w:right w:val="single" w:sz="4" w:space="0" w:color="808080"/>
            </w:tcBorders>
          </w:tcPr>
          <w:p w14:paraId="296B5F4C" w14:textId="5B2ECDB6"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1 new program developed by 2024</w:t>
            </w:r>
          </w:p>
        </w:tc>
        <w:tc>
          <w:tcPr>
            <w:tcW w:w="2372" w:type="dxa"/>
            <w:tcBorders>
              <w:top w:val="single" w:sz="4" w:space="0" w:color="808080"/>
              <w:left w:val="single" w:sz="4" w:space="0" w:color="808080"/>
              <w:right w:val="single" w:sz="4" w:space="0" w:color="808080"/>
            </w:tcBorders>
          </w:tcPr>
          <w:p w14:paraId="1815DC8F" w14:textId="18B4B489"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Stress Management Wellness Coaching:</w:t>
            </w:r>
            <w:r>
              <w:rPr>
                <w:rFonts w:ascii="Times New Roman" w:hAnsi="Times New Roman" w:cs="Times New Roman"/>
                <w:sz w:val="24"/>
                <w:szCs w:val="24"/>
              </w:rPr>
              <w:t xml:space="preserve"> a free telephonic service for patients scoring high risk for stress on the </w:t>
            </w:r>
            <w:proofErr w:type="spellStart"/>
            <w:r>
              <w:rPr>
                <w:rFonts w:ascii="Times New Roman" w:hAnsi="Times New Roman" w:cs="Times New Roman"/>
                <w:sz w:val="24"/>
                <w:szCs w:val="24"/>
              </w:rPr>
              <w:t>SDoH</w:t>
            </w:r>
            <w:proofErr w:type="spellEnd"/>
            <w:r>
              <w:rPr>
                <w:rFonts w:ascii="Times New Roman" w:hAnsi="Times New Roman" w:cs="Times New Roman"/>
                <w:sz w:val="24"/>
                <w:szCs w:val="24"/>
              </w:rPr>
              <w:t xml:space="preserve"> questionnaire and indicating they would like to speak with a Community Resource Connector </w:t>
            </w:r>
          </w:p>
          <w:p w14:paraId="7B12FF09" w14:textId="3831FD54" w:rsidR="009B72CC" w:rsidRPr="008E610D" w:rsidRDefault="009B72CC" w:rsidP="009B72CC">
            <w:pPr>
              <w:rPr>
                <w:rFonts w:ascii="Times New Roman" w:hAnsi="Times New Roman" w:cs="Times New Roman"/>
                <w:sz w:val="24"/>
                <w:szCs w:val="24"/>
              </w:rPr>
            </w:pPr>
            <w:r w:rsidRPr="00D819AD">
              <w:rPr>
                <w:rFonts w:ascii="Times New Roman" w:hAnsi="Times New Roman" w:cs="Times New Roman"/>
                <w:sz w:val="24"/>
                <w:szCs w:val="24"/>
              </w:rPr>
              <w:t>1</w:t>
            </w:r>
            <w:r>
              <w:rPr>
                <w:rFonts w:ascii="Times New Roman" w:hAnsi="Times New Roman" w:cs="Times New Roman"/>
                <w:sz w:val="24"/>
                <w:szCs w:val="24"/>
              </w:rPr>
              <w:t>09</w:t>
            </w:r>
            <w:r w:rsidRPr="00D819AD">
              <w:rPr>
                <w:rFonts w:ascii="Times New Roman" w:hAnsi="Times New Roman" w:cs="Times New Roman"/>
                <w:sz w:val="24"/>
                <w:szCs w:val="24"/>
              </w:rPr>
              <w:t xml:space="preserve"> Referrals </w:t>
            </w:r>
            <w:r>
              <w:rPr>
                <w:rFonts w:ascii="Times New Roman" w:hAnsi="Times New Roman" w:cs="Times New Roman"/>
                <w:sz w:val="24"/>
                <w:szCs w:val="24"/>
              </w:rPr>
              <w:t>from the CRCs</w:t>
            </w:r>
          </w:p>
          <w:p w14:paraId="1710371C" w14:textId="77777777" w:rsidR="009B72CC" w:rsidRDefault="009B72CC" w:rsidP="009B72CC">
            <w:pPr>
              <w:rPr>
                <w:rFonts w:ascii="Times New Roman" w:hAnsi="Times New Roman" w:cs="Times New Roman"/>
                <w:sz w:val="24"/>
                <w:szCs w:val="24"/>
              </w:rPr>
            </w:pPr>
            <w:r w:rsidRPr="00D819AD">
              <w:rPr>
                <w:rFonts w:ascii="Times New Roman" w:hAnsi="Times New Roman" w:cs="Times New Roman"/>
                <w:sz w:val="24"/>
                <w:szCs w:val="24"/>
              </w:rPr>
              <w:t xml:space="preserve">140 Referrals </w:t>
            </w:r>
          </w:p>
          <w:p w14:paraId="772BFCFC" w14:textId="373F6B9D"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134 Unique patients</w:t>
            </w:r>
          </w:p>
          <w:p w14:paraId="6D9537B2" w14:textId="77777777" w:rsidR="009B72CC" w:rsidRPr="008E610D" w:rsidRDefault="009B72CC">
            <w:pPr>
              <w:pStyle w:val="ListParagraph"/>
              <w:numPr>
                <w:ilvl w:val="0"/>
                <w:numId w:val="3"/>
              </w:numPr>
              <w:rPr>
                <w:rFonts w:ascii="Times New Roman" w:hAnsi="Times New Roman" w:cs="Times New Roman"/>
                <w:sz w:val="24"/>
                <w:szCs w:val="24"/>
              </w:rPr>
            </w:pPr>
            <w:r w:rsidRPr="008E610D">
              <w:rPr>
                <w:rFonts w:ascii="Times New Roman" w:hAnsi="Times New Roman" w:cs="Times New Roman"/>
                <w:sz w:val="24"/>
                <w:szCs w:val="24"/>
              </w:rPr>
              <w:t>55% engaged in “at least some coaching”</w:t>
            </w:r>
          </w:p>
          <w:p w14:paraId="10869417" w14:textId="77777777" w:rsidR="009B72CC" w:rsidRPr="008E610D" w:rsidRDefault="009B72CC">
            <w:pPr>
              <w:pStyle w:val="ListParagraph"/>
              <w:numPr>
                <w:ilvl w:val="0"/>
                <w:numId w:val="3"/>
              </w:numPr>
              <w:rPr>
                <w:rFonts w:ascii="Times New Roman" w:hAnsi="Times New Roman" w:cs="Times New Roman"/>
                <w:sz w:val="24"/>
                <w:szCs w:val="24"/>
              </w:rPr>
            </w:pPr>
            <w:r w:rsidRPr="008E610D">
              <w:rPr>
                <w:rFonts w:ascii="Times New Roman" w:hAnsi="Times New Roman" w:cs="Times New Roman"/>
                <w:sz w:val="24"/>
                <w:szCs w:val="24"/>
              </w:rPr>
              <w:t>Among patients with a first known and last known stress level:</w:t>
            </w:r>
          </w:p>
          <w:p w14:paraId="454ACCC3" w14:textId="77777777" w:rsidR="009B72CC" w:rsidRDefault="009B72CC" w:rsidP="009B72CC">
            <w:pPr>
              <w:pStyle w:val="ListParagraph"/>
              <w:ind w:left="360"/>
              <w:rPr>
                <w:rFonts w:ascii="Times New Roman" w:hAnsi="Times New Roman" w:cs="Times New Roman"/>
                <w:sz w:val="24"/>
                <w:szCs w:val="24"/>
              </w:rPr>
            </w:pPr>
            <w:r w:rsidRPr="008E610D">
              <w:rPr>
                <w:rFonts w:ascii="Times New Roman" w:hAnsi="Times New Roman" w:cs="Times New Roman"/>
                <w:sz w:val="24"/>
                <w:szCs w:val="24"/>
              </w:rPr>
              <w:t xml:space="preserve">In general, stress level decreased, </w:t>
            </w:r>
            <w:r w:rsidRPr="008E610D">
              <w:rPr>
                <w:rFonts w:ascii="Times New Roman" w:hAnsi="Times New Roman" w:cs="Times New Roman"/>
                <w:sz w:val="24"/>
                <w:szCs w:val="24"/>
              </w:rPr>
              <w:lastRenderedPageBreak/>
              <w:t>and coping skills increased</w:t>
            </w:r>
          </w:p>
          <w:p w14:paraId="1A9B2E8A" w14:textId="77777777" w:rsidR="009B72CC" w:rsidRDefault="009B72CC" w:rsidP="009B72CC">
            <w:pPr>
              <w:pStyle w:val="ListParagraph"/>
              <w:ind w:left="360"/>
              <w:rPr>
                <w:rFonts w:ascii="Times New Roman" w:hAnsi="Times New Roman" w:cs="Times New Roman"/>
                <w:sz w:val="24"/>
                <w:szCs w:val="24"/>
              </w:rPr>
            </w:pPr>
          </w:p>
          <w:p w14:paraId="071026D0" w14:textId="01D79279" w:rsidR="009B72CC" w:rsidRDefault="009B72CC" w:rsidP="009B72CC">
            <w:pPr>
              <w:rPr>
                <w:rFonts w:ascii="Times New Roman" w:hAnsi="Times New Roman" w:cs="Times New Roman"/>
                <w:sz w:val="24"/>
                <w:szCs w:val="24"/>
              </w:rPr>
            </w:pPr>
            <w:proofErr w:type="spellStart"/>
            <w:r>
              <w:rPr>
                <w:rFonts w:ascii="Times New Roman" w:hAnsi="Times New Roman" w:cs="Times New Roman"/>
                <w:sz w:val="24"/>
                <w:szCs w:val="24"/>
              </w:rPr>
              <w:t>HeartMath</w:t>
            </w:r>
            <w:proofErr w:type="spellEnd"/>
            <w:r>
              <w:rPr>
                <w:rFonts w:ascii="Times New Roman" w:hAnsi="Times New Roman" w:cs="Times New Roman"/>
                <w:sz w:val="24"/>
                <w:szCs w:val="24"/>
              </w:rPr>
              <w:t xml:space="preserve"> training with Trane Company employees and presentations on knowing the signs and symptoms of depression and what to do if you or someone you know needs help</w:t>
            </w:r>
          </w:p>
          <w:p w14:paraId="3A512CD8" w14:textId="15DFCAB8" w:rsidR="009B72CC" w:rsidRDefault="009B72CC">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Two trainings sessions (March 2022 and April 2022) totaling 3 hours</w:t>
            </w:r>
          </w:p>
          <w:p w14:paraId="102F49DC" w14:textId="6BB12217" w:rsidR="009B72CC" w:rsidRPr="00A138FD" w:rsidRDefault="009B72CC">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40 participants</w:t>
            </w:r>
          </w:p>
          <w:p w14:paraId="0E99820E" w14:textId="77777777" w:rsidR="009B72CC" w:rsidRDefault="009B72CC" w:rsidP="009B72CC">
            <w:pPr>
              <w:pStyle w:val="ListParagraph"/>
              <w:ind w:left="360"/>
              <w:rPr>
                <w:rFonts w:ascii="Times New Roman" w:hAnsi="Times New Roman" w:cs="Times New Roman"/>
                <w:sz w:val="24"/>
                <w:szCs w:val="24"/>
              </w:rPr>
            </w:pPr>
          </w:p>
          <w:p w14:paraId="05A38C78" w14:textId="16321797" w:rsidR="009B72CC" w:rsidRDefault="009B72CC" w:rsidP="009B72CC">
            <w:pPr>
              <w:rPr>
                <w:rFonts w:ascii="Times New Roman" w:hAnsi="Times New Roman" w:cs="Times New Roman"/>
                <w:sz w:val="24"/>
                <w:szCs w:val="24"/>
              </w:rPr>
            </w:pPr>
            <w:r>
              <w:rPr>
                <w:rFonts w:ascii="Times New Roman" w:hAnsi="Times New Roman" w:cs="Times New Roman"/>
                <w:sz w:val="24"/>
                <w:szCs w:val="24"/>
              </w:rPr>
              <w:t>Learning sessions focused on coping skills at Fort McCoy</w:t>
            </w:r>
          </w:p>
          <w:p w14:paraId="333787AF" w14:textId="53600E17" w:rsidR="009B72CC" w:rsidRDefault="009B72CC">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Four 45-minute sessions offered June 2022 through September 2022</w:t>
            </w:r>
          </w:p>
          <w:p w14:paraId="2F4ADB5A" w14:textId="6D77146E" w:rsidR="009B72CC" w:rsidRDefault="009B72CC">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40 participants </w:t>
            </w:r>
          </w:p>
          <w:p w14:paraId="221486EE" w14:textId="77777777" w:rsidR="009B72CC" w:rsidRDefault="009B72CC" w:rsidP="009B72CC">
            <w:pPr>
              <w:pStyle w:val="ListParagraph"/>
              <w:rPr>
                <w:rFonts w:ascii="Times New Roman" w:hAnsi="Times New Roman" w:cs="Times New Roman"/>
                <w:sz w:val="24"/>
                <w:szCs w:val="24"/>
              </w:rPr>
            </w:pPr>
          </w:p>
          <w:p w14:paraId="47832B5F" w14:textId="542C2575" w:rsidR="009B72CC" w:rsidRDefault="009B72CC" w:rsidP="009B72CC">
            <w:pPr>
              <w:rPr>
                <w:rFonts w:ascii="Times New Roman" w:hAnsi="Times New Roman" w:cs="Times New Roman"/>
                <w:sz w:val="24"/>
                <w:szCs w:val="24"/>
              </w:rPr>
            </w:pPr>
            <w:proofErr w:type="spellStart"/>
            <w:r>
              <w:rPr>
                <w:rFonts w:ascii="Times New Roman" w:hAnsi="Times New Roman" w:cs="Times New Roman"/>
                <w:sz w:val="24"/>
                <w:szCs w:val="24"/>
              </w:rPr>
              <w:t>HearthMath</w:t>
            </w:r>
            <w:proofErr w:type="spellEnd"/>
            <w:r>
              <w:rPr>
                <w:rFonts w:ascii="Times New Roman" w:hAnsi="Times New Roman" w:cs="Times New Roman"/>
                <w:sz w:val="24"/>
                <w:szCs w:val="24"/>
              </w:rPr>
              <w:t xml:space="preserve"> training at Viterbo University</w:t>
            </w:r>
          </w:p>
          <w:p w14:paraId="28AEBBFF" w14:textId="1A6EDD3A" w:rsidR="009B72CC" w:rsidRPr="008E610D" w:rsidRDefault="009B72CC">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One 2-hour training session; 16 participants </w:t>
            </w:r>
          </w:p>
        </w:tc>
        <w:tc>
          <w:tcPr>
            <w:tcW w:w="2647" w:type="dxa"/>
            <w:tcBorders>
              <w:top w:val="single" w:sz="4" w:space="0" w:color="808080"/>
              <w:left w:val="single" w:sz="4" w:space="0" w:color="808080"/>
              <w:right w:val="single" w:sz="4" w:space="0" w:color="808080"/>
            </w:tcBorders>
          </w:tcPr>
          <w:p w14:paraId="49B73EEC" w14:textId="77777777"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lastRenderedPageBreak/>
              <w:t>Stress Management Wellness Coaching:</w:t>
            </w:r>
            <w:r>
              <w:rPr>
                <w:rFonts w:ascii="Times New Roman" w:hAnsi="Times New Roman" w:cs="Times New Roman"/>
                <w:sz w:val="24"/>
                <w:szCs w:val="24"/>
              </w:rPr>
              <w:t xml:space="preserve"> a free telephonic service for patients scoring high risk for stress on the </w:t>
            </w:r>
            <w:proofErr w:type="spellStart"/>
            <w:r>
              <w:rPr>
                <w:rFonts w:ascii="Times New Roman" w:hAnsi="Times New Roman" w:cs="Times New Roman"/>
                <w:sz w:val="24"/>
                <w:szCs w:val="24"/>
              </w:rPr>
              <w:t>SDoH</w:t>
            </w:r>
            <w:proofErr w:type="spellEnd"/>
            <w:r>
              <w:rPr>
                <w:rFonts w:ascii="Times New Roman" w:hAnsi="Times New Roman" w:cs="Times New Roman"/>
                <w:sz w:val="24"/>
                <w:szCs w:val="24"/>
              </w:rPr>
              <w:t xml:space="preserve"> questionnaire and indicating they would like to speak with a Community Resource Connector </w:t>
            </w:r>
          </w:p>
          <w:p w14:paraId="15F5BE82" w14:textId="77777777" w:rsidR="009B72CC" w:rsidRPr="00D819AD" w:rsidRDefault="009B72CC" w:rsidP="009B72CC">
            <w:pPr>
              <w:rPr>
                <w:rFonts w:ascii="Times New Roman" w:hAnsi="Times New Roman" w:cs="Times New Roman"/>
                <w:sz w:val="24"/>
                <w:szCs w:val="24"/>
              </w:rPr>
            </w:pPr>
            <w:r w:rsidRPr="00D819AD">
              <w:rPr>
                <w:rFonts w:ascii="Times New Roman" w:hAnsi="Times New Roman" w:cs="Times New Roman"/>
                <w:sz w:val="24"/>
                <w:szCs w:val="24"/>
              </w:rPr>
              <w:t>1</w:t>
            </w:r>
            <w:r>
              <w:rPr>
                <w:rFonts w:ascii="Times New Roman" w:hAnsi="Times New Roman" w:cs="Times New Roman"/>
                <w:sz w:val="24"/>
                <w:szCs w:val="24"/>
              </w:rPr>
              <w:t>09</w:t>
            </w:r>
            <w:r w:rsidRPr="00D819AD">
              <w:rPr>
                <w:rFonts w:ascii="Times New Roman" w:hAnsi="Times New Roman" w:cs="Times New Roman"/>
                <w:sz w:val="24"/>
                <w:szCs w:val="24"/>
              </w:rPr>
              <w:t xml:space="preserve"> Referrals </w:t>
            </w:r>
            <w:r>
              <w:rPr>
                <w:rFonts w:ascii="Times New Roman" w:hAnsi="Times New Roman" w:cs="Times New Roman"/>
                <w:sz w:val="24"/>
                <w:szCs w:val="24"/>
              </w:rPr>
              <w:t>from the CRCs</w:t>
            </w:r>
          </w:p>
          <w:p w14:paraId="0F9A427E" w14:textId="77777777" w:rsidR="009B72CC" w:rsidRPr="008E610D" w:rsidRDefault="009B72CC">
            <w:pPr>
              <w:pStyle w:val="ListParagraph"/>
              <w:numPr>
                <w:ilvl w:val="0"/>
                <w:numId w:val="3"/>
              </w:numPr>
              <w:rPr>
                <w:rFonts w:ascii="Times New Roman" w:hAnsi="Times New Roman" w:cs="Times New Roman"/>
                <w:sz w:val="24"/>
                <w:szCs w:val="24"/>
              </w:rPr>
            </w:pPr>
            <w:r w:rsidRPr="008E610D">
              <w:rPr>
                <w:rFonts w:ascii="Times New Roman" w:hAnsi="Times New Roman" w:cs="Times New Roman"/>
                <w:sz w:val="24"/>
                <w:szCs w:val="24"/>
              </w:rPr>
              <w:t>1</w:t>
            </w:r>
            <w:r>
              <w:rPr>
                <w:rFonts w:ascii="Times New Roman" w:hAnsi="Times New Roman" w:cs="Times New Roman"/>
                <w:sz w:val="24"/>
                <w:szCs w:val="24"/>
              </w:rPr>
              <w:t>08</w:t>
            </w:r>
            <w:r w:rsidRPr="008E610D">
              <w:rPr>
                <w:rFonts w:ascii="Times New Roman" w:hAnsi="Times New Roman" w:cs="Times New Roman"/>
                <w:sz w:val="24"/>
                <w:szCs w:val="24"/>
              </w:rPr>
              <w:t xml:space="preserve"> Unique patients</w:t>
            </w:r>
          </w:p>
          <w:p w14:paraId="2BF59745" w14:textId="77777777" w:rsidR="009B72CC" w:rsidRPr="008E610D" w:rsidRDefault="009B72CC">
            <w:pPr>
              <w:pStyle w:val="ListParagraph"/>
              <w:numPr>
                <w:ilvl w:val="0"/>
                <w:numId w:val="3"/>
              </w:numPr>
              <w:rPr>
                <w:rFonts w:ascii="Times New Roman" w:hAnsi="Times New Roman" w:cs="Times New Roman"/>
                <w:sz w:val="24"/>
                <w:szCs w:val="24"/>
              </w:rPr>
            </w:pPr>
            <w:r w:rsidRPr="008E610D">
              <w:rPr>
                <w:rFonts w:ascii="Times New Roman" w:hAnsi="Times New Roman" w:cs="Times New Roman"/>
                <w:sz w:val="24"/>
                <w:szCs w:val="24"/>
              </w:rPr>
              <w:t>5</w:t>
            </w:r>
            <w:r>
              <w:rPr>
                <w:rFonts w:ascii="Times New Roman" w:hAnsi="Times New Roman" w:cs="Times New Roman"/>
                <w:sz w:val="24"/>
                <w:szCs w:val="24"/>
              </w:rPr>
              <w:t>8</w:t>
            </w:r>
            <w:r w:rsidRPr="008E610D">
              <w:rPr>
                <w:rFonts w:ascii="Times New Roman" w:hAnsi="Times New Roman" w:cs="Times New Roman"/>
                <w:sz w:val="24"/>
                <w:szCs w:val="24"/>
              </w:rPr>
              <w:t>% engaged in “at least some coaching”</w:t>
            </w:r>
          </w:p>
          <w:p w14:paraId="07B8EE16" w14:textId="77777777" w:rsidR="009B72CC" w:rsidRPr="008E610D" w:rsidRDefault="009B72CC">
            <w:pPr>
              <w:pStyle w:val="ListParagraph"/>
              <w:numPr>
                <w:ilvl w:val="0"/>
                <w:numId w:val="3"/>
              </w:numPr>
              <w:rPr>
                <w:rFonts w:ascii="Times New Roman" w:hAnsi="Times New Roman" w:cs="Times New Roman"/>
                <w:sz w:val="24"/>
                <w:szCs w:val="24"/>
              </w:rPr>
            </w:pPr>
            <w:r w:rsidRPr="008E610D">
              <w:rPr>
                <w:rFonts w:ascii="Times New Roman" w:hAnsi="Times New Roman" w:cs="Times New Roman"/>
                <w:sz w:val="24"/>
                <w:szCs w:val="24"/>
              </w:rPr>
              <w:t>Among patients with a first and last known stress level:</w:t>
            </w:r>
          </w:p>
          <w:p w14:paraId="5C92886C" w14:textId="77777777" w:rsidR="009B72CC"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In general, stress level decreased, and coping skills increased</w:t>
            </w:r>
          </w:p>
          <w:p w14:paraId="7C888D8B" w14:textId="77777777" w:rsidR="009B72CC" w:rsidRDefault="009B72CC">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21% of patients self-reported an increase in coping skills</w:t>
            </w:r>
          </w:p>
          <w:p w14:paraId="1DAB066F" w14:textId="77777777" w:rsidR="009B72CC" w:rsidRDefault="009B72CC" w:rsidP="009B72CC">
            <w:pPr>
              <w:ind w:firstLine="360"/>
              <w:rPr>
                <w:rFonts w:ascii="Times New Roman" w:hAnsi="Times New Roman" w:cs="Times New Roman"/>
                <w:sz w:val="24"/>
                <w:szCs w:val="24"/>
              </w:rPr>
            </w:pPr>
          </w:p>
          <w:p w14:paraId="6B2AAAC0" w14:textId="7A7DE466" w:rsidR="009B72CC" w:rsidRDefault="009B72CC" w:rsidP="009B72CC">
            <w:pPr>
              <w:rPr>
                <w:rFonts w:ascii="Times New Roman" w:hAnsi="Times New Roman" w:cs="Times New Roman"/>
                <w:sz w:val="24"/>
                <w:szCs w:val="24"/>
              </w:rPr>
            </w:pPr>
            <w:r>
              <w:rPr>
                <w:rFonts w:ascii="Times New Roman" w:hAnsi="Times New Roman" w:cs="Times New Roman"/>
                <w:sz w:val="24"/>
                <w:szCs w:val="24"/>
              </w:rPr>
              <w:t xml:space="preserve">Planning started in 2023 to </w:t>
            </w:r>
            <w:r w:rsidR="00C54DE0">
              <w:rPr>
                <w:rFonts w:ascii="Times New Roman" w:hAnsi="Times New Roman" w:cs="Times New Roman"/>
                <w:sz w:val="24"/>
                <w:szCs w:val="24"/>
              </w:rPr>
              <w:t xml:space="preserve">receive referrals </w:t>
            </w:r>
            <w:r>
              <w:rPr>
                <w:rFonts w:ascii="Times New Roman" w:hAnsi="Times New Roman" w:cs="Times New Roman"/>
                <w:sz w:val="24"/>
                <w:szCs w:val="24"/>
              </w:rPr>
              <w:t>for Gundersen patients calling Great Rivers 211 seeking stress management resources</w:t>
            </w:r>
            <w:r w:rsidRPr="001F6427">
              <w:rPr>
                <w:rFonts w:ascii="Times New Roman" w:hAnsi="Times New Roman" w:cs="Times New Roman"/>
                <w:sz w:val="24"/>
                <w:szCs w:val="24"/>
              </w:rPr>
              <w:t xml:space="preserve"> </w:t>
            </w:r>
            <w:r>
              <w:rPr>
                <w:rFonts w:ascii="Times New Roman" w:hAnsi="Times New Roman" w:cs="Times New Roman"/>
                <w:sz w:val="24"/>
                <w:szCs w:val="24"/>
              </w:rPr>
              <w:t xml:space="preserve">and are an appropriate candidate </w:t>
            </w:r>
            <w:r w:rsidR="003B0D58">
              <w:rPr>
                <w:rFonts w:ascii="Times New Roman" w:hAnsi="Times New Roman" w:cs="Times New Roman"/>
                <w:sz w:val="24"/>
                <w:szCs w:val="24"/>
              </w:rPr>
              <w:t>for</w:t>
            </w:r>
            <w:r>
              <w:rPr>
                <w:rFonts w:ascii="Times New Roman" w:hAnsi="Times New Roman" w:cs="Times New Roman"/>
                <w:sz w:val="24"/>
                <w:szCs w:val="24"/>
              </w:rPr>
              <w:t xml:space="preserve"> stress management wellness coaching</w:t>
            </w:r>
          </w:p>
          <w:p w14:paraId="248C852F" w14:textId="77777777" w:rsidR="009B72CC" w:rsidRDefault="009B72CC" w:rsidP="009B72CC">
            <w:pPr>
              <w:rPr>
                <w:rFonts w:ascii="Times New Roman" w:hAnsi="Times New Roman" w:cs="Times New Roman"/>
                <w:sz w:val="24"/>
                <w:szCs w:val="24"/>
              </w:rPr>
            </w:pPr>
          </w:p>
          <w:p w14:paraId="3A7C4216" w14:textId="3A2D8A00" w:rsidR="009B72CC" w:rsidRDefault="009B72CC" w:rsidP="009B72CC">
            <w:pPr>
              <w:rPr>
                <w:rFonts w:ascii="Times New Roman" w:hAnsi="Times New Roman" w:cs="Times New Roman"/>
                <w:sz w:val="24"/>
                <w:szCs w:val="24"/>
              </w:rPr>
            </w:pPr>
            <w:r>
              <w:rPr>
                <w:rFonts w:ascii="Times New Roman" w:hAnsi="Times New Roman" w:cs="Times New Roman"/>
                <w:sz w:val="24"/>
                <w:szCs w:val="24"/>
              </w:rPr>
              <w:t>Participated and</w:t>
            </w:r>
            <w:r w:rsidR="00805467">
              <w:rPr>
                <w:rFonts w:ascii="Times New Roman" w:hAnsi="Times New Roman" w:cs="Times New Roman"/>
                <w:sz w:val="24"/>
                <w:szCs w:val="24"/>
              </w:rPr>
              <w:t>/or</w:t>
            </w:r>
            <w:r>
              <w:rPr>
                <w:rFonts w:ascii="Times New Roman" w:hAnsi="Times New Roman" w:cs="Times New Roman"/>
                <w:sz w:val="24"/>
                <w:szCs w:val="24"/>
              </w:rPr>
              <w:t xml:space="preserve"> supported community events:</w:t>
            </w:r>
          </w:p>
          <w:p w14:paraId="3DDE3371" w14:textId="2FA0505C" w:rsidR="009B72CC" w:rsidRPr="00F06AA8" w:rsidRDefault="00C46DDD" w:rsidP="009B72CC">
            <w:pPr>
              <w:rPr>
                <w:rFonts w:ascii="Times New Roman" w:hAnsi="Times New Roman" w:cs="Times New Roman"/>
                <w:sz w:val="24"/>
                <w:szCs w:val="24"/>
              </w:rPr>
            </w:pPr>
            <w:r>
              <w:rPr>
                <w:rFonts w:ascii="Times New Roman" w:hAnsi="Times New Roman" w:cs="Times New Roman"/>
                <w:sz w:val="24"/>
                <w:szCs w:val="24"/>
              </w:rPr>
              <w:t xml:space="preserve">Presence at </w:t>
            </w:r>
            <w:r w:rsidR="009B72CC" w:rsidRPr="00F06AA8">
              <w:rPr>
                <w:rFonts w:ascii="Times New Roman" w:hAnsi="Times New Roman" w:cs="Times New Roman"/>
                <w:sz w:val="24"/>
                <w:szCs w:val="24"/>
              </w:rPr>
              <w:t>Dance for Hope Suicide Prevention Initiative</w:t>
            </w:r>
            <w:r>
              <w:rPr>
                <w:rFonts w:ascii="Times New Roman" w:hAnsi="Times New Roman" w:cs="Times New Roman"/>
                <w:sz w:val="24"/>
                <w:szCs w:val="24"/>
              </w:rPr>
              <w:t xml:space="preserve"> event</w:t>
            </w:r>
          </w:p>
          <w:p w14:paraId="106847F3" w14:textId="77777777" w:rsidR="009B72CC" w:rsidRPr="00F06AA8" w:rsidRDefault="009B72CC">
            <w:pPr>
              <w:pStyle w:val="ListParagraph"/>
              <w:numPr>
                <w:ilvl w:val="0"/>
                <w:numId w:val="2"/>
              </w:numPr>
              <w:rPr>
                <w:rFonts w:ascii="Times New Roman" w:hAnsi="Times New Roman" w:cs="Times New Roman"/>
                <w:sz w:val="24"/>
                <w:szCs w:val="24"/>
              </w:rPr>
            </w:pPr>
            <w:r w:rsidRPr="00F06AA8">
              <w:rPr>
                <w:rFonts w:ascii="Times New Roman" w:hAnsi="Times New Roman" w:cs="Times New Roman"/>
                <w:sz w:val="24"/>
                <w:szCs w:val="24"/>
              </w:rPr>
              <w:t>GHS Information and Referral staff Provided information on Great Rivers 211 Resources</w:t>
            </w:r>
          </w:p>
          <w:p w14:paraId="0B9CFD36" w14:textId="77777777" w:rsidR="009B72CC" w:rsidRPr="00F06AA8" w:rsidRDefault="009B72CC">
            <w:pPr>
              <w:pStyle w:val="ListParagraph"/>
              <w:numPr>
                <w:ilvl w:val="0"/>
                <w:numId w:val="2"/>
              </w:numPr>
              <w:rPr>
                <w:rFonts w:ascii="Times New Roman" w:hAnsi="Times New Roman" w:cs="Times New Roman"/>
                <w:sz w:val="24"/>
                <w:szCs w:val="24"/>
              </w:rPr>
            </w:pPr>
            <w:r w:rsidRPr="00F06AA8">
              <w:rPr>
                <w:rFonts w:ascii="Times New Roman" w:hAnsi="Times New Roman" w:cs="Times New Roman"/>
                <w:sz w:val="24"/>
                <w:szCs w:val="24"/>
              </w:rPr>
              <w:t>Population Health provided general health and wellness information and resources</w:t>
            </w:r>
          </w:p>
          <w:p w14:paraId="25C8729C" w14:textId="77777777" w:rsidR="009B72CC" w:rsidRDefault="009B72CC">
            <w:pPr>
              <w:pStyle w:val="ListParagraph"/>
              <w:numPr>
                <w:ilvl w:val="0"/>
                <w:numId w:val="2"/>
              </w:numPr>
              <w:rPr>
                <w:rFonts w:ascii="Times New Roman" w:hAnsi="Times New Roman" w:cs="Times New Roman"/>
                <w:sz w:val="24"/>
                <w:szCs w:val="24"/>
              </w:rPr>
            </w:pPr>
            <w:r w:rsidRPr="00F06AA8">
              <w:rPr>
                <w:rFonts w:ascii="Times New Roman" w:hAnsi="Times New Roman" w:cs="Times New Roman"/>
                <w:sz w:val="24"/>
                <w:szCs w:val="24"/>
              </w:rPr>
              <w:t xml:space="preserve">400 </w:t>
            </w:r>
            <w:r w:rsidR="00DA0463">
              <w:rPr>
                <w:rFonts w:ascii="Times New Roman" w:hAnsi="Times New Roman" w:cs="Times New Roman"/>
                <w:sz w:val="24"/>
                <w:szCs w:val="24"/>
              </w:rPr>
              <w:t>attendees</w:t>
            </w:r>
          </w:p>
          <w:p w14:paraId="396B1352" w14:textId="77777777" w:rsidR="00DC7B14" w:rsidRDefault="00DC7B14" w:rsidP="00DC7B14">
            <w:pPr>
              <w:ind w:firstLine="360"/>
              <w:rPr>
                <w:rFonts w:ascii="Times New Roman" w:hAnsi="Times New Roman" w:cs="Times New Roman"/>
                <w:sz w:val="24"/>
                <w:szCs w:val="24"/>
              </w:rPr>
            </w:pPr>
          </w:p>
          <w:p w14:paraId="0E15DDCD" w14:textId="25268FEB" w:rsidR="00DC7B14" w:rsidRDefault="007F7E40" w:rsidP="00DC7B14">
            <w:pPr>
              <w:rPr>
                <w:rFonts w:ascii="Times New Roman" w:hAnsi="Times New Roman" w:cs="Times New Roman"/>
                <w:sz w:val="24"/>
                <w:szCs w:val="24"/>
              </w:rPr>
            </w:pPr>
            <w:r>
              <w:rPr>
                <w:rFonts w:ascii="Times New Roman" w:hAnsi="Times New Roman" w:cs="Times New Roman"/>
                <w:sz w:val="24"/>
                <w:szCs w:val="24"/>
              </w:rPr>
              <w:t>Coping Skill Program at</w:t>
            </w:r>
            <w:r w:rsidR="00B017CC">
              <w:rPr>
                <w:rFonts w:ascii="Times New Roman" w:hAnsi="Times New Roman" w:cs="Times New Roman"/>
                <w:sz w:val="24"/>
                <w:szCs w:val="24"/>
              </w:rPr>
              <w:t xml:space="preserve"> West Union High School</w:t>
            </w:r>
            <w:r w:rsidR="00B65C5A">
              <w:rPr>
                <w:rFonts w:ascii="Times New Roman" w:hAnsi="Times New Roman" w:cs="Times New Roman"/>
                <w:sz w:val="24"/>
                <w:szCs w:val="24"/>
              </w:rPr>
              <w:t>, IA</w:t>
            </w:r>
            <w:r w:rsidR="00B017CC">
              <w:rPr>
                <w:rFonts w:ascii="Times New Roman" w:hAnsi="Times New Roman" w:cs="Times New Roman"/>
                <w:sz w:val="24"/>
                <w:szCs w:val="24"/>
              </w:rPr>
              <w:t xml:space="preserve"> </w:t>
            </w:r>
            <w:r w:rsidR="00B65C5A">
              <w:rPr>
                <w:rFonts w:ascii="Times New Roman" w:hAnsi="Times New Roman" w:cs="Times New Roman"/>
                <w:sz w:val="24"/>
                <w:szCs w:val="24"/>
              </w:rPr>
              <w:t>S</w:t>
            </w:r>
            <w:r w:rsidR="00BD0494">
              <w:rPr>
                <w:rFonts w:ascii="Times New Roman" w:hAnsi="Times New Roman" w:cs="Times New Roman"/>
                <w:sz w:val="24"/>
                <w:szCs w:val="24"/>
              </w:rPr>
              <w:t>tudents:</w:t>
            </w:r>
          </w:p>
          <w:p w14:paraId="4152CD99" w14:textId="72388728" w:rsidR="004806B8" w:rsidRPr="004806B8" w:rsidRDefault="004806B8">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2/2/2023</w:t>
            </w:r>
          </w:p>
          <w:p w14:paraId="3E09D66B" w14:textId="151C20C6" w:rsidR="00BD0494" w:rsidRPr="00BD0494" w:rsidRDefault="00C03299">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To help youth destigmatize mental health</w:t>
            </w:r>
          </w:p>
          <w:p w14:paraId="7C32F4B9" w14:textId="77777777" w:rsidR="00BD0494" w:rsidRDefault="00BD0494">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lastRenderedPageBreak/>
              <w:t>Outcome goal: you will identify symptoms and seek assistance if needed</w:t>
            </w:r>
          </w:p>
          <w:p w14:paraId="6141378C" w14:textId="77777777" w:rsidR="00C03299" w:rsidRDefault="00C03299">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 </w:t>
            </w:r>
            <w:r w:rsidR="004806B8">
              <w:rPr>
                <w:rFonts w:ascii="Times New Roman" w:hAnsi="Times New Roman" w:cs="Times New Roman"/>
                <w:sz w:val="24"/>
                <w:szCs w:val="24"/>
              </w:rPr>
              <w:t>Attendees</w:t>
            </w:r>
            <w:r>
              <w:rPr>
                <w:rFonts w:ascii="Times New Roman" w:hAnsi="Times New Roman" w:cs="Times New Roman"/>
                <w:sz w:val="24"/>
                <w:szCs w:val="24"/>
              </w:rPr>
              <w:t>: 300</w:t>
            </w:r>
          </w:p>
          <w:p w14:paraId="54D97ED1" w14:textId="77777777" w:rsidR="004806B8" w:rsidRDefault="004806B8" w:rsidP="004806B8">
            <w:pPr>
              <w:ind w:firstLine="360"/>
              <w:rPr>
                <w:rFonts w:ascii="Times New Roman" w:hAnsi="Times New Roman" w:cs="Times New Roman"/>
                <w:sz w:val="24"/>
                <w:szCs w:val="24"/>
              </w:rPr>
            </w:pPr>
          </w:p>
          <w:p w14:paraId="29650A68" w14:textId="3184C83F" w:rsidR="00AA3B0D" w:rsidRPr="00344A96" w:rsidRDefault="00AA3B0D" w:rsidP="00344A96">
            <w:pPr>
              <w:rPr>
                <w:rFonts w:ascii="Times New Roman" w:hAnsi="Times New Roman" w:cs="Times New Roman"/>
                <w:sz w:val="24"/>
                <w:szCs w:val="24"/>
              </w:rPr>
            </w:pPr>
            <w:r>
              <w:rPr>
                <w:rFonts w:ascii="Times New Roman" w:hAnsi="Times New Roman" w:cs="Times New Roman"/>
                <w:sz w:val="24"/>
                <w:szCs w:val="24"/>
              </w:rPr>
              <w:t>Bangor Middle School Coping Skills Program</w:t>
            </w:r>
            <w:r w:rsidR="00344A96">
              <w:rPr>
                <w:rFonts w:ascii="Times New Roman" w:hAnsi="Times New Roman" w:cs="Times New Roman"/>
                <w:sz w:val="24"/>
                <w:szCs w:val="24"/>
              </w:rPr>
              <w:t xml:space="preserve"> (</w:t>
            </w:r>
            <w:r w:rsidRPr="00344A96">
              <w:rPr>
                <w:rFonts w:ascii="Times New Roman" w:hAnsi="Times New Roman" w:cs="Times New Roman"/>
                <w:sz w:val="24"/>
                <w:szCs w:val="24"/>
              </w:rPr>
              <w:t>3/2/2023</w:t>
            </w:r>
            <w:r w:rsidR="00344A96">
              <w:rPr>
                <w:rFonts w:ascii="Times New Roman" w:hAnsi="Times New Roman" w:cs="Times New Roman"/>
                <w:sz w:val="24"/>
                <w:szCs w:val="24"/>
              </w:rPr>
              <w:t>) and Bangor High School Coping Skills Program (</w:t>
            </w:r>
            <w:r w:rsidR="008B6E7B">
              <w:rPr>
                <w:rFonts w:ascii="Times New Roman" w:hAnsi="Times New Roman" w:cs="Times New Roman"/>
                <w:sz w:val="24"/>
                <w:szCs w:val="24"/>
              </w:rPr>
              <w:t>3/29/23-3/30/2023)</w:t>
            </w:r>
          </w:p>
          <w:p w14:paraId="3AD60489" w14:textId="77777777" w:rsidR="00AA3B0D" w:rsidRDefault="00402432">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Teach youth about stress, mental health, and help with self-regulation techniques</w:t>
            </w:r>
          </w:p>
          <w:p w14:paraId="6396A8DD" w14:textId="77777777" w:rsidR="00402432" w:rsidRDefault="00402432">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Outcome goal: students will leave with practical techniques to use and understand why they </w:t>
            </w:r>
            <w:r w:rsidR="00F41D4E">
              <w:rPr>
                <w:rFonts w:ascii="Times New Roman" w:hAnsi="Times New Roman" w:cs="Times New Roman"/>
                <w:sz w:val="24"/>
                <w:szCs w:val="24"/>
              </w:rPr>
              <w:t xml:space="preserve">are helpful </w:t>
            </w:r>
          </w:p>
          <w:p w14:paraId="2A1898DB" w14:textId="25197914" w:rsidR="00F41D4E" w:rsidRDefault="00F41D4E">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23 attendees</w:t>
            </w:r>
            <w:r w:rsidR="008B6E7B">
              <w:rPr>
                <w:rFonts w:ascii="Times New Roman" w:hAnsi="Times New Roman" w:cs="Times New Roman"/>
                <w:sz w:val="24"/>
                <w:szCs w:val="24"/>
              </w:rPr>
              <w:t xml:space="preserve"> at Bangor Middle School</w:t>
            </w:r>
          </w:p>
          <w:p w14:paraId="7B89AB16" w14:textId="06E9E978" w:rsidR="008B6E7B" w:rsidRDefault="00FE2908">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32 attendees at Bangor High School</w:t>
            </w:r>
          </w:p>
          <w:p w14:paraId="5B5BBC9D" w14:textId="77777777" w:rsidR="00FB0DEB" w:rsidRDefault="00FB0DEB" w:rsidP="00FB0DEB">
            <w:pPr>
              <w:ind w:firstLine="360"/>
              <w:rPr>
                <w:rFonts w:ascii="Times New Roman" w:hAnsi="Times New Roman" w:cs="Times New Roman"/>
                <w:sz w:val="24"/>
                <w:szCs w:val="24"/>
              </w:rPr>
            </w:pPr>
          </w:p>
          <w:p w14:paraId="3B925B22" w14:textId="77777777" w:rsidR="00FB0DEB" w:rsidRDefault="00FB0DEB" w:rsidP="00FB0DEB">
            <w:pPr>
              <w:rPr>
                <w:rFonts w:ascii="Times New Roman" w:hAnsi="Times New Roman" w:cs="Times New Roman"/>
                <w:sz w:val="24"/>
                <w:szCs w:val="24"/>
              </w:rPr>
            </w:pPr>
            <w:r>
              <w:rPr>
                <w:rFonts w:ascii="Times New Roman" w:hAnsi="Times New Roman" w:cs="Times New Roman"/>
                <w:sz w:val="24"/>
                <w:szCs w:val="24"/>
              </w:rPr>
              <w:t>Coping Skills Presentation at Viterbo University</w:t>
            </w:r>
          </w:p>
          <w:p w14:paraId="38D71E37" w14:textId="55922260" w:rsidR="005A673D" w:rsidRPr="005A673D" w:rsidRDefault="005A673D">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3/23/2023</w:t>
            </w:r>
            <w:r w:rsidR="00F47B50">
              <w:rPr>
                <w:rFonts w:ascii="Times New Roman" w:hAnsi="Times New Roman" w:cs="Times New Roman"/>
                <w:sz w:val="24"/>
                <w:szCs w:val="24"/>
              </w:rPr>
              <w:t xml:space="preserve"> and 9/28/2023</w:t>
            </w:r>
          </w:p>
          <w:p w14:paraId="2DA98F9A" w14:textId="77777777" w:rsidR="00FB0DEB" w:rsidRDefault="00EF54FF">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Goal: To help college students learn how to better self-regulate during stressful times</w:t>
            </w:r>
          </w:p>
          <w:p w14:paraId="2F413904" w14:textId="77777777" w:rsidR="00EF54FF" w:rsidRDefault="005A673D">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lastRenderedPageBreak/>
              <w:t>Outcome goal: students will leave with practical techniques to use and understand why they are helpful</w:t>
            </w:r>
          </w:p>
          <w:p w14:paraId="38DD6B14" w14:textId="77777777" w:rsidR="005A673D" w:rsidRDefault="005A673D">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14 attendees </w:t>
            </w:r>
            <w:r w:rsidR="00F47B50">
              <w:rPr>
                <w:rFonts w:ascii="Times New Roman" w:hAnsi="Times New Roman" w:cs="Times New Roman"/>
                <w:sz w:val="24"/>
                <w:szCs w:val="24"/>
              </w:rPr>
              <w:t>on 3/23</w:t>
            </w:r>
          </w:p>
          <w:p w14:paraId="1514DFA6" w14:textId="387AD5F8" w:rsidR="00F47B50" w:rsidRPr="00FB0DEB" w:rsidRDefault="00F47B50">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14 attendees on 9/28</w:t>
            </w:r>
          </w:p>
        </w:tc>
        <w:tc>
          <w:tcPr>
            <w:tcW w:w="1980" w:type="dxa"/>
            <w:tcBorders>
              <w:top w:val="single" w:sz="4" w:space="0" w:color="808080"/>
              <w:left w:val="single" w:sz="4" w:space="0" w:color="808080"/>
              <w:right w:val="single" w:sz="4" w:space="0" w:color="808080"/>
            </w:tcBorders>
          </w:tcPr>
          <w:p w14:paraId="24572731" w14:textId="4B8DAC39" w:rsidR="009B72CC" w:rsidRPr="008E610D" w:rsidRDefault="009B72CC" w:rsidP="009B72CC">
            <w:pPr>
              <w:rPr>
                <w:rFonts w:ascii="Times New Roman" w:hAnsi="Times New Roman" w:cs="Times New Roman"/>
                <w:sz w:val="24"/>
                <w:szCs w:val="24"/>
              </w:rPr>
            </w:pPr>
          </w:p>
        </w:tc>
      </w:tr>
      <w:tr w:rsidR="007534A9" w:rsidRPr="00653559" w14:paraId="55A4169D" w14:textId="3E875526" w:rsidTr="007534A9">
        <w:tc>
          <w:tcPr>
            <w:tcW w:w="1752" w:type="dxa"/>
            <w:tcBorders>
              <w:left w:val="single" w:sz="4" w:space="0" w:color="808080"/>
              <w:bottom w:val="single" w:sz="4" w:space="0" w:color="808080"/>
              <w:right w:val="single" w:sz="4" w:space="0" w:color="808080"/>
            </w:tcBorders>
          </w:tcPr>
          <w:p w14:paraId="10397258" w14:textId="6DDBEB71"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lastRenderedPageBreak/>
              <w:t>Continue support of community initiatives and policies that improve mental health or access to mental health resources for all populations</w:t>
            </w:r>
          </w:p>
        </w:tc>
        <w:tc>
          <w:tcPr>
            <w:tcW w:w="1734" w:type="dxa"/>
            <w:tcBorders>
              <w:left w:val="single" w:sz="4" w:space="0" w:color="808080"/>
              <w:bottom w:val="single" w:sz="4" w:space="0" w:color="808080"/>
              <w:right w:val="single" w:sz="4" w:space="0" w:color="808080"/>
            </w:tcBorders>
          </w:tcPr>
          <w:p w14:paraId="0AAF2923" w14:textId="77777777"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Behavioral Health</w:t>
            </w:r>
          </w:p>
          <w:p w14:paraId="2D8B7D3E" w14:textId="40EACC5F"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External Affairs</w:t>
            </w:r>
          </w:p>
          <w:p w14:paraId="2C3176F1" w14:textId="77777777"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Population Health</w:t>
            </w:r>
          </w:p>
          <w:p w14:paraId="06E443EF" w14:textId="46259E29" w:rsidR="009B72CC" w:rsidRPr="008E610D" w:rsidRDefault="009B72CC" w:rsidP="009B72CC">
            <w:pPr>
              <w:rPr>
                <w:rFonts w:ascii="Times New Roman" w:hAnsi="Times New Roman" w:cs="Times New Roman"/>
                <w:sz w:val="24"/>
                <w:szCs w:val="24"/>
              </w:rPr>
            </w:pPr>
          </w:p>
        </w:tc>
        <w:tc>
          <w:tcPr>
            <w:tcW w:w="1899" w:type="dxa"/>
            <w:tcBorders>
              <w:left w:val="single" w:sz="4" w:space="0" w:color="808080"/>
              <w:bottom w:val="single" w:sz="4" w:space="0" w:color="808080"/>
              <w:right w:val="single" w:sz="4" w:space="0" w:color="808080"/>
            </w:tcBorders>
          </w:tcPr>
          <w:p w14:paraId="5F3E0539" w14:textId="1811E2F5"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Federal, State, County, city health/human services departments</w:t>
            </w:r>
          </w:p>
          <w:p w14:paraId="08C77EF7" w14:textId="75F677F1"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Legislators</w:t>
            </w:r>
          </w:p>
          <w:p w14:paraId="695B4EA5" w14:textId="77777777"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Worksites</w:t>
            </w:r>
          </w:p>
          <w:p w14:paraId="6EE50234" w14:textId="77777777"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United Way</w:t>
            </w:r>
          </w:p>
          <w:p w14:paraId="7CA2BFFA" w14:textId="77777777"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Better Together</w:t>
            </w:r>
          </w:p>
          <w:p w14:paraId="0063CE4A" w14:textId="77777777"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NAMI</w:t>
            </w:r>
          </w:p>
          <w:p w14:paraId="032076AA" w14:textId="0D3ACFD2"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Change Direction</w:t>
            </w:r>
          </w:p>
        </w:tc>
        <w:tc>
          <w:tcPr>
            <w:tcW w:w="2016" w:type="dxa"/>
            <w:tcBorders>
              <w:left w:val="single" w:sz="4" w:space="0" w:color="808080"/>
              <w:bottom w:val="single" w:sz="4" w:space="0" w:color="808080"/>
              <w:right w:val="single" w:sz="4" w:space="0" w:color="808080"/>
            </w:tcBorders>
          </w:tcPr>
          <w:p w14:paraId="18D247C0" w14:textId="1E097DCB"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 Community Contributions</w:t>
            </w:r>
          </w:p>
          <w:p w14:paraId="727CE560" w14:textId="004309E4"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Community Service report</w:t>
            </w:r>
          </w:p>
          <w:p w14:paraId="4CE1C231" w14:textId="004309E4" w:rsidR="009B72CC" w:rsidRPr="008E610D" w:rsidRDefault="009B72CC" w:rsidP="009B72CC">
            <w:pPr>
              <w:rPr>
                <w:rFonts w:ascii="Times New Roman" w:hAnsi="Times New Roman" w:cs="Times New Roman"/>
                <w:sz w:val="24"/>
                <w:szCs w:val="24"/>
              </w:rPr>
            </w:pPr>
            <w:r w:rsidRPr="008E610D">
              <w:rPr>
                <w:rFonts w:ascii="Times New Roman" w:hAnsi="Times New Roman" w:cs="Times New Roman"/>
                <w:sz w:val="24"/>
                <w:szCs w:val="24"/>
              </w:rPr>
              <w:t>Policy Testimonials</w:t>
            </w:r>
          </w:p>
          <w:p w14:paraId="5617444D" w14:textId="77777777" w:rsidR="009B72CC" w:rsidRPr="008E610D" w:rsidRDefault="009B72CC" w:rsidP="009B72CC">
            <w:pPr>
              <w:rPr>
                <w:rFonts w:ascii="Times New Roman" w:hAnsi="Times New Roman" w:cs="Times New Roman"/>
                <w:sz w:val="24"/>
                <w:szCs w:val="24"/>
              </w:rPr>
            </w:pPr>
          </w:p>
        </w:tc>
        <w:tc>
          <w:tcPr>
            <w:tcW w:w="2372" w:type="dxa"/>
            <w:tcBorders>
              <w:left w:val="single" w:sz="4" w:space="0" w:color="808080"/>
              <w:bottom w:val="single" w:sz="4" w:space="0" w:color="808080"/>
              <w:right w:val="single" w:sz="4" w:space="0" w:color="808080"/>
            </w:tcBorders>
          </w:tcPr>
          <w:p w14:paraId="784DC5BC" w14:textId="77777777" w:rsidR="009B72CC" w:rsidRDefault="009B72CC" w:rsidP="009B72CC">
            <w:pPr>
              <w:rPr>
                <w:rFonts w:ascii="Times New Roman" w:hAnsi="Times New Roman" w:cs="Times New Roman"/>
                <w:sz w:val="24"/>
                <w:szCs w:val="24"/>
              </w:rPr>
            </w:pPr>
            <w:r>
              <w:rPr>
                <w:rFonts w:ascii="Times New Roman" w:hAnsi="Times New Roman" w:cs="Times New Roman"/>
                <w:sz w:val="24"/>
                <w:szCs w:val="24"/>
              </w:rPr>
              <w:t>Community Contributions:</w:t>
            </w:r>
          </w:p>
          <w:p w14:paraId="1A985A89" w14:textId="77777777" w:rsidR="009B72CC" w:rsidRDefault="009B72CC" w:rsidP="009B72CC">
            <w:pPr>
              <w:rPr>
                <w:rFonts w:ascii="Times New Roman" w:hAnsi="Times New Roman" w:cs="Times New Roman"/>
                <w:sz w:val="24"/>
                <w:szCs w:val="24"/>
              </w:rPr>
            </w:pPr>
            <w:r>
              <w:rPr>
                <w:rFonts w:ascii="Times New Roman" w:hAnsi="Times New Roman" w:cs="Times New Roman"/>
                <w:sz w:val="24"/>
                <w:szCs w:val="24"/>
              </w:rPr>
              <w:t>$64,049 (includes MH and Substance abuse)</w:t>
            </w:r>
          </w:p>
          <w:p w14:paraId="68AA8828" w14:textId="77777777" w:rsidR="009B72CC" w:rsidRDefault="009B72CC" w:rsidP="009B72CC">
            <w:pPr>
              <w:rPr>
                <w:rFonts w:ascii="Times New Roman" w:hAnsi="Times New Roman" w:cs="Times New Roman"/>
                <w:sz w:val="24"/>
                <w:szCs w:val="24"/>
              </w:rPr>
            </w:pPr>
          </w:p>
          <w:p w14:paraId="623AA7D3" w14:textId="77777777" w:rsidR="009B72CC" w:rsidRDefault="009B72CC" w:rsidP="009B72CC">
            <w:pPr>
              <w:rPr>
                <w:rFonts w:ascii="Times New Roman" w:hAnsi="Times New Roman" w:cs="Times New Roman"/>
                <w:sz w:val="24"/>
                <w:szCs w:val="24"/>
              </w:rPr>
            </w:pPr>
            <w:r>
              <w:rPr>
                <w:rFonts w:ascii="Times New Roman" w:hAnsi="Times New Roman" w:cs="Times New Roman"/>
                <w:sz w:val="24"/>
                <w:szCs w:val="24"/>
              </w:rPr>
              <w:t>Community Service Value:</w:t>
            </w:r>
          </w:p>
          <w:p w14:paraId="4BA0FCB5" w14:textId="77777777" w:rsidR="009B72CC" w:rsidRDefault="009B72CC" w:rsidP="009B72CC">
            <w:pPr>
              <w:rPr>
                <w:rFonts w:ascii="Times New Roman" w:hAnsi="Times New Roman" w:cs="Times New Roman"/>
                <w:sz w:val="24"/>
                <w:szCs w:val="24"/>
              </w:rPr>
            </w:pPr>
            <w:r>
              <w:rPr>
                <w:rFonts w:ascii="Times New Roman" w:hAnsi="Times New Roman" w:cs="Times New Roman"/>
                <w:sz w:val="24"/>
                <w:szCs w:val="24"/>
              </w:rPr>
              <w:t>Mental Health: $7,573</w:t>
            </w:r>
          </w:p>
          <w:p w14:paraId="025DD5C5" w14:textId="1F05610D" w:rsidR="009B72CC" w:rsidRPr="008E610D" w:rsidRDefault="009B72CC" w:rsidP="009B72CC">
            <w:pPr>
              <w:rPr>
                <w:rFonts w:ascii="Times New Roman" w:hAnsi="Times New Roman" w:cs="Times New Roman"/>
                <w:sz w:val="24"/>
                <w:szCs w:val="24"/>
              </w:rPr>
            </w:pPr>
          </w:p>
        </w:tc>
        <w:tc>
          <w:tcPr>
            <w:tcW w:w="2647" w:type="dxa"/>
            <w:tcBorders>
              <w:left w:val="single" w:sz="4" w:space="0" w:color="808080"/>
              <w:bottom w:val="single" w:sz="4" w:space="0" w:color="808080"/>
              <w:right w:val="single" w:sz="4" w:space="0" w:color="808080"/>
            </w:tcBorders>
          </w:tcPr>
          <w:p w14:paraId="18C1A172" w14:textId="77777777" w:rsidR="000C7889" w:rsidRDefault="000C7889" w:rsidP="000C7889">
            <w:pPr>
              <w:rPr>
                <w:rFonts w:ascii="Times New Roman" w:hAnsi="Times New Roman" w:cs="Times New Roman"/>
                <w:sz w:val="24"/>
                <w:szCs w:val="24"/>
              </w:rPr>
            </w:pPr>
            <w:r>
              <w:rPr>
                <w:rFonts w:ascii="Times New Roman" w:hAnsi="Times New Roman" w:cs="Times New Roman"/>
                <w:sz w:val="24"/>
                <w:szCs w:val="24"/>
              </w:rPr>
              <w:t>Community Contributions:</w:t>
            </w:r>
          </w:p>
          <w:p w14:paraId="575B50C1" w14:textId="41783F1F" w:rsidR="000C7889" w:rsidRDefault="000C7889" w:rsidP="000C7889">
            <w:pPr>
              <w:rPr>
                <w:rFonts w:ascii="Times New Roman" w:hAnsi="Times New Roman" w:cs="Times New Roman"/>
                <w:sz w:val="24"/>
                <w:szCs w:val="24"/>
              </w:rPr>
            </w:pPr>
            <w:r>
              <w:rPr>
                <w:rFonts w:ascii="Times New Roman" w:hAnsi="Times New Roman" w:cs="Times New Roman"/>
                <w:sz w:val="24"/>
                <w:szCs w:val="24"/>
              </w:rPr>
              <w:t>$</w:t>
            </w:r>
            <w:r w:rsidR="00A04EEF">
              <w:rPr>
                <w:rFonts w:ascii="Times New Roman" w:hAnsi="Times New Roman" w:cs="Times New Roman"/>
                <w:sz w:val="24"/>
                <w:szCs w:val="24"/>
              </w:rPr>
              <w:t>55,387</w:t>
            </w:r>
            <w:r>
              <w:rPr>
                <w:rFonts w:ascii="Times New Roman" w:hAnsi="Times New Roman" w:cs="Times New Roman"/>
                <w:sz w:val="24"/>
                <w:szCs w:val="24"/>
              </w:rPr>
              <w:t xml:space="preserve"> (includes M</w:t>
            </w:r>
            <w:r w:rsidR="00715158">
              <w:rPr>
                <w:rFonts w:ascii="Times New Roman" w:hAnsi="Times New Roman" w:cs="Times New Roman"/>
                <w:sz w:val="24"/>
                <w:szCs w:val="24"/>
              </w:rPr>
              <w:t>ental Health</w:t>
            </w:r>
            <w:r>
              <w:rPr>
                <w:rFonts w:ascii="Times New Roman" w:hAnsi="Times New Roman" w:cs="Times New Roman"/>
                <w:sz w:val="24"/>
                <w:szCs w:val="24"/>
              </w:rPr>
              <w:t xml:space="preserve"> and Substance abuse)</w:t>
            </w:r>
          </w:p>
          <w:p w14:paraId="6535DABF" w14:textId="77777777" w:rsidR="000C7889" w:rsidRDefault="000C7889" w:rsidP="000C7889">
            <w:pPr>
              <w:rPr>
                <w:rFonts w:ascii="Times New Roman" w:hAnsi="Times New Roman" w:cs="Times New Roman"/>
                <w:sz w:val="24"/>
                <w:szCs w:val="24"/>
              </w:rPr>
            </w:pPr>
          </w:p>
          <w:p w14:paraId="5E15BB09" w14:textId="77777777" w:rsidR="000C7889" w:rsidRPr="00A04EEF" w:rsidRDefault="000C7889" w:rsidP="000C7889">
            <w:pPr>
              <w:rPr>
                <w:rFonts w:ascii="Times New Roman" w:hAnsi="Times New Roman" w:cs="Times New Roman"/>
                <w:sz w:val="24"/>
                <w:szCs w:val="24"/>
                <w:highlight w:val="yellow"/>
              </w:rPr>
            </w:pPr>
            <w:r w:rsidRPr="00A04EEF">
              <w:rPr>
                <w:rFonts w:ascii="Times New Roman" w:hAnsi="Times New Roman" w:cs="Times New Roman"/>
                <w:sz w:val="24"/>
                <w:szCs w:val="24"/>
                <w:highlight w:val="yellow"/>
              </w:rPr>
              <w:t>Community Service Value:</w:t>
            </w:r>
          </w:p>
          <w:p w14:paraId="02B52675" w14:textId="62CAC55F" w:rsidR="000C7889" w:rsidRDefault="000C7889" w:rsidP="000C7889">
            <w:pPr>
              <w:rPr>
                <w:rFonts w:ascii="Times New Roman" w:hAnsi="Times New Roman" w:cs="Times New Roman"/>
                <w:sz w:val="24"/>
                <w:szCs w:val="24"/>
              </w:rPr>
            </w:pPr>
            <w:r w:rsidRPr="00A04EEF">
              <w:rPr>
                <w:rFonts w:ascii="Times New Roman" w:hAnsi="Times New Roman" w:cs="Times New Roman"/>
                <w:sz w:val="24"/>
                <w:szCs w:val="24"/>
                <w:highlight w:val="yellow"/>
              </w:rPr>
              <w:t>Mental Health: $</w:t>
            </w:r>
          </w:p>
          <w:p w14:paraId="6627401B" w14:textId="77777777" w:rsidR="009B72CC" w:rsidRPr="008E610D" w:rsidRDefault="009B72CC" w:rsidP="009B72CC">
            <w:pPr>
              <w:rPr>
                <w:rFonts w:ascii="Times New Roman" w:hAnsi="Times New Roman" w:cs="Times New Roman"/>
                <w:sz w:val="24"/>
                <w:szCs w:val="24"/>
              </w:rPr>
            </w:pPr>
          </w:p>
        </w:tc>
        <w:tc>
          <w:tcPr>
            <w:tcW w:w="1980" w:type="dxa"/>
            <w:tcBorders>
              <w:left w:val="single" w:sz="4" w:space="0" w:color="808080"/>
              <w:bottom w:val="single" w:sz="4" w:space="0" w:color="808080"/>
              <w:right w:val="single" w:sz="4" w:space="0" w:color="808080"/>
            </w:tcBorders>
          </w:tcPr>
          <w:p w14:paraId="68DA5E2E" w14:textId="5CD4AE15" w:rsidR="009B72CC" w:rsidRPr="008E610D" w:rsidRDefault="009B72CC" w:rsidP="009B72CC">
            <w:pPr>
              <w:rPr>
                <w:rFonts w:ascii="Times New Roman" w:hAnsi="Times New Roman" w:cs="Times New Roman"/>
                <w:sz w:val="24"/>
                <w:szCs w:val="24"/>
              </w:rPr>
            </w:pPr>
          </w:p>
        </w:tc>
      </w:tr>
    </w:tbl>
    <w:p w14:paraId="13045A4E" w14:textId="77777777" w:rsidR="001E2AD4" w:rsidRPr="00653559" w:rsidRDefault="001E2AD4" w:rsidP="001E2AD4">
      <w:pPr>
        <w:shd w:val="clear" w:color="auto" w:fill="FFFFFF" w:themeFill="background1"/>
        <w:ind w:firstLine="0"/>
        <w:rPr>
          <w:rFonts w:ascii="Times New Roman" w:hAnsi="Times New Roman" w:cs="Times New Roman"/>
          <w:sz w:val="24"/>
        </w:rPr>
      </w:pPr>
    </w:p>
    <w:p w14:paraId="7105EC76" w14:textId="45A57955" w:rsidR="00CE5D25" w:rsidRDefault="00CE5D25">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14:paraId="34933677" w14:textId="2E264B4F" w:rsidR="009C472B" w:rsidRPr="00653559" w:rsidRDefault="006714C9" w:rsidP="00934EEC">
      <w:pPr>
        <w:pStyle w:val="Title"/>
        <w:rPr>
          <w:rFonts w:ascii="Times New Roman" w:hAnsi="Times New Roman" w:cs="Times New Roman"/>
        </w:rPr>
      </w:pPr>
      <w:r w:rsidRPr="00653559">
        <w:rPr>
          <w:rFonts w:ascii="Times New Roman" w:hAnsi="Times New Roman" w:cs="Times New Roman"/>
        </w:rPr>
        <w:lastRenderedPageBreak/>
        <w:t xml:space="preserve"> </w:t>
      </w:r>
      <w:r w:rsidR="009C472B" w:rsidRPr="00653559">
        <w:rPr>
          <w:rFonts w:ascii="Times New Roman" w:hAnsi="Times New Roman" w:cs="Times New Roman"/>
        </w:rPr>
        <w:t xml:space="preserve">Identified Need/Issue: </w:t>
      </w:r>
      <w:r w:rsidR="00E53138" w:rsidRPr="00653559">
        <w:rPr>
          <w:rFonts w:ascii="Times New Roman" w:hAnsi="Times New Roman" w:cs="Times New Roman"/>
        </w:rPr>
        <w:t>S</w:t>
      </w:r>
      <w:r w:rsidR="009C472B" w:rsidRPr="00653559">
        <w:rPr>
          <w:rFonts w:ascii="Times New Roman" w:hAnsi="Times New Roman" w:cs="Times New Roman"/>
        </w:rPr>
        <w:t>ubstance abuse</w:t>
      </w:r>
    </w:p>
    <w:tbl>
      <w:tblPr>
        <w:tblStyle w:val="TableGrid1"/>
        <w:tblW w:w="14400" w:type="dxa"/>
        <w:tblLook w:val="04A0" w:firstRow="1" w:lastRow="0" w:firstColumn="1" w:lastColumn="0" w:noHBand="0" w:noVBand="1"/>
      </w:tblPr>
      <w:tblGrid>
        <w:gridCol w:w="1798"/>
        <w:gridCol w:w="1873"/>
        <w:gridCol w:w="1971"/>
        <w:gridCol w:w="1959"/>
        <w:gridCol w:w="2659"/>
        <w:gridCol w:w="2497"/>
        <w:gridCol w:w="1643"/>
      </w:tblGrid>
      <w:tr w:rsidR="00621D4C" w:rsidRPr="00653559" w14:paraId="4854F3CF" w14:textId="630372B6" w:rsidTr="006178BB">
        <w:tc>
          <w:tcPr>
            <w:tcW w:w="14400" w:type="dxa"/>
            <w:gridSpan w:val="7"/>
            <w:tcBorders>
              <w:top w:val="nil"/>
              <w:left w:val="nil"/>
              <w:bottom w:val="nil"/>
              <w:right w:val="nil"/>
            </w:tcBorders>
          </w:tcPr>
          <w:p w14:paraId="70DB1634" w14:textId="77777777" w:rsidR="00CA257D" w:rsidRPr="00653559" w:rsidRDefault="00CA257D" w:rsidP="009C472B">
            <w:pPr>
              <w:rPr>
                <w:rFonts w:ascii="Times New Roman" w:hAnsi="Times New Roman" w:cs="Times New Roman"/>
                <w:b/>
                <w:color w:val="FF0000"/>
                <w:sz w:val="24"/>
                <w:szCs w:val="24"/>
              </w:rPr>
            </w:pPr>
          </w:p>
          <w:p w14:paraId="1FEFB996" w14:textId="77777777" w:rsidR="00CA257D" w:rsidRPr="00653559" w:rsidRDefault="00CA257D" w:rsidP="00131AC9">
            <w:pPr>
              <w:rPr>
                <w:rFonts w:ascii="Times New Roman" w:hAnsi="Times New Roman" w:cs="Times New Roman"/>
                <w:sz w:val="28"/>
                <w:szCs w:val="28"/>
              </w:rPr>
            </w:pPr>
            <w:r w:rsidRPr="00653559">
              <w:rPr>
                <w:rFonts w:ascii="Times New Roman" w:hAnsi="Times New Roman" w:cs="Times New Roman"/>
                <w:b/>
                <w:sz w:val="28"/>
                <w:szCs w:val="28"/>
              </w:rPr>
              <w:t xml:space="preserve">Goal: </w:t>
            </w:r>
            <w:r w:rsidRPr="00653559">
              <w:rPr>
                <w:rFonts w:ascii="Times New Roman" w:hAnsi="Times New Roman" w:cs="Times New Roman"/>
                <w:sz w:val="28"/>
                <w:szCs w:val="28"/>
              </w:rPr>
              <w:t>Reduce the rate of drug overdose deaths to less than</w:t>
            </w:r>
            <w:r>
              <w:rPr>
                <w:rFonts w:ascii="Times New Roman" w:hAnsi="Times New Roman" w:cs="Times New Roman"/>
                <w:sz w:val="28"/>
                <w:szCs w:val="28"/>
              </w:rPr>
              <w:t xml:space="preserve"> </w:t>
            </w:r>
            <w:r w:rsidRPr="00653559">
              <w:rPr>
                <w:rFonts w:ascii="Times New Roman" w:hAnsi="Times New Roman" w:cs="Times New Roman"/>
                <w:sz w:val="28"/>
                <w:szCs w:val="28"/>
              </w:rPr>
              <w:t>27.02/100,000 by 2024</w:t>
            </w:r>
          </w:p>
          <w:p w14:paraId="165493A0" w14:textId="5F9C6772" w:rsidR="00084E7F" w:rsidRPr="00653559" w:rsidRDefault="00084E7F" w:rsidP="009C472B">
            <w:pPr>
              <w:rPr>
                <w:rFonts w:ascii="Times New Roman" w:hAnsi="Times New Roman" w:cs="Times New Roman"/>
                <w:b/>
                <w:color w:val="FF0000"/>
                <w:sz w:val="24"/>
                <w:szCs w:val="24"/>
              </w:rPr>
            </w:pPr>
          </w:p>
        </w:tc>
      </w:tr>
      <w:tr w:rsidR="00967FCD" w:rsidRPr="00653559" w14:paraId="4EAAFF19" w14:textId="45B01CFE" w:rsidTr="00A52A3D">
        <w:tc>
          <w:tcPr>
            <w:tcW w:w="1798" w:type="dxa"/>
            <w:tcBorders>
              <w:top w:val="nil"/>
              <w:left w:val="nil"/>
              <w:bottom w:val="single" w:sz="4" w:space="0" w:color="808080"/>
              <w:right w:val="nil"/>
            </w:tcBorders>
          </w:tcPr>
          <w:p w14:paraId="2C1B1C01" w14:textId="0290B489" w:rsidR="00084E7F" w:rsidRPr="00653559" w:rsidRDefault="00084E7F" w:rsidP="009C472B">
            <w:pPr>
              <w:rPr>
                <w:rFonts w:ascii="Times New Roman" w:hAnsi="Times New Roman" w:cs="Times New Roman"/>
                <w:b/>
                <w:sz w:val="28"/>
                <w:szCs w:val="28"/>
              </w:rPr>
            </w:pPr>
            <w:r w:rsidRPr="00653559">
              <w:rPr>
                <w:rFonts w:ascii="Times New Roman" w:hAnsi="Times New Roman" w:cs="Times New Roman"/>
                <w:b/>
                <w:sz w:val="28"/>
                <w:szCs w:val="28"/>
              </w:rPr>
              <w:t>Action</w:t>
            </w:r>
          </w:p>
        </w:tc>
        <w:tc>
          <w:tcPr>
            <w:tcW w:w="1873" w:type="dxa"/>
            <w:tcBorders>
              <w:top w:val="nil"/>
              <w:left w:val="nil"/>
              <w:bottom w:val="single" w:sz="4" w:space="0" w:color="808080"/>
              <w:right w:val="nil"/>
            </w:tcBorders>
          </w:tcPr>
          <w:p w14:paraId="60CEF198" w14:textId="77777777" w:rsidR="00084E7F" w:rsidRPr="00653559" w:rsidRDefault="00084E7F" w:rsidP="009C472B">
            <w:pPr>
              <w:rPr>
                <w:rFonts w:ascii="Times New Roman" w:hAnsi="Times New Roman" w:cs="Times New Roman"/>
                <w:b/>
                <w:sz w:val="28"/>
                <w:szCs w:val="28"/>
              </w:rPr>
            </w:pPr>
            <w:r w:rsidRPr="00653559">
              <w:rPr>
                <w:rFonts w:ascii="Times New Roman" w:hAnsi="Times New Roman" w:cs="Times New Roman"/>
                <w:b/>
                <w:sz w:val="28"/>
                <w:szCs w:val="28"/>
              </w:rPr>
              <w:t>Resource (program)</w:t>
            </w:r>
          </w:p>
        </w:tc>
        <w:tc>
          <w:tcPr>
            <w:tcW w:w="1971" w:type="dxa"/>
            <w:tcBorders>
              <w:top w:val="nil"/>
              <w:left w:val="nil"/>
              <w:bottom w:val="single" w:sz="4" w:space="0" w:color="808080"/>
              <w:right w:val="nil"/>
            </w:tcBorders>
          </w:tcPr>
          <w:p w14:paraId="5C628F32" w14:textId="77777777" w:rsidR="00084E7F" w:rsidRPr="00653559" w:rsidRDefault="00084E7F" w:rsidP="009C472B">
            <w:pPr>
              <w:rPr>
                <w:rFonts w:ascii="Times New Roman" w:hAnsi="Times New Roman" w:cs="Times New Roman"/>
                <w:b/>
                <w:sz w:val="28"/>
                <w:szCs w:val="28"/>
              </w:rPr>
            </w:pPr>
            <w:r w:rsidRPr="00653559">
              <w:rPr>
                <w:rFonts w:ascii="Times New Roman" w:hAnsi="Times New Roman" w:cs="Times New Roman"/>
                <w:b/>
                <w:sz w:val="28"/>
                <w:szCs w:val="28"/>
              </w:rPr>
              <w:t>Partnerships</w:t>
            </w:r>
          </w:p>
        </w:tc>
        <w:tc>
          <w:tcPr>
            <w:tcW w:w="1959" w:type="dxa"/>
            <w:tcBorders>
              <w:top w:val="nil"/>
              <w:left w:val="nil"/>
              <w:bottom w:val="single" w:sz="4" w:space="0" w:color="808080"/>
              <w:right w:val="nil"/>
            </w:tcBorders>
          </w:tcPr>
          <w:p w14:paraId="7522AF46" w14:textId="77777777" w:rsidR="00084E7F" w:rsidRPr="00653559" w:rsidRDefault="00084E7F" w:rsidP="009C472B">
            <w:pPr>
              <w:rPr>
                <w:rFonts w:ascii="Times New Roman" w:hAnsi="Times New Roman" w:cs="Times New Roman"/>
                <w:b/>
                <w:sz w:val="28"/>
                <w:szCs w:val="28"/>
              </w:rPr>
            </w:pPr>
            <w:r w:rsidRPr="00653559">
              <w:rPr>
                <w:rFonts w:ascii="Times New Roman" w:hAnsi="Times New Roman" w:cs="Times New Roman"/>
                <w:b/>
                <w:sz w:val="28"/>
                <w:szCs w:val="28"/>
              </w:rPr>
              <w:t>Measure of Impact</w:t>
            </w:r>
          </w:p>
        </w:tc>
        <w:tc>
          <w:tcPr>
            <w:tcW w:w="2659" w:type="dxa"/>
            <w:tcBorders>
              <w:top w:val="nil"/>
              <w:left w:val="nil"/>
              <w:bottom w:val="single" w:sz="4" w:space="0" w:color="808080"/>
              <w:right w:val="nil"/>
            </w:tcBorders>
          </w:tcPr>
          <w:p w14:paraId="675C6C63" w14:textId="31041956" w:rsidR="00084E7F" w:rsidRPr="00653559" w:rsidRDefault="00084E7F" w:rsidP="009C472B">
            <w:pPr>
              <w:rPr>
                <w:rFonts w:ascii="Times New Roman" w:hAnsi="Times New Roman" w:cs="Times New Roman"/>
                <w:b/>
                <w:sz w:val="28"/>
                <w:szCs w:val="28"/>
              </w:rPr>
            </w:pPr>
            <w:r w:rsidRPr="00653559">
              <w:rPr>
                <w:rFonts w:ascii="Times New Roman" w:hAnsi="Times New Roman" w:cs="Times New Roman"/>
                <w:b/>
                <w:sz w:val="28"/>
                <w:szCs w:val="28"/>
              </w:rPr>
              <w:t>2022</w:t>
            </w:r>
          </w:p>
        </w:tc>
        <w:tc>
          <w:tcPr>
            <w:tcW w:w="2497" w:type="dxa"/>
            <w:tcBorders>
              <w:top w:val="nil"/>
              <w:left w:val="nil"/>
              <w:bottom w:val="single" w:sz="4" w:space="0" w:color="808080"/>
              <w:right w:val="nil"/>
            </w:tcBorders>
          </w:tcPr>
          <w:p w14:paraId="5419C89A" w14:textId="34447787" w:rsidR="00084E7F" w:rsidRPr="00653559" w:rsidRDefault="00084E7F" w:rsidP="009C472B">
            <w:pPr>
              <w:rPr>
                <w:rFonts w:ascii="Times New Roman" w:hAnsi="Times New Roman" w:cs="Times New Roman"/>
                <w:b/>
                <w:sz w:val="28"/>
                <w:szCs w:val="28"/>
              </w:rPr>
            </w:pPr>
            <w:r w:rsidRPr="00653559">
              <w:rPr>
                <w:rFonts w:ascii="Times New Roman" w:hAnsi="Times New Roman" w:cs="Times New Roman"/>
                <w:b/>
                <w:sz w:val="28"/>
                <w:szCs w:val="28"/>
              </w:rPr>
              <w:t>2023</w:t>
            </w:r>
            <w:r w:rsidR="00CE675F">
              <w:rPr>
                <w:rFonts w:ascii="Times New Roman" w:hAnsi="Times New Roman" w:cs="Times New Roman"/>
                <w:b/>
                <w:sz w:val="28"/>
                <w:szCs w:val="28"/>
              </w:rPr>
              <w:t xml:space="preserve"> </w:t>
            </w:r>
            <w:r w:rsidR="00CE675F" w:rsidRPr="00AC417B">
              <w:rPr>
                <w:rFonts w:ascii="Times New Roman" w:hAnsi="Times New Roman" w:cs="Times New Roman"/>
                <w:b/>
                <w:sz w:val="18"/>
                <w:szCs w:val="18"/>
              </w:rPr>
              <w:t>*</w:t>
            </w:r>
            <w:r w:rsidR="00CE675F">
              <w:rPr>
                <w:rFonts w:ascii="Times New Roman" w:hAnsi="Times New Roman" w:cs="Times New Roman"/>
                <w:b/>
                <w:sz w:val="18"/>
                <w:szCs w:val="18"/>
              </w:rPr>
              <w:t xml:space="preserve">Data reported for </w:t>
            </w:r>
            <w:r w:rsidR="00CE675F" w:rsidRPr="00AC417B">
              <w:rPr>
                <w:rFonts w:ascii="Times New Roman" w:hAnsi="Times New Roman" w:cs="Times New Roman"/>
                <w:b/>
                <w:sz w:val="18"/>
                <w:szCs w:val="18"/>
              </w:rPr>
              <w:t xml:space="preserve">1/1/2023 – 9/30/2023 due to </w:t>
            </w:r>
            <w:r w:rsidR="00CE675F">
              <w:rPr>
                <w:rFonts w:ascii="Times New Roman" w:hAnsi="Times New Roman" w:cs="Times New Roman"/>
                <w:b/>
                <w:sz w:val="18"/>
                <w:szCs w:val="18"/>
              </w:rPr>
              <w:t>change in</w:t>
            </w:r>
            <w:r w:rsidR="00CE675F" w:rsidRPr="00AC417B">
              <w:rPr>
                <w:rFonts w:ascii="Times New Roman" w:hAnsi="Times New Roman" w:cs="Times New Roman"/>
                <w:b/>
                <w:sz w:val="18"/>
                <w:szCs w:val="18"/>
              </w:rPr>
              <w:t xml:space="preserve"> fiscal year</w:t>
            </w:r>
          </w:p>
        </w:tc>
        <w:tc>
          <w:tcPr>
            <w:tcW w:w="1643" w:type="dxa"/>
            <w:tcBorders>
              <w:top w:val="nil"/>
              <w:left w:val="nil"/>
              <w:bottom w:val="single" w:sz="4" w:space="0" w:color="808080"/>
              <w:right w:val="nil"/>
            </w:tcBorders>
          </w:tcPr>
          <w:p w14:paraId="10551B23" w14:textId="7F2327CE" w:rsidR="00084E7F" w:rsidRPr="00653559" w:rsidRDefault="00084E7F" w:rsidP="009C472B">
            <w:pPr>
              <w:rPr>
                <w:rFonts w:ascii="Times New Roman" w:hAnsi="Times New Roman" w:cs="Times New Roman"/>
                <w:b/>
                <w:sz w:val="28"/>
                <w:szCs w:val="28"/>
              </w:rPr>
            </w:pPr>
            <w:r w:rsidRPr="00653559">
              <w:rPr>
                <w:rFonts w:ascii="Times New Roman" w:hAnsi="Times New Roman" w:cs="Times New Roman"/>
                <w:b/>
                <w:sz w:val="28"/>
                <w:szCs w:val="28"/>
              </w:rPr>
              <w:t>2024</w:t>
            </w:r>
          </w:p>
        </w:tc>
      </w:tr>
      <w:tr w:rsidR="00967FCD" w:rsidRPr="00653559" w14:paraId="25399344" w14:textId="2BFEBF8B" w:rsidTr="00A52A3D">
        <w:tc>
          <w:tcPr>
            <w:tcW w:w="1798" w:type="dxa"/>
            <w:tcBorders>
              <w:top w:val="nil"/>
              <w:left w:val="single" w:sz="4" w:space="0" w:color="808080"/>
              <w:bottom w:val="single" w:sz="4" w:space="0" w:color="808080"/>
              <w:right w:val="single" w:sz="4" w:space="0" w:color="808080"/>
            </w:tcBorders>
          </w:tcPr>
          <w:p w14:paraId="3D6FA254" w14:textId="04832ED4"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Continue to provide leadership for Alliance to HEAL</w:t>
            </w:r>
          </w:p>
          <w:p w14:paraId="7EB35451" w14:textId="77777777" w:rsidR="00084E7F" w:rsidRPr="008E610D" w:rsidRDefault="00084E7F" w:rsidP="009C472B">
            <w:pPr>
              <w:rPr>
                <w:rFonts w:ascii="Times New Roman" w:hAnsi="Times New Roman" w:cs="Times New Roman"/>
                <w:sz w:val="24"/>
                <w:szCs w:val="24"/>
              </w:rPr>
            </w:pPr>
          </w:p>
          <w:p w14:paraId="40B6A588" w14:textId="77777777" w:rsidR="00084E7F" w:rsidRPr="008E610D" w:rsidRDefault="00084E7F" w:rsidP="009C472B">
            <w:pPr>
              <w:rPr>
                <w:rFonts w:ascii="Times New Roman" w:hAnsi="Times New Roman" w:cs="Times New Roman"/>
                <w:sz w:val="24"/>
                <w:szCs w:val="24"/>
              </w:rPr>
            </w:pPr>
          </w:p>
        </w:tc>
        <w:tc>
          <w:tcPr>
            <w:tcW w:w="1873" w:type="dxa"/>
            <w:tcBorders>
              <w:top w:val="single" w:sz="4" w:space="0" w:color="808080"/>
              <w:left w:val="single" w:sz="4" w:space="0" w:color="808080"/>
              <w:bottom w:val="single" w:sz="4" w:space="0" w:color="808080"/>
              <w:right w:val="single" w:sz="4" w:space="0" w:color="808080"/>
            </w:tcBorders>
          </w:tcPr>
          <w:p w14:paraId="6D1568B9" w14:textId="77777777"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Population Health</w:t>
            </w:r>
          </w:p>
          <w:p w14:paraId="185FB8DA" w14:textId="77777777"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ER</w:t>
            </w:r>
          </w:p>
          <w:p w14:paraId="39F920DB" w14:textId="44F486AB"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Behavioral Health</w:t>
            </w:r>
          </w:p>
        </w:tc>
        <w:tc>
          <w:tcPr>
            <w:tcW w:w="1971" w:type="dxa"/>
            <w:tcBorders>
              <w:top w:val="single" w:sz="4" w:space="0" w:color="808080"/>
              <w:left w:val="single" w:sz="4" w:space="0" w:color="808080"/>
              <w:bottom w:val="single" w:sz="4" w:space="0" w:color="808080"/>
              <w:right w:val="single" w:sz="4" w:space="0" w:color="808080"/>
            </w:tcBorders>
          </w:tcPr>
          <w:p w14:paraId="6C7B9610" w14:textId="15EA806A"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Alliance to HEAL</w:t>
            </w:r>
          </w:p>
          <w:p w14:paraId="256E5238" w14:textId="5C4F6251"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Mayo Healthcare</w:t>
            </w:r>
          </w:p>
          <w:p w14:paraId="1454EDF6" w14:textId="77777777"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La Crosse Community Foundation</w:t>
            </w:r>
          </w:p>
          <w:p w14:paraId="1939B203" w14:textId="2BF47593"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La Crosse County Health Department</w:t>
            </w:r>
          </w:p>
        </w:tc>
        <w:tc>
          <w:tcPr>
            <w:tcW w:w="1959" w:type="dxa"/>
            <w:tcBorders>
              <w:top w:val="single" w:sz="4" w:space="0" w:color="808080"/>
              <w:left w:val="single" w:sz="4" w:space="0" w:color="808080"/>
              <w:bottom w:val="single" w:sz="4" w:space="0" w:color="808080"/>
              <w:right w:val="single" w:sz="4" w:space="0" w:color="808080"/>
            </w:tcBorders>
          </w:tcPr>
          <w:p w14:paraId="556EE70B" w14:textId="0A1DA86C"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Plan developed by Q1 2022</w:t>
            </w:r>
          </w:p>
          <w:p w14:paraId="1AA2758D" w14:textId="77777777"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Measures added based on plan</w:t>
            </w:r>
          </w:p>
          <w:p w14:paraId="601F4671" w14:textId="77777777"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 community contribution</w:t>
            </w:r>
          </w:p>
          <w:p w14:paraId="658472EB" w14:textId="775162FE"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Community Service reporting</w:t>
            </w:r>
          </w:p>
        </w:tc>
        <w:tc>
          <w:tcPr>
            <w:tcW w:w="2659" w:type="dxa"/>
            <w:tcBorders>
              <w:top w:val="single" w:sz="4" w:space="0" w:color="808080"/>
              <w:left w:val="single" w:sz="4" w:space="0" w:color="808080"/>
              <w:bottom w:val="single" w:sz="4" w:space="0" w:color="808080"/>
              <w:right w:val="single" w:sz="4" w:space="0" w:color="808080"/>
            </w:tcBorders>
          </w:tcPr>
          <w:p w14:paraId="7AC9D61C" w14:textId="7453E62E" w:rsidR="00084E7F" w:rsidRPr="008E610D" w:rsidRDefault="006C23A1" w:rsidP="009C472B">
            <w:pPr>
              <w:rPr>
                <w:rFonts w:ascii="Times New Roman" w:hAnsi="Times New Roman" w:cs="Times New Roman"/>
                <w:sz w:val="24"/>
                <w:szCs w:val="24"/>
              </w:rPr>
            </w:pPr>
            <w:r w:rsidRPr="008E610D">
              <w:rPr>
                <w:rFonts w:ascii="Times New Roman" w:hAnsi="Times New Roman" w:cs="Times New Roman"/>
                <w:sz w:val="24"/>
                <w:szCs w:val="24"/>
              </w:rPr>
              <w:t xml:space="preserve">Strategic Planning </w:t>
            </w:r>
            <w:r w:rsidR="009C6C43">
              <w:rPr>
                <w:rFonts w:ascii="Times New Roman" w:hAnsi="Times New Roman" w:cs="Times New Roman"/>
                <w:sz w:val="24"/>
                <w:szCs w:val="24"/>
              </w:rPr>
              <w:t xml:space="preserve">in </w:t>
            </w:r>
            <w:r w:rsidRPr="008E610D">
              <w:rPr>
                <w:rFonts w:ascii="Times New Roman" w:hAnsi="Times New Roman" w:cs="Times New Roman"/>
                <w:sz w:val="24"/>
                <w:szCs w:val="24"/>
              </w:rPr>
              <w:t>2023</w:t>
            </w:r>
          </w:p>
          <w:p w14:paraId="316E5412" w14:textId="232D52DE" w:rsidR="00621D4C" w:rsidRPr="008E610D" w:rsidRDefault="00621D4C" w:rsidP="009C472B">
            <w:pPr>
              <w:rPr>
                <w:rFonts w:ascii="Times New Roman" w:hAnsi="Times New Roman" w:cs="Times New Roman"/>
                <w:sz w:val="24"/>
                <w:szCs w:val="24"/>
              </w:rPr>
            </w:pPr>
            <w:r w:rsidRPr="008E610D">
              <w:rPr>
                <w:rFonts w:ascii="Times New Roman" w:hAnsi="Times New Roman" w:cs="Times New Roman"/>
                <w:sz w:val="24"/>
                <w:szCs w:val="24"/>
              </w:rPr>
              <w:t xml:space="preserve">Current Goals: </w:t>
            </w:r>
          </w:p>
          <w:p w14:paraId="5A5B5560" w14:textId="77777777" w:rsidR="00621D4C" w:rsidRPr="008E610D" w:rsidRDefault="00621D4C">
            <w:pPr>
              <w:pStyle w:val="ListParagraph"/>
              <w:numPr>
                <w:ilvl w:val="0"/>
                <w:numId w:val="5"/>
              </w:numPr>
              <w:shd w:val="clear" w:color="auto" w:fill="FFFFFF"/>
              <w:spacing w:before="45"/>
              <w:rPr>
                <w:rFonts w:ascii="Times New Roman" w:eastAsia="Times New Roman" w:hAnsi="Times New Roman" w:cs="Times New Roman"/>
                <w:color w:val="000000"/>
                <w:sz w:val="24"/>
                <w:szCs w:val="24"/>
              </w:rPr>
            </w:pPr>
            <w:r w:rsidRPr="008E610D">
              <w:rPr>
                <w:rFonts w:ascii="Times New Roman" w:eastAsia="Times New Roman" w:hAnsi="Times New Roman" w:cs="Times New Roman"/>
                <w:color w:val="000000"/>
                <w:sz w:val="24"/>
                <w:szCs w:val="24"/>
              </w:rPr>
              <w:t>Limit the supply of opioids in our community</w:t>
            </w:r>
          </w:p>
          <w:p w14:paraId="7CE73ADC" w14:textId="77777777" w:rsidR="00621D4C" w:rsidRPr="008E610D" w:rsidRDefault="00621D4C">
            <w:pPr>
              <w:pStyle w:val="ListParagraph"/>
              <w:numPr>
                <w:ilvl w:val="0"/>
                <w:numId w:val="5"/>
              </w:numPr>
              <w:shd w:val="clear" w:color="auto" w:fill="FFFFFF"/>
              <w:spacing w:before="45"/>
              <w:rPr>
                <w:rFonts w:ascii="Times New Roman" w:eastAsia="Times New Roman" w:hAnsi="Times New Roman" w:cs="Times New Roman"/>
                <w:color w:val="000000"/>
                <w:sz w:val="24"/>
                <w:szCs w:val="24"/>
              </w:rPr>
            </w:pPr>
            <w:r w:rsidRPr="008E610D">
              <w:rPr>
                <w:rFonts w:ascii="Times New Roman" w:eastAsia="Times New Roman" w:hAnsi="Times New Roman" w:cs="Times New Roman"/>
                <w:color w:val="000000"/>
                <w:sz w:val="24"/>
                <w:szCs w:val="24"/>
              </w:rPr>
              <w:t>Raise awareness of the risk of opioid addiction </w:t>
            </w:r>
          </w:p>
          <w:p w14:paraId="4DC9F4D8" w14:textId="77777777" w:rsidR="00621D4C" w:rsidRPr="008E610D" w:rsidRDefault="00621D4C">
            <w:pPr>
              <w:pStyle w:val="ListParagraph"/>
              <w:numPr>
                <w:ilvl w:val="0"/>
                <w:numId w:val="5"/>
              </w:numPr>
              <w:shd w:val="clear" w:color="auto" w:fill="FFFFFF"/>
              <w:spacing w:before="45"/>
              <w:rPr>
                <w:rFonts w:ascii="Times New Roman" w:eastAsia="Times New Roman" w:hAnsi="Times New Roman" w:cs="Times New Roman"/>
                <w:color w:val="000000"/>
                <w:sz w:val="24"/>
                <w:szCs w:val="24"/>
              </w:rPr>
            </w:pPr>
            <w:r w:rsidRPr="008E610D">
              <w:rPr>
                <w:rFonts w:ascii="Times New Roman" w:eastAsia="Times New Roman" w:hAnsi="Times New Roman" w:cs="Times New Roman"/>
                <w:color w:val="000000"/>
                <w:sz w:val="24"/>
                <w:szCs w:val="24"/>
              </w:rPr>
              <w:t>Reduce opioid-related addiction, deaths, and crime in our communities</w:t>
            </w:r>
          </w:p>
          <w:p w14:paraId="57C2E419" w14:textId="77777777" w:rsidR="00621D4C" w:rsidRPr="008E610D" w:rsidRDefault="00621D4C">
            <w:pPr>
              <w:pStyle w:val="ListParagraph"/>
              <w:numPr>
                <w:ilvl w:val="0"/>
                <w:numId w:val="5"/>
              </w:numPr>
              <w:shd w:val="clear" w:color="auto" w:fill="FFFFFF"/>
              <w:spacing w:before="45"/>
              <w:rPr>
                <w:rFonts w:ascii="Times New Roman" w:eastAsia="Times New Roman" w:hAnsi="Times New Roman" w:cs="Times New Roman"/>
                <w:color w:val="000000"/>
                <w:sz w:val="24"/>
                <w:szCs w:val="24"/>
              </w:rPr>
            </w:pPr>
            <w:r w:rsidRPr="008E610D">
              <w:rPr>
                <w:rFonts w:ascii="Times New Roman" w:eastAsia="Times New Roman" w:hAnsi="Times New Roman" w:cs="Times New Roman"/>
                <w:color w:val="000000"/>
                <w:sz w:val="24"/>
                <w:szCs w:val="24"/>
              </w:rPr>
              <w:t>Create a readily accessible, coordinated, systemic response that increases treatment capacity and enhances the prevention, treatment, and recovery continuum</w:t>
            </w:r>
          </w:p>
          <w:p w14:paraId="1CD0C32D" w14:textId="77777777" w:rsidR="00621D4C" w:rsidRPr="008E610D" w:rsidRDefault="00621D4C" w:rsidP="009C472B">
            <w:pPr>
              <w:rPr>
                <w:rFonts w:ascii="Times New Roman" w:hAnsi="Times New Roman" w:cs="Times New Roman"/>
                <w:sz w:val="24"/>
                <w:szCs w:val="24"/>
              </w:rPr>
            </w:pPr>
          </w:p>
          <w:p w14:paraId="5307AC62" w14:textId="2E6F6570" w:rsidR="006B3CF5" w:rsidRPr="008E610D" w:rsidRDefault="00FB51D6" w:rsidP="009C472B">
            <w:pPr>
              <w:rPr>
                <w:rFonts w:ascii="Times New Roman" w:hAnsi="Times New Roman" w:cs="Times New Roman"/>
                <w:sz w:val="24"/>
                <w:szCs w:val="24"/>
              </w:rPr>
            </w:pPr>
            <w:r w:rsidRPr="008E610D">
              <w:rPr>
                <w:rFonts w:ascii="Times New Roman" w:hAnsi="Times New Roman" w:cs="Times New Roman"/>
                <w:sz w:val="24"/>
                <w:szCs w:val="24"/>
              </w:rPr>
              <w:t xml:space="preserve">Alliance to HEAL includes </w:t>
            </w:r>
            <w:r w:rsidR="006B3CF5" w:rsidRPr="008E610D">
              <w:rPr>
                <w:rFonts w:ascii="Times New Roman" w:hAnsi="Times New Roman" w:cs="Times New Roman"/>
                <w:sz w:val="24"/>
                <w:szCs w:val="24"/>
              </w:rPr>
              <w:t xml:space="preserve">5 </w:t>
            </w:r>
            <w:r w:rsidRPr="008E610D">
              <w:rPr>
                <w:rFonts w:ascii="Times New Roman" w:hAnsi="Times New Roman" w:cs="Times New Roman"/>
                <w:sz w:val="24"/>
                <w:szCs w:val="24"/>
              </w:rPr>
              <w:t>workgroups:</w:t>
            </w:r>
          </w:p>
          <w:p w14:paraId="527AFBAF" w14:textId="23ADF7DD" w:rsidR="006C23A1" w:rsidRPr="008E610D" w:rsidRDefault="00FB51D6">
            <w:pPr>
              <w:pStyle w:val="ListParagraph"/>
              <w:numPr>
                <w:ilvl w:val="0"/>
                <w:numId w:val="5"/>
              </w:numPr>
              <w:rPr>
                <w:rFonts w:ascii="Times New Roman" w:hAnsi="Times New Roman" w:cs="Times New Roman"/>
                <w:sz w:val="24"/>
                <w:szCs w:val="24"/>
              </w:rPr>
            </w:pPr>
            <w:r w:rsidRPr="008E610D">
              <w:rPr>
                <w:rFonts w:ascii="Times New Roman" w:hAnsi="Times New Roman" w:cs="Times New Roman"/>
                <w:sz w:val="24"/>
                <w:szCs w:val="24"/>
              </w:rPr>
              <w:t xml:space="preserve">Driver Team: </w:t>
            </w:r>
            <w:r w:rsidR="006C23A1" w:rsidRPr="008E610D">
              <w:rPr>
                <w:rFonts w:ascii="Times New Roman" w:hAnsi="Times New Roman" w:cs="Times New Roman"/>
                <w:sz w:val="24"/>
                <w:szCs w:val="24"/>
              </w:rPr>
              <w:t xml:space="preserve">GHS provides leadership </w:t>
            </w:r>
          </w:p>
          <w:p w14:paraId="640AA38A" w14:textId="5E104C95" w:rsidR="006C23A1" w:rsidRPr="008E610D" w:rsidRDefault="006C23A1">
            <w:pPr>
              <w:pStyle w:val="ListParagraph"/>
              <w:numPr>
                <w:ilvl w:val="0"/>
                <w:numId w:val="5"/>
              </w:numPr>
              <w:rPr>
                <w:rFonts w:ascii="Times New Roman" w:hAnsi="Times New Roman" w:cs="Times New Roman"/>
                <w:sz w:val="24"/>
                <w:szCs w:val="24"/>
              </w:rPr>
            </w:pPr>
            <w:r w:rsidRPr="008E610D">
              <w:rPr>
                <w:rFonts w:ascii="Times New Roman" w:hAnsi="Times New Roman" w:cs="Times New Roman"/>
                <w:sz w:val="24"/>
                <w:szCs w:val="24"/>
              </w:rPr>
              <w:lastRenderedPageBreak/>
              <w:t>Primary Prevention</w:t>
            </w:r>
            <w:r w:rsidR="00621D4C" w:rsidRPr="008E610D">
              <w:rPr>
                <w:rFonts w:ascii="Times New Roman" w:hAnsi="Times New Roman" w:cs="Times New Roman"/>
                <w:sz w:val="24"/>
                <w:szCs w:val="24"/>
              </w:rPr>
              <w:t>:</w:t>
            </w:r>
          </w:p>
          <w:p w14:paraId="3256CF10" w14:textId="778FF77D" w:rsidR="00621D4C" w:rsidRPr="008E610D" w:rsidRDefault="00621D4C" w:rsidP="00621D4C">
            <w:pPr>
              <w:pStyle w:val="ListParagraph"/>
              <w:ind w:left="360"/>
              <w:rPr>
                <w:rFonts w:ascii="Times New Roman" w:hAnsi="Times New Roman" w:cs="Times New Roman"/>
                <w:sz w:val="24"/>
                <w:szCs w:val="24"/>
              </w:rPr>
            </w:pPr>
            <w:r w:rsidRPr="008E610D">
              <w:rPr>
                <w:rFonts w:ascii="Times New Roman" w:hAnsi="Times New Roman" w:cs="Times New Roman"/>
                <w:sz w:val="24"/>
                <w:szCs w:val="24"/>
              </w:rPr>
              <w:t>Continuation of the Wake</w:t>
            </w:r>
            <w:r w:rsidR="007C4CAF" w:rsidRPr="008E610D">
              <w:rPr>
                <w:rFonts w:ascii="Times New Roman" w:hAnsi="Times New Roman" w:cs="Times New Roman"/>
                <w:sz w:val="24"/>
                <w:szCs w:val="24"/>
              </w:rPr>
              <w:t>-</w:t>
            </w:r>
            <w:r w:rsidRPr="008E610D">
              <w:rPr>
                <w:rFonts w:ascii="Times New Roman" w:hAnsi="Times New Roman" w:cs="Times New Roman"/>
                <w:sz w:val="24"/>
                <w:szCs w:val="24"/>
              </w:rPr>
              <w:t>Up Call program</w:t>
            </w:r>
          </w:p>
          <w:p w14:paraId="5B9B66A2" w14:textId="5971C896" w:rsidR="006B3CF5" w:rsidRPr="008E610D" w:rsidRDefault="006B3CF5">
            <w:pPr>
              <w:pStyle w:val="ListParagraph"/>
              <w:numPr>
                <w:ilvl w:val="0"/>
                <w:numId w:val="5"/>
              </w:numPr>
              <w:rPr>
                <w:rFonts w:ascii="Times New Roman" w:hAnsi="Times New Roman" w:cs="Times New Roman"/>
                <w:sz w:val="24"/>
                <w:szCs w:val="24"/>
              </w:rPr>
            </w:pPr>
            <w:r w:rsidRPr="008E610D">
              <w:rPr>
                <w:rFonts w:ascii="Times New Roman" w:hAnsi="Times New Roman" w:cs="Times New Roman"/>
                <w:sz w:val="24"/>
                <w:szCs w:val="24"/>
              </w:rPr>
              <w:t xml:space="preserve">Harm </w:t>
            </w:r>
            <w:r w:rsidR="006C23A1" w:rsidRPr="008E610D">
              <w:rPr>
                <w:rFonts w:ascii="Times New Roman" w:hAnsi="Times New Roman" w:cs="Times New Roman"/>
                <w:sz w:val="24"/>
                <w:szCs w:val="24"/>
              </w:rPr>
              <w:t>Reduction Workgroup:</w:t>
            </w:r>
            <w:r w:rsidRPr="008E610D">
              <w:rPr>
                <w:rFonts w:ascii="Times New Roman" w:hAnsi="Times New Roman" w:cs="Times New Roman"/>
                <w:sz w:val="24"/>
                <w:szCs w:val="24"/>
              </w:rPr>
              <w:t xml:space="preserve"> </w:t>
            </w:r>
            <w:r w:rsidR="006C23A1" w:rsidRPr="008E610D">
              <w:rPr>
                <w:rFonts w:ascii="Times New Roman" w:hAnsi="Times New Roman" w:cs="Times New Roman"/>
                <w:sz w:val="24"/>
                <w:szCs w:val="24"/>
              </w:rPr>
              <w:t xml:space="preserve">GHS representation </w:t>
            </w:r>
            <w:r w:rsidR="00AF6A56">
              <w:rPr>
                <w:rFonts w:ascii="Times New Roman" w:hAnsi="Times New Roman" w:cs="Times New Roman"/>
                <w:sz w:val="24"/>
                <w:szCs w:val="24"/>
              </w:rPr>
              <w:t>–</w:t>
            </w:r>
            <w:r w:rsidR="006C23A1" w:rsidRPr="008E610D">
              <w:rPr>
                <w:rFonts w:ascii="Times New Roman" w:hAnsi="Times New Roman" w:cs="Times New Roman"/>
                <w:sz w:val="24"/>
                <w:szCs w:val="24"/>
              </w:rPr>
              <w:t xml:space="preserve"> </w:t>
            </w:r>
            <w:r w:rsidR="00AF6A56">
              <w:rPr>
                <w:rFonts w:ascii="Times New Roman" w:hAnsi="Times New Roman" w:cs="Times New Roman"/>
                <w:sz w:val="24"/>
                <w:szCs w:val="24"/>
              </w:rPr>
              <w:t>grant writing</w:t>
            </w:r>
            <w:r w:rsidRPr="008E610D">
              <w:rPr>
                <w:rFonts w:ascii="Times New Roman" w:hAnsi="Times New Roman" w:cs="Times New Roman"/>
                <w:sz w:val="24"/>
                <w:szCs w:val="24"/>
              </w:rPr>
              <w:t xml:space="preserve"> for </w:t>
            </w:r>
            <w:r w:rsidR="00FB51D6" w:rsidRPr="008E610D">
              <w:rPr>
                <w:rFonts w:ascii="Times New Roman" w:hAnsi="Times New Roman" w:cs="Times New Roman"/>
                <w:sz w:val="24"/>
                <w:szCs w:val="24"/>
              </w:rPr>
              <w:t>Narcan</w:t>
            </w:r>
            <w:r w:rsidRPr="008E610D">
              <w:rPr>
                <w:rFonts w:ascii="Times New Roman" w:hAnsi="Times New Roman" w:cs="Times New Roman"/>
                <w:sz w:val="24"/>
                <w:szCs w:val="24"/>
              </w:rPr>
              <w:t xml:space="preserve">- </w:t>
            </w:r>
            <w:r w:rsidR="00FB51D6" w:rsidRPr="008E610D">
              <w:rPr>
                <w:rFonts w:ascii="Times New Roman" w:hAnsi="Times New Roman" w:cs="Times New Roman"/>
                <w:sz w:val="24"/>
                <w:szCs w:val="24"/>
              </w:rPr>
              <w:t>The committee worked on distribution</w:t>
            </w:r>
            <w:r w:rsidRPr="008E610D">
              <w:rPr>
                <w:rFonts w:ascii="Times New Roman" w:hAnsi="Times New Roman" w:cs="Times New Roman"/>
                <w:sz w:val="24"/>
                <w:szCs w:val="24"/>
              </w:rPr>
              <w:t xml:space="preserve"> of </w:t>
            </w:r>
            <w:r w:rsidR="00FB51D6" w:rsidRPr="008E610D">
              <w:rPr>
                <w:rFonts w:ascii="Times New Roman" w:hAnsi="Times New Roman" w:cs="Times New Roman"/>
                <w:sz w:val="24"/>
                <w:szCs w:val="24"/>
              </w:rPr>
              <w:t>Narcan</w:t>
            </w:r>
            <w:r w:rsidRPr="008E610D">
              <w:rPr>
                <w:rFonts w:ascii="Times New Roman" w:hAnsi="Times New Roman" w:cs="Times New Roman"/>
                <w:sz w:val="24"/>
                <w:szCs w:val="24"/>
              </w:rPr>
              <w:t xml:space="preserve"> and fentanyl test strips</w:t>
            </w:r>
            <w:r w:rsidR="00FB51D6" w:rsidRPr="008E610D">
              <w:rPr>
                <w:rFonts w:ascii="Times New Roman" w:hAnsi="Times New Roman" w:cs="Times New Roman"/>
                <w:sz w:val="24"/>
                <w:szCs w:val="24"/>
              </w:rPr>
              <w:t xml:space="preserve"> in the community</w:t>
            </w:r>
          </w:p>
          <w:p w14:paraId="16A2FDFD" w14:textId="1A548781" w:rsidR="00621D4C" w:rsidRPr="008E610D" w:rsidRDefault="00621D4C" w:rsidP="00621D4C">
            <w:pPr>
              <w:pStyle w:val="ListParagraph"/>
              <w:ind w:left="360"/>
              <w:rPr>
                <w:rFonts w:ascii="Times New Roman" w:hAnsi="Times New Roman" w:cs="Times New Roman"/>
                <w:sz w:val="24"/>
                <w:szCs w:val="24"/>
              </w:rPr>
            </w:pPr>
            <w:r w:rsidRPr="008E610D">
              <w:rPr>
                <w:rFonts w:ascii="Times New Roman" w:hAnsi="Times New Roman" w:cs="Times New Roman"/>
                <w:sz w:val="24"/>
                <w:szCs w:val="24"/>
              </w:rPr>
              <w:t>Continuation of Sharps Disposal and Safe Medication Disposal programs</w:t>
            </w:r>
          </w:p>
          <w:p w14:paraId="7200CC63" w14:textId="7065C3E6" w:rsidR="006C23A1" w:rsidRPr="008E610D" w:rsidRDefault="006B3CF5">
            <w:pPr>
              <w:pStyle w:val="ListParagraph"/>
              <w:numPr>
                <w:ilvl w:val="0"/>
                <w:numId w:val="5"/>
              </w:numPr>
              <w:rPr>
                <w:rFonts w:ascii="Times New Roman" w:hAnsi="Times New Roman" w:cs="Times New Roman"/>
                <w:sz w:val="24"/>
                <w:szCs w:val="24"/>
              </w:rPr>
            </w:pPr>
            <w:r w:rsidRPr="008E610D">
              <w:rPr>
                <w:rFonts w:ascii="Times New Roman" w:hAnsi="Times New Roman" w:cs="Times New Roman"/>
                <w:sz w:val="24"/>
                <w:szCs w:val="24"/>
              </w:rPr>
              <w:t xml:space="preserve">High </w:t>
            </w:r>
            <w:r w:rsidR="006C23A1" w:rsidRPr="008E610D">
              <w:rPr>
                <w:rFonts w:ascii="Times New Roman" w:hAnsi="Times New Roman" w:cs="Times New Roman"/>
                <w:sz w:val="24"/>
                <w:szCs w:val="24"/>
              </w:rPr>
              <w:t>Risk Population and Medicated Assisted Treatment</w:t>
            </w:r>
            <w:r w:rsidRPr="008E610D">
              <w:rPr>
                <w:rFonts w:ascii="Times New Roman" w:hAnsi="Times New Roman" w:cs="Times New Roman"/>
                <w:sz w:val="24"/>
                <w:szCs w:val="24"/>
              </w:rPr>
              <w:t xml:space="preserve"> </w:t>
            </w:r>
            <w:r w:rsidR="006C23A1" w:rsidRPr="008E610D">
              <w:rPr>
                <w:rFonts w:ascii="Times New Roman" w:hAnsi="Times New Roman" w:cs="Times New Roman"/>
                <w:sz w:val="24"/>
                <w:szCs w:val="24"/>
              </w:rPr>
              <w:t>–</w:t>
            </w:r>
            <w:r w:rsidRPr="008E610D">
              <w:rPr>
                <w:rFonts w:ascii="Times New Roman" w:hAnsi="Times New Roman" w:cs="Times New Roman"/>
                <w:sz w:val="24"/>
                <w:szCs w:val="24"/>
              </w:rPr>
              <w:t xml:space="preserve"> </w:t>
            </w:r>
            <w:r w:rsidR="006C23A1" w:rsidRPr="008E610D">
              <w:rPr>
                <w:rFonts w:ascii="Times New Roman" w:hAnsi="Times New Roman" w:cs="Times New Roman"/>
                <w:sz w:val="24"/>
                <w:szCs w:val="24"/>
              </w:rPr>
              <w:t>GHS representation</w:t>
            </w:r>
          </w:p>
          <w:p w14:paraId="34344386" w14:textId="3B6115B4" w:rsidR="006C23A1" w:rsidRPr="008E610D" w:rsidRDefault="006C23A1" w:rsidP="00621D4C">
            <w:pPr>
              <w:pStyle w:val="ListParagraph"/>
              <w:ind w:left="360"/>
              <w:rPr>
                <w:rFonts w:ascii="Times New Roman" w:hAnsi="Times New Roman" w:cs="Times New Roman"/>
                <w:sz w:val="24"/>
                <w:szCs w:val="24"/>
              </w:rPr>
            </w:pPr>
            <w:r w:rsidRPr="008E610D">
              <w:rPr>
                <w:rFonts w:ascii="Times New Roman" w:hAnsi="Times New Roman" w:cs="Times New Roman"/>
                <w:sz w:val="24"/>
                <w:szCs w:val="24"/>
              </w:rPr>
              <w:t>C</w:t>
            </w:r>
            <w:r w:rsidR="00FB51D6" w:rsidRPr="008E610D">
              <w:rPr>
                <w:rFonts w:ascii="Times New Roman" w:hAnsi="Times New Roman" w:cs="Times New Roman"/>
                <w:sz w:val="24"/>
                <w:szCs w:val="24"/>
              </w:rPr>
              <w:t>ont</w:t>
            </w:r>
            <w:r w:rsidRPr="008E610D">
              <w:rPr>
                <w:rFonts w:ascii="Times New Roman" w:hAnsi="Times New Roman" w:cs="Times New Roman"/>
                <w:sz w:val="24"/>
                <w:szCs w:val="24"/>
              </w:rPr>
              <w:t xml:space="preserve">inuation </w:t>
            </w:r>
            <w:r w:rsidR="00FB51D6" w:rsidRPr="008E610D">
              <w:rPr>
                <w:rFonts w:ascii="Times New Roman" w:hAnsi="Times New Roman" w:cs="Times New Roman"/>
                <w:sz w:val="24"/>
                <w:szCs w:val="24"/>
              </w:rPr>
              <w:t>of MAT</w:t>
            </w:r>
            <w:r w:rsidRPr="008E610D">
              <w:rPr>
                <w:rFonts w:ascii="Times New Roman" w:hAnsi="Times New Roman" w:cs="Times New Roman"/>
                <w:sz w:val="24"/>
                <w:szCs w:val="24"/>
              </w:rPr>
              <w:t xml:space="preserve"> program</w:t>
            </w:r>
            <w:r w:rsidR="00621D4C" w:rsidRPr="008E610D">
              <w:rPr>
                <w:rFonts w:ascii="Times New Roman" w:hAnsi="Times New Roman" w:cs="Times New Roman"/>
                <w:sz w:val="24"/>
                <w:szCs w:val="24"/>
              </w:rPr>
              <w:t xml:space="preserve"> education and referral</w:t>
            </w:r>
            <w:r w:rsidRPr="008E610D">
              <w:rPr>
                <w:rFonts w:ascii="Times New Roman" w:hAnsi="Times New Roman" w:cs="Times New Roman"/>
                <w:sz w:val="24"/>
                <w:szCs w:val="24"/>
              </w:rPr>
              <w:t xml:space="preserve"> </w:t>
            </w:r>
          </w:p>
          <w:p w14:paraId="69358DA0" w14:textId="55C6403E" w:rsidR="006C23A1" w:rsidRPr="008E610D" w:rsidRDefault="006C23A1">
            <w:pPr>
              <w:pStyle w:val="ListParagraph"/>
              <w:numPr>
                <w:ilvl w:val="0"/>
                <w:numId w:val="8"/>
              </w:numPr>
              <w:rPr>
                <w:rFonts w:ascii="Times New Roman" w:hAnsi="Times New Roman" w:cs="Times New Roman"/>
                <w:sz w:val="24"/>
                <w:szCs w:val="24"/>
              </w:rPr>
            </w:pPr>
            <w:r w:rsidRPr="008E610D">
              <w:rPr>
                <w:rFonts w:ascii="Times New Roman" w:hAnsi="Times New Roman" w:cs="Times New Roman"/>
                <w:sz w:val="24"/>
                <w:szCs w:val="24"/>
              </w:rPr>
              <w:t>Recovery Informed Employment</w:t>
            </w:r>
            <w:r w:rsidR="00621D4C" w:rsidRPr="008E610D">
              <w:rPr>
                <w:rFonts w:ascii="Times New Roman" w:hAnsi="Times New Roman" w:cs="Times New Roman"/>
                <w:sz w:val="24"/>
                <w:szCs w:val="24"/>
              </w:rPr>
              <w:t xml:space="preserve">: </w:t>
            </w:r>
          </w:p>
          <w:p w14:paraId="319B6689" w14:textId="0FE4B7E4" w:rsidR="00621D4C" w:rsidRPr="008E610D" w:rsidRDefault="00621D4C" w:rsidP="00621D4C">
            <w:pPr>
              <w:pStyle w:val="ListParagraph"/>
              <w:ind w:left="360"/>
              <w:rPr>
                <w:rFonts w:ascii="Times New Roman" w:hAnsi="Times New Roman" w:cs="Times New Roman"/>
                <w:sz w:val="24"/>
                <w:szCs w:val="24"/>
              </w:rPr>
            </w:pPr>
            <w:r w:rsidRPr="008E610D">
              <w:rPr>
                <w:rFonts w:ascii="Times New Roman" w:hAnsi="Times New Roman" w:cs="Times New Roman"/>
                <w:sz w:val="24"/>
                <w:szCs w:val="24"/>
              </w:rPr>
              <w:t>Working to develop a robust recovery program for employment in the recover</w:t>
            </w:r>
            <w:r w:rsidR="00B24711">
              <w:rPr>
                <w:rFonts w:ascii="Times New Roman" w:hAnsi="Times New Roman" w:cs="Times New Roman"/>
                <w:sz w:val="24"/>
                <w:szCs w:val="24"/>
              </w:rPr>
              <w:t>y</w:t>
            </w:r>
            <w:r w:rsidRPr="008E610D">
              <w:rPr>
                <w:rFonts w:ascii="Times New Roman" w:hAnsi="Times New Roman" w:cs="Times New Roman"/>
                <w:sz w:val="24"/>
                <w:szCs w:val="24"/>
              </w:rPr>
              <w:t xml:space="preserve"> community </w:t>
            </w:r>
          </w:p>
          <w:p w14:paraId="7FF9B55A" w14:textId="77777777" w:rsidR="00FB51D6" w:rsidRDefault="006C23A1">
            <w:pPr>
              <w:pStyle w:val="ListParagraph"/>
              <w:numPr>
                <w:ilvl w:val="0"/>
                <w:numId w:val="7"/>
              </w:numPr>
              <w:rPr>
                <w:rFonts w:ascii="Times New Roman" w:hAnsi="Times New Roman" w:cs="Times New Roman"/>
                <w:sz w:val="24"/>
                <w:szCs w:val="24"/>
              </w:rPr>
            </w:pPr>
            <w:r w:rsidRPr="008E610D">
              <w:rPr>
                <w:rFonts w:ascii="Times New Roman" w:hAnsi="Times New Roman" w:cs="Times New Roman"/>
                <w:sz w:val="24"/>
                <w:szCs w:val="24"/>
              </w:rPr>
              <w:t>Peer Support and Sober Living</w:t>
            </w:r>
            <w:r w:rsidR="00621D4C" w:rsidRPr="008E610D">
              <w:rPr>
                <w:rFonts w:ascii="Times New Roman" w:hAnsi="Times New Roman" w:cs="Times New Roman"/>
                <w:sz w:val="24"/>
                <w:szCs w:val="24"/>
              </w:rPr>
              <w:t xml:space="preserve">: working to increase awareness and access to peer support and </w:t>
            </w:r>
            <w:r w:rsidR="00621D4C" w:rsidRPr="008E610D">
              <w:rPr>
                <w:rFonts w:ascii="Times New Roman" w:hAnsi="Times New Roman" w:cs="Times New Roman"/>
                <w:sz w:val="24"/>
                <w:szCs w:val="24"/>
              </w:rPr>
              <w:lastRenderedPageBreak/>
              <w:t>sober living in the greater La Crosse area</w:t>
            </w:r>
          </w:p>
          <w:p w14:paraId="3C254BB2" w14:textId="77777777" w:rsidR="00571F89" w:rsidRDefault="00571F89" w:rsidP="00571F89">
            <w:pPr>
              <w:rPr>
                <w:rFonts w:ascii="Times New Roman" w:hAnsi="Times New Roman" w:cs="Times New Roman"/>
                <w:sz w:val="24"/>
                <w:szCs w:val="24"/>
              </w:rPr>
            </w:pPr>
          </w:p>
          <w:p w14:paraId="1E858A73" w14:textId="77777777" w:rsidR="00571F89" w:rsidRDefault="00571F89" w:rsidP="00571F89">
            <w:pPr>
              <w:rPr>
                <w:rFonts w:ascii="Times New Roman" w:hAnsi="Times New Roman" w:cs="Times New Roman"/>
                <w:sz w:val="24"/>
                <w:szCs w:val="24"/>
              </w:rPr>
            </w:pPr>
            <w:r>
              <w:rPr>
                <w:rFonts w:ascii="Times New Roman" w:hAnsi="Times New Roman" w:cs="Times New Roman"/>
                <w:sz w:val="24"/>
                <w:szCs w:val="24"/>
              </w:rPr>
              <w:t>Community Contributions: see Mental Health</w:t>
            </w:r>
          </w:p>
          <w:p w14:paraId="6D001BB1" w14:textId="77777777" w:rsidR="00571F89" w:rsidRDefault="00571F89" w:rsidP="00571F89">
            <w:pPr>
              <w:rPr>
                <w:rFonts w:ascii="Times New Roman" w:hAnsi="Times New Roman" w:cs="Times New Roman"/>
                <w:sz w:val="24"/>
                <w:szCs w:val="24"/>
              </w:rPr>
            </w:pPr>
          </w:p>
          <w:p w14:paraId="3E5D7816" w14:textId="77777777" w:rsidR="00571F89" w:rsidRDefault="00571F89" w:rsidP="00571F89">
            <w:pPr>
              <w:rPr>
                <w:rFonts w:ascii="Times New Roman" w:hAnsi="Times New Roman" w:cs="Times New Roman"/>
                <w:sz w:val="24"/>
                <w:szCs w:val="24"/>
              </w:rPr>
            </w:pPr>
            <w:r>
              <w:rPr>
                <w:rFonts w:ascii="Times New Roman" w:hAnsi="Times New Roman" w:cs="Times New Roman"/>
                <w:sz w:val="24"/>
                <w:szCs w:val="24"/>
              </w:rPr>
              <w:t>Community Service Value:</w:t>
            </w:r>
          </w:p>
          <w:p w14:paraId="089AC2D6" w14:textId="48F76FE7" w:rsidR="00571F89" w:rsidRPr="00571F89" w:rsidRDefault="00571F89" w:rsidP="00571F89">
            <w:pPr>
              <w:rPr>
                <w:rFonts w:ascii="Times New Roman" w:hAnsi="Times New Roman" w:cs="Times New Roman"/>
                <w:sz w:val="24"/>
                <w:szCs w:val="24"/>
              </w:rPr>
            </w:pPr>
            <w:r>
              <w:rPr>
                <w:rFonts w:ascii="Times New Roman" w:hAnsi="Times New Roman" w:cs="Times New Roman"/>
                <w:sz w:val="24"/>
                <w:szCs w:val="24"/>
              </w:rPr>
              <w:t>$16,536</w:t>
            </w:r>
          </w:p>
        </w:tc>
        <w:tc>
          <w:tcPr>
            <w:tcW w:w="2497" w:type="dxa"/>
            <w:tcBorders>
              <w:top w:val="single" w:sz="4" w:space="0" w:color="808080"/>
              <w:left w:val="single" w:sz="4" w:space="0" w:color="808080"/>
              <w:bottom w:val="single" w:sz="4" w:space="0" w:color="808080"/>
              <w:right w:val="single" w:sz="4" w:space="0" w:color="808080"/>
            </w:tcBorders>
          </w:tcPr>
          <w:p w14:paraId="395FD7B8" w14:textId="762D0EB0" w:rsidR="00084E7F" w:rsidRDefault="005403DC" w:rsidP="009C472B">
            <w:pPr>
              <w:rPr>
                <w:rFonts w:ascii="Times New Roman" w:hAnsi="Times New Roman" w:cs="Times New Roman"/>
                <w:sz w:val="24"/>
                <w:szCs w:val="24"/>
              </w:rPr>
            </w:pPr>
            <w:r>
              <w:rPr>
                <w:rFonts w:ascii="Times New Roman" w:hAnsi="Times New Roman" w:cs="Times New Roman"/>
                <w:sz w:val="24"/>
                <w:szCs w:val="24"/>
              </w:rPr>
              <w:lastRenderedPageBreak/>
              <w:t xml:space="preserve">Continue active </w:t>
            </w:r>
            <w:r w:rsidR="008976AE">
              <w:rPr>
                <w:rFonts w:ascii="Times New Roman" w:hAnsi="Times New Roman" w:cs="Times New Roman"/>
                <w:sz w:val="24"/>
                <w:szCs w:val="24"/>
              </w:rPr>
              <w:t xml:space="preserve">participation and </w:t>
            </w:r>
            <w:r>
              <w:rPr>
                <w:rFonts w:ascii="Times New Roman" w:hAnsi="Times New Roman" w:cs="Times New Roman"/>
                <w:sz w:val="24"/>
                <w:szCs w:val="24"/>
              </w:rPr>
              <w:t xml:space="preserve">leadership in </w:t>
            </w:r>
            <w:r w:rsidR="00F54D69">
              <w:rPr>
                <w:rFonts w:ascii="Times New Roman" w:hAnsi="Times New Roman" w:cs="Times New Roman"/>
                <w:sz w:val="24"/>
                <w:szCs w:val="24"/>
              </w:rPr>
              <w:t>Alliance to HEAL</w:t>
            </w:r>
          </w:p>
          <w:p w14:paraId="4C235572" w14:textId="79AA8FB6" w:rsidR="0082142F" w:rsidRDefault="0082142F" w:rsidP="009C472B">
            <w:pPr>
              <w:rPr>
                <w:rFonts w:ascii="Times New Roman" w:hAnsi="Times New Roman" w:cs="Times New Roman"/>
                <w:sz w:val="24"/>
                <w:szCs w:val="24"/>
              </w:rPr>
            </w:pPr>
            <w:r>
              <w:rPr>
                <w:rFonts w:ascii="Times New Roman" w:hAnsi="Times New Roman" w:cs="Times New Roman"/>
                <w:sz w:val="24"/>
                <w:szCs w:val="24"/>
              </w:rPr>
              <w:t xml:space="preserve">Goals: </w:t>
            </w:r>
          </w:p>
          <w:p w14:paraId="1D5A8246" w14:textId="77777777" w:rsidR="0082142F" w:rsidRPr="0082142F" w:rsidRDefault="0082142F">
            <w:pPr>
              <w:pStyle w:val="ListParagraph"/>
              <w:numPr>
                <w:ilvl w:val="0"/>
                <w:numId w:val="7"/>
              </w:numPr>
              <w:shd w:val="clear" w:color="auto" w:fill="FFFFFF"/>
              <w:spacing w:before="45"/>
              <w:rPr>
                <w:rFonts w:ascii="Times New Roman" w:eastAsia="Times New Roman" w:hAnsi="Times New Roman" w:cs="Times New Roman"/>
                <w:color w:val="000000"/>
              </w:rPr>
            </w:pPr>
            <w:r w:rsidRPr="0082142F">
              <w:rPr>
                <w:rFonts w:ascii="Times New Roman" w:eastAsia="Times New Roman" w:hAnsi="Times New Roman" w:cs="Times New Roman"/>
                <w:color w:val="000000"/>
                <w:sz w:val="24"/>
                <w:szCs w:val="24"/>
              </w:rPr>
              <w:t>Limit the supply of opioids in our community</w:t>
            </w:r>
          </w:p>
          <w:p w14:paraId="34448595" w14:textId="77777777" w:rsidR="0082142F" w:rsidRPr="0082142F" w:rsidRDefault="0082142F">
            <w:pPr>
              <w:pStyle w:val="ListParagraph"/>
              <w:numPr>
                <w:ilvl w:val="0"/>
                <w:numId w:val="7"/>
              </w:numPr>
              <w:shd w:val="clear" w:color="auto" w:fill="FFFFFF"/>
              <w:spacing w:before="45"/>
              <w:rPr>
                <w:rFonts w:ascii="Times New Roman" w:eastAsia="Times New Roman" w:hAnsi="Times New Roman" w:cs="Times New Roman"/>
                <w:color w:val="000000"/>
              </w:rPr>
            </w:pPr>
            <w:r w:rsidRPr="0082142F">
              <w:rPr>
                <w:rFonts w:ascii="Times New Roman" w:eastAsia="Times New Roman" w:hAnsi="Times New Roman" w:cs="Times New Roman"/>
                <w:color w:val="000000"/>
                <w:sz w:val="24"/>
                <w:szCs w:val="24"/>
              </w:rPr>
              <w:t>Raise awareness of the risk of opioid addiction </w:t>
            </w:r>
          </w:p>
          <w:p w14:paraId="43C569EA" w14:textId="77777777" w:rsidR="0082142F" w:rsidRPr="0082142F" w:rsidRDefault="0082142F">
            <w:pPr>
              <w:pStyle w:val="ListParagraph"/>
              <w:numPr>
                <w:ilvl w:val="0"/>
                <w:numId w:val="7"/>
              </w:numPr>
              <w:shd w:val="clear" w:color="auto" w:fill="FFFFFF"/>
              <w:spacing w:before="45"/>
              <w:rPr>
                <w:rFonts w:ascii="Times New Roman" w:eastAsia="Times New Roman" w:hAnsi="Times New Roman" w:cs="Times New Roman"/>
                <w:color w:val="000000"/>
              </w:rPr>
            </w:pPr>
            <w:r w:rsidRPr="0082142F">
              <w:rPr>
                <w:rFonts w:ascii="Times New Roman" w:eastAsia="Times New Roman" w:hAnsi="Times New Roman" w:cs="Times New Roman"/>
                <w:color w:val="000000"/>
                <w:sz w:val="24"/>
                <w:szCs w:val="24"/>
              </w:rPr>
              <w:t>Reduce opioid-related addiction, deaths, and crime in our communities</w:t>
            </w:r>
          </w:p>
          <w:p w14:paraId="077D061C" w14:textId="77777777" w:rsidR="0082142F" w:rsidRPr="0082142F" w:rsidRDefault="0082142F">
            <w:pPr>
              <w:pStyle w:val="ListParagraph"/>
              <w:numPr>
                <w:ilvl w:val="0"/>
                <w:numId w:val="7"/>
              </w:numPr>
              <w:shd w:val="clear" w:color="auto" w:fill="FFFFFF"/>
              <w:spacing w:before="45"/>
              <w:rPr>
                <w:rFonts w:ascii="Times New Roman" w:eastAsia="Times New Roman" w:hAnsi="Times New Roman" w:cs="Times New Roman"/>
                <w:color w:val="000000"/>
              </w:rPr>
            </w:pPr>
            <w:r w:rsidRPr="0082142F">
              <w:rPr>
                <w:rFonts w:ascii="Times New Roman" w:eastAsia="Times New Roman" w:hAnsi="Times New Roman" w:cs="Times New Roman"/>
                <w:color w:val="000000"/>
                <w:sz w:val="24"/>
                <w:szCs w:val="24"/>
              </w:rPr>
              <w:t>Create a readily accessible, coordinated, systemic response that increases treatment capacity and enhances the prevention, treatment, and recovery continuum</w:t>
            </w:r>
          </w:p>
          <w:p w14:paraId="14D884EB" w14:textId="4D040E26" w:rsidR="0082142F" w:rsidRDefault="0082142F" w:rsidP="009C472B">
            <w:pPr>
              <w:rPr>
                <w:rFonts w:ascii="Times New Roman" w:hAnsi="Times New Roman" w:cs="Times New Roman"/>
                <w:sz w:val="24"/>
                <w:szCs w:val="24"/>
              </w:rPr>
            </w:pPr>
          </w:p>
          <w:p w14:paraId="189DC260" w14:textId="1D4DD80B" w:rsidR="00636C41" w:rsidRDefault="00636C41" w:rsidP="009C472B">
            <w:pPr>
              <w:rPr>
                <w:rFonts w:ascii="Times New Roman" w:hAnsi="Times New Roman" w:cs="Times New Roman"/>
                <w:sz w:val="24"/>
                <w:szCs w:val="24"/>
              </w:rPr>
            </w:pPr>
            <w:r>
              <w:rPr>
                <w:rFonts w:ascii="Times New Roman" w:hAnsi="Times New Roman" w:cs="Times New Roman"/>
                <w:sz w:val="24"/>
                <w:szCs w:val="24"/>
              </w:rPr>
              <w:t>Workgroups</w:t>
            </w:r>
          </w:p>
          <w:p w14:paraId="570BB570" w14:textId="4E65CEB3" w:rsidR="0017143C" w:rsidRPr="00636C41" w:rsidRDefault="00F54D69">
            <w:pPr>
              <w:pStyle w:val="ListParagraph"/>
              <w:numPr>
                <w:ilvl w:val="0"/>
                <w:numId w:val="7"/>
              </w:numPr>
              <w:rPr>
                <w:rFonts w:ascii="Times New Roman" w:hAnsi="Times New Roman" w:cs="Times New Roman"/>
                <w:sz w:val="24"/>
                <w:szCs w:val="24"/>
              </w:rPr>
            </w:pPr>
            <w:r w:rsidRPr="00636C41">
              <w:rPr>
                <w:rFonts w:ascii="Times New Roman" w:hAnsi="Times New Roman" w:cs="Times New Roman"/>
                <w:sz w:val="24"/>
                <w:szCs w:val="24"/>
              </w:rPr>
              <w:lastRenderedPageBreak/>
              <w:t>Primary Prevention</w:t>
            </w:r>
            <w:r w:rsidR="00636C41">
              <w:rPr>
                <w:rFonts w:ascii="Times New Roman" w:hAnsi="Times New Roman" w:cs="Times New Roman"/>
                <w:sz w:val="24"/>
                <w:szCs w:val="24"/>
              </w:rPr>
              <w:t>:</w:t>
            </w:r>
          </w:p>
          <w:p w14:paraId="63095CA3" w14:textId="33A188D9" w:rsidR="0017143C" w:rsidRDefault="00F54D69" w:rsidP="0017143C">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To prevent and delay substance use initiation among pre-teens, and young </w:t>
            </w:r>
            <w:proofErr w:type="gramStart"/>
            <w:r>
              <w:rPr>
                <w:rFonts w:ascii="Times New Roman" w:hAnsi="Times New Roman" w:cs="Times New Roman"/>
                <w:sz w:val="24"/>
                <w:szCs w:val="24"/>
              </w:rPr>
              <w:t>adults</w:t>
            </w:r>
            <w:r w:rsidR="0017143C">
              <w:rPr>
                <w:rFonts w:ascii="Times New Roman" w:hAnsi="Times New Roman" w:cs="Times New Roman"/>
                <w:sz w:val="24"/>
                <w:szCs w:val="24"/>
              </w:rPr>
              <w:t>;</w:t>
            </w:r>
            <w:proofErr w:type="gramEnd"/>
            <w:r w:rsidR="00F67E0C">
              <w:rPr>
                <w:rFonts w:ascii="Times New Roman" w:hAnsi="Times New Roman" w:cs="Times New Roman"/>
                <w:sz w:val="24"/>
                <w:szCs w:val="24"/>
              </w:rPr>
              <w:t xml:space="preserve"> </w:t>
            </w:r>
          </w:p>
          <w:p w14:paraId="209C2A4B" w14:textId="70ED84B7" w:rsidR="00136C0D" w:rsidRPr="00F67E0C" w:rsidRDefault="0017143C" w:rsidP="0017143C">
            <w:pPr>
              <w:pStyle w:val="ListParagraph"/>
              <w:ind w:left="360"/>
              <w:rPr>
                <w:rFonts w:ascii="Times New Roman" w:hAnsi="Times New Roman" w:cs="Times New Roman"/>
                <w:sz w:val="24"/>
                <w:szCs w:val="24"/>
              </w:rPr>
            </w:pPr>
            <w:r>
              <w:rPr>
                <w:rFonts w:ascii="Times New Roman" w:hAnsi="Times New Roman" w:cs="Times New Roman"/>
                <w:sz w:val="24"/>
                <w:szCs w:val="24"/>
              </w:rPr>
              <w:t>C</w:t>
            </w:r>
            <w:r w:rsidR="00F67E0C">
              <w:rPr>
                <w:rFonts w:ascii="Times New Roman" w:hAnsi="Times New Roman" w:cs="Times New Roman"/>
                <w:sz w:val="24"/>
                <w:szCs w:val="24"/>
              </w:rPr>
              <w:t xml:space="preserve">ontinuation of the </w:t>
            </w:r>
            <w:proofErr w:type="gramStart"/>
            <w:r w:rsidR="00F67E0C">
              <w:rPr>
                <w:rFonts w:ascii="Times New Roman" w:hAnsi="Times New Roman" w:cs="Times New Roman"/>
                <w:sz w:val="24"/>
                <w:szCs w:val="24"/>
              </w:rPr>
              <w:t>Wake Up</w:t>
            </w:r>
            <w:proofErr w:type="gramEnd"/>
            <w:r w:rsidR="00F67E0C">
              <w:rPr>
                <w:rFonts w:ascii="Times New Roman" w:hAnsi="Times New Roman" w:cs="Times New Roman"/>
                <w:sz w:val="24"/>
                <w:szCs w:val="24"/>
              </w:rPr>
              <w:t xml:space="preserve"> Call program</w:t>
            </w:r>
          </w:p>
          <w:p w14:paraId="7E53E063" w14:textId="32B7856A" w:rsidR="00F54D69" w:rsidRDefault="00F54D69">
            <w:pPr>
              <w:pStyle w:val="ListParagraph"/>
              <w:numPr>
                <w:ilvl w:val="0"/>
                <w:numId w:val="7"/>
              </w:numPr>
              <w:rPr>
                <w:rFonts w:ascii="Times New Roman" w:hAnsi="Times New Roman" w:cs="Times New Roman"/>
                <w:sz w:val="24"/>
                <w:szCs w:val="24"/>
              </w:rPr>
            </w:pPr>
            <w:r w:rsidRPr="00636C41">
              <w:rPr>
                <w:rFonts w:ascii="Times New Roman" w:hAnsi="Times New Roman" w:cs="Times New Roman"/>
                <w:sz w:val="24"/>
                <w:szCs w:val="24"/>
              </w:rPr>
              <w:t>Peer Support and Sober Living</w:t>
            </w:r>
            <w:r w:rsidR="00636C41">
              <w:rPr>
                <w:rFonts w:ascii="Times New Roman" w:hAnsi="Times New Roman" w:cs="Times New Roman"/>
                <w:sz w:val="24"/>
                <w:szCs w:val="24"/>
              </w:rPr>
              <w:t>:</w:t>
            </w:r>
            <w:r>
              <w:rPr>
                <w:rFonts w:ascii="Times New Roman" w:hAnsi="Times New Roman" w:cs="Times New Roman"/>
                <w:sz w:val="24"/>
                <w:szCs w:val="24"/>
              </w:rPr>
              <w:t xml:space="preserve"> To increase awareness and access to peer support and sober living in the greater La Crosse Area</w:t>
            </w:r>
          </w:p>
          <w:p w14:paraId="409B2A48" w14:textId="45860BEC" w:rsidR="00F54D69" w:rsidRDefault="00CB0650">
            <w:pPr>
              <w:pStyle w:val="ListParagraph"/>
              <w:numPr>
                <w:ilvl w:val="0"/>
                <w:numId w:val="7"/>
              </w:numPr>
              <w:rPr>
                <w:rFonts w:ascii="Times New Roman" w:hAnsi="Times New Roman" w:cs="Times New Roman"/>
                <w:sz w:val="24"/>
                <w:szCs w:val="24"/>
              </w:rPr>
            </w:pPr>
            <w:r w:rsidRPr="00636C41">
              <w:rPr>
                <w:rFonts w:ascii="Times New Roman" w:hAnsi="Times New Roman" w:cs="Times New Roman"/>
                <w:sz w:val="24"/>
                <w:szCs w:val="24"/>
              </w:rPr>
              <w:t>Recovery Informed Employmen</w:t>
            </w:r>
            <w:r w:rsidR="008236D3" w:rsidRPr="00636C41">
              <w:rPr>
                <w:rFonts w:ascii="Times New Roman" w:hAnsi="Times New Roman" w:cs="Times New Roman"/>
                <w:sz w:val="24"/>
                <w:szCs w:val="24"/>
              </w:rPr>
              <w:t>t</w:t>
            </w:r>
            <w:r w:rsidR="00636C41">
              <w:rPr>
                <w:rFonts w:ascii="Times New Roman" w:hAnsi="Times New Roman" w:cs="Times New Roman"/>
                <w:sz w:val="24"/>
                <w:szCs w:val="24"/>
              </w:rPr>
              <w:t>:</w:t>
            </w:r>
            <w:r>
              <w:rPr>
                <w:rFonts w:ascii="Times New Roman" w:hAnsi="Times New Roman" w:cs="Times New Roman"/>
                <w:sz w:val="24"/>
                <w:szCs w:val="24"/>
              </w:rPr>
              <w:t xml:space="preserve"> To develop a robust recovery program for employment in the recovery community</w:t>
            </w:r>
          </w:p>
          <w:p w14:paraId="44A1FD15" w14:textId="42844376" w:rsidR="00CB0650" w:rsidRDefault="00CB0650">
            <w:pPr>
              <w:pStyle w:val="ListParagraph"/>
              <w:numPr>
                <w:ilvl w:val="0"/>
                <w:numId w:val="7"/>
              </w:numPr>
              <w:rPr>
                <w:rFonts w:ascii="Times New Roman" w:hAnsi="Times New Roman" w:cs="Times New Roman"/>
                <w:sz w:val="24"/>
                <w:szCs w:val="24"/>
              </w:rPr>
            </w:pPr>
            <w:r w:rsidRPr="00636C41">
              <w:rPr>
                <w:rFonts w:ascii="Times New Roman" w:hAnsi="Times New Roman" w:cs="Times New Roman"/>
                <w:sz w:val="24"/>
                <w:szCs w:val="24"/>
              </w:rPr>
              <w:t>Harm Reduction</w:t>
            </w:r>
            <w:r w:rsidR="00636C41">
              <w:rPr>
                <w:rFonts w:ascii="Times New Roman" w:hAnsi="Times New Roman" w:cs="Times New Roman"/>
                <w:sz w:val="24"/>
                <w:szCs w:val="24"/>
              </w:rPr>
              <w:t>:</w:t>
            </w:r>
            <w:r>
              <w:rPr>
                <w:rFonts w:ascii="Times New Roman" w:hAnsi="Times New Roman" w:cs="Times New Roman"/>
                <w:sz w:val="24"/>
                <w:szCs w:val="24"/>
              </w:rPr>
              <w:t xml:space="preserve"> To lessen the negative impacts of opioid and other substance abuse in La Crosse County</w:t>
            </w:r>
            <w:r w:rsidR="0017143C">
              <w:rPr>
                <w:rFonts w:ascii="Times New Roman" w:hAnsi="Times New Roman" w:cs="Times New Roman"/>
                <w:sz w:val="24"/>
                <w:szCs w:val="24"/>
              </w:rPr>
              <w:t xml:space="preserve">: </w:t>
            </w:r>
            <w:r w:rsidR="00EB484F">
              <w:rPr>
                <w:rFonts w:ascii="Times New Roman" w:hAnsi="Times New Roman" w:cs="Times New Roman"/>
                <w:sz w:val="24"/>
                <w:szCs w:val="24"/>
              </w:rPr>
              <w:t>needle/sharps disposal program, safe medication disposal program, Narcan training and distribution program.</w:t>
            </w:r>
          </w:p>
          <w:p w14:paraId="09C90E56" w14:textId="77777777" w:rsidR="00CB0650" w:rsidRDefault="00CB0650">
            <w:pPr>
              <w:pStyle w:val="ListParagraph"/>
              <w:numPr>
                <w:ilvl w:val="0"/>
                <w:numId w:val="7"/>
              </w:numPr>
              <w:rPr>
                <w:rFonts w:ascii="Times New Roman" w:hAnsi="Times New Roman" w:cs="Times New Roman"/>
                <w:sz w:val="24"/>
                <w:szCs w:val="24"/>
              </w:rPr>
            </w:pPr>
            <w:r w:rsidRPr="00636C41">
              <w:rPr>
                <w:rFonts w:ascii="Times New Roman" w:hAnsi="Times New Roman" w:cs="Times New Roman"/>
                <w:sz w:val="24"/>
                <w:szCs w:val="24"/>
              </w:rPr>
              <w:lastRenderedPageBreak/>
              <w:t xml:space="preserve">High Risk Population and </w:t>
            </w:r>
            <w:r w:rsidR="00AB6776" w:rsidRPr="00636C41">
              <w:rPr>
                <w:rFonts w:ascii="Times New Roman" w:hAnsi="Times New Roman" w:cs="Times New Roman"/>
                <w:sz w:val="24"/>
                <w:szCs w:val="24"/>
              </w:rPr>
              <w:t>Medical Assisted Treatment program</w:t>
            </w:r>
            <w:r w:rsidR="00636C41">
              <w:rPr>
                <w:rFonts w:ascii="Times New Roman" w:hAnsi="Times New Roman" w:cs="Times New Roman"/>
                <w:sz w:val="24"/>
                <w:szCs w:val="24"/>
              </w:rPr>
              <w:t>:</w:t>
            </w:r>
            <w:r>
              <w:rPr>
                <w:rFonts w:ascii="Times New Roman" w:hAnsi="Times New Roman" w:cs="Times New Roman"/>
                <w:sz w:val="24"/>
                <w:szCs w:val="24"/>
              </w:rPr>
              <w:t xml:space="preserve"> To increase the number of individuals moving toward treatment for substance use disorder</w:t>
            </w:r>
            <w:r w:rsidR="00513892">
              <w:rPr>
                <w:rFonts w:ascii="Times New Roman" w:hAnsi="Times New Roman" w:cs="Times New Roman"/>
                <w:sz w:val="24"/>
                <w:szCs w:val="24"/>
              </w:rPr>
              <w:t>: continuation of MAT program education and referral</w:t>
            </w:r>
          </w:p>
          <w:p w14:paraId="0EFEDF11" w14:textId="77777777" w:rsidR="00A04EEF" w:rsidRDefault="00A04EEF" w:rsidP="00A04EEF">
            <w:pPr>
              <w:rPr>
                <w:rFonts w:ascii="Times New Roman" w:hAnsi="Times New Roman" w:cs="Times New Roman"/>
                <w:sz w:val="24"/>
                <w:szCs w:val="24"/>
              </w:rPr>
            </w:pPr>
          </w:p>
          <w:p w14:paraId="62C03683" w14:textId="77777777" w:rsidR="00A04EEF" w:rsidRDefault="00A04EEF" w:rsidP="00A04EEF">
            <w:pPr>
              <w:rPr>
                <w:rFonts w:ascii="Times New Roman" w:hAnsi="Times New Roman" w:cs="Times New Roman"/>
                <w:sz w:val="24"/>
                <w:szCs w:val="24"/>
              </w:rPr>
            </w:pPr>
            <w:r>
              <w:rPr>
                <w:rFonts w:ascii="Times New Roman" w:hAnsi="Times New Roman" w:cs="Times New Roman"/>
                <w:sz w:val="24"/>
                <w:szCs w:val="24"/>
              </w:rPr>
              <w:t>Community Contributions: see Mental Health</w:t>
            </w:r>
          </w:p>
          <w:p w14:paraId="02F8274B" w14:textId="77777777" w:rsidR="00A04EEF" w:rsidRDefault="00A04EEF" w:rsidP="00A04EEF">
            <w:pPr>
              <w:rPr>
                <w:rFonts w:ascii="Times New Roman" w:hAnsi="Times New Roman" w:cs="Times New Roman"/>
                <w:sz w:val="24"/>
                <w:szCs w:val="24"/>
              </w:rPr>
            </w:pPr>
          </w:p>
          <w:p w14:paraId="05082AB6" w14:textId="77777777" w:rsidR="00A04EEF" w:rsidRPr="00A04EEF" w:rsidRDefault="00A04EEF" w:rsidP="00A04EEF">
            <w:pPr>
              <w:rPr>
                <w:rFonts w:ascii="Times New Roman" w:hAnsi="Times New Roman" w:cs="Times New Roman"/>
                <w:sz w:val="24"/>
                <w:szCs w:val="24"/>
                <w:highlight w:val="yellow"/>
              </w:rPr>
            </w:pPr>
            <w:r w:rsidRPr="00A04EEF">
              <w:rPr>
                <w:rFonts w:ascii="Times New Roman" w:hAnsi="Times New Roman" w:cs="Times New Roman"/>
                <w:sz w:val="24"/>
                <w:szCs w:val="24"/>
                <w:highlight w:val="yellow"/>
              </w:rPr>
              <w:t>Community Service Value:</w:t>
            </w:r>
          </w:p>
          <w:p w14:paraId="1942C40B" w14:textId="66CBACA4" w:rsidR="00A04EEF" w:rsidRPr="00A04EEF" w:rsidRDefault="00A04EEF" w:rsidP="00A04EEF">
            <w:pPr>
              <w:rPr>
                <w:rFonts w:ascii="Times New Roman" w:hAnsi="Times New Roman" w:cs="Times New Roman"/>
                <w:sz w:val="24"/>
                <w:szCs w:val="24"/>
              </w:rPr>
            </w:pPr>
            <w:r w:rsidRPr="00A04EEF">
              <w:rPr>
                <w:rFonts w:ascii="Times New Roman" w:hAnsi="Times New Roman" w:cs="Times New Roman"/>
                <w:sz w:val="24"/>
                <w:szCs w:val="24"/>
                <w:highlight w:val="yellow"/>
              </w:rPr>
              <w:t>$</w:t>
            </w:r>
          </w:p>
        </w:tc>
        <w:tc>
          <w:tcPr>
            <w:tcW w:w="1643" w:type="dxa"/>
            <w:tcBorders>
              <w:top w:val="single" w:sz="4" w:space="0" w:color="808080"/>
              <w:left w:val="single" w:sz="4" w:space="0" w:color="808080"/>
              <w:bottom w:val="single" w:sz="4" w:space="0" w:color="808080"/>
              <w:right w:val="single" w:sz="4" w:space="0" w:color="808080"/>
            </w:tcBorders>
          </w:tcPr>
          <w:p w14:paraId="67070951" w14:textId="7C31B03B" w:rsidR="00084E7F" w:rsidRPr="008E610D" w:rsidRDefault="00084E7F" w:rsidP="009C472B">
            <w:pPr>
              <w:rPr>
                <w:rFonts w:ascii="Times New Roman" w:hAnsi="Times New Roman" w:cs="Times New Roman"/>
                <w:sz w:val="24"/>
                <w:szCs w:val="24"/>
              </w:rPr>
            </w:pPr>
          </w:p>
        </w:tc>
      </w:tr>
      <w:tr w:rsidR="00967FCD" w:rsidRPr="00653559" w14:paraId="2A468293" w14:textId="13FD4FC1" w:rsidTr="00A52A3D">
        <w:tc>
          <w:tcPr>
            <w:tcW w:w="1798" w:type="dxa"/>
            <w:tcBorders>
              <w:top w:val="single" w:sz="4" w:space="0" w:color="808080"/>
              <w:left w:val="single" w:sz="4" w:space="0" w:color="808080"/>
              <w:bottom w:val="single" w:sz="4" w:space="0" w:color="808080"/>
              <w:right w:val="single" w:sz="4" w:space="0" w:color="808080"/>
            </w:tcBorders>
          </w:tcPr>
          <w:p w14:paraId="06398E7F" w14:textId="47263C8A"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lastRenderedPageBreak/>
              <w:t xml:space="preserve">Investigate drug related emergency room visits due to opioid use and develop strategies to address findings </w:t>
            </w:r>
          </w:p>
        </w:tc>
        <w:tc>
          <w:tcPr>
            <w:tcW w:w="1873" w:type="dxa"/>
            <w:tcBorders>
              <w:top w:val="single" w:sz="4" w:space="0" w:color="808080"/>
              <w:left w:val="single" w:sz="4" w:space="0" w:color="808080"/>
              <w:bottom w:val="single" w:sz="4" w:space="0" w:color="808080"/>
              <w:right w:val="single" w:sz="4" w:space="0" w:color="808080"/>
            </w:tcBorders>
          </w:tcPr>
          <w:p w14:paraId="3EBE6CC1" w14:textId="77777777"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ER</w:t>
            </w:r>
          </w:p>
          <w:p w14:paraId="78B57839" w14:textId="77777777"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Population Health</w:t>
            </w:r>
          </w:p>
          <w:p w14:paraId="5CEA7156" w14:textId="77777777"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Quality</w:t>
            </w:r>
          </w:p>
          <w:p w14:paraId="7E5C999E" w14:textId="2C03CE5A"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Behavioral Health</w:t>
            </w:r>
          </w:p>
        </w:tc>
        <w:tc>
          <w:tcPr>
            <w:tcW w:w="1971" w:type="dxa"/>
            <w:tcBorders>
              <w:top w:val="single" w:sz="4" w:space="0" w:color="808080"/>
              <w:left w:val="single" w:sz="4" w:space="0" w:color="808080"/>
              <w:bottom w:val="single" w:sz="4" w:space="0" w:color="808080"/>
              <w:right w:val="single" w:sz="4" w:space="0" w:color="808080"/>
            </w:tcBorders>
          </w:tcPr>
          <w:p w14:paraId="149B82A2" w14:textId="77777777" w:rsidR="00084E7F" w:rsidRPr="008E610D" w:rsidRDefault="00084E7F" w:rsidP="001C7DBB">
            <w:pPr>
              <w:rPr>
                <w:rFonts w:ascii="Times New Roman" w:hAnsi="Times New Roman" w:cs="Times New Roman"/>
                <w:sz w:val="24"/>
                <w:szCs w:val="24"/>
              </w:rPr>
            </w:pPr>
            <w:r w:rsidRPr="008E610D">
              <w:rPr>
                <w:rFonts w:ascii="Times New Roman" w:hAnsi="Times New Roman" w:cs="Times New Roman"/>
                <w:sz w:val="24"/>
                <w:szCs w:val="24"/>
              </w:rPr>
              <w:t>Alliance to HEAL</w:t>
            </w:r>
          </w:p>
          <w:p w14:paraId="30C98FC6" w14:textId="77777777" w:rsidR="00084E7F" w:rsidRPr="008E610D" w:rsidRDefault="00084E7F" w:rsidP="001C7DBB">
            <w:pPr>
              <w:rPr>
                <w:rFonts w:ascii="Times New Roman" w:hAnsi="Times New Roman" w:cs="Times New Roman"/>
                <w:sz w:val="24"/>
                <w:szCs w:val="24"/>
              </w:rPr>
            </w:pPr>
            <w:r w:rsidRPr="008E610D">
              <w:rPr>
                <w:rFonts w:ascii="Times New Roman" w:hAnsi="Times New Roman" w:cs="Times New Roman"/>
                <w:sz w:val="24"/>
                <w:szCs w:val="24"/>
              </w:rPr>
              <w:t>La Crosse County Health Department</w:t>
            </w:r>
          </w:p>
          <w:p w14:paraId="417E3B09" w14:textId="7B127217"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Community Based Organizations (CBOs)</w:t>
            </w:r>
          </w:p>
        </w:tc>
        <w:tc>
          <w:tcPr>
            <w:tcW w:w="1959" w:type="dxa"/>
            <w:tcBorders>
              <w:top w:val="single" w:sz="4" w:space="0" w:color="808080"/>
              <w:left w:val="single" w:sz="4" w:space="0" w:color="808080"/>
              <w:bottom w:val="single" w:sz="4" w:space="0" w:color="808080"/>
              <w:right w:val="single" w:sz="4" w:space="0" w:color="808080"/>
            </w:tcBorders>
          </w:tcPr>
          <w:p w14:paraId="22AB8CD5" w14:textId="3ECF08FE"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1 new program developed by 2024</w:t>
            </w:r>
          </w:p>
        </w:tc>
        <w:tc>
          <w:tcPr>
            <w:tcW w:w="2659" w:type="dxa"/>
            <w:tcBorders>
              <w:top w:val="single" w:sz="4" w:space="0" w:color="808080"/>
              <w:left w:val="single" w:sz="4" w:space="0" w:color="808080"/>
              <w:bottom w:val="single" w:sz="4" w:space="0" w:color="808080"/>
              <w:right w:val="single" w:sz="4" w:space="0" w:color="808080"/>
            </w:tcBorders>
          </w:tcPr>
          <w:p w14:paraId="3855AC1B" w14:textId="40AC78CE" w:rsidR="00621D4C" w:rsidRPr="008E610D" w:rsidRDefault="00621D4C" w:rsidP="00621D4C">
            <w:pPr>
              <w:rPr>
                <w:rFonts w:ascii="Times New Roman" w:hAnsi="Times New Roman" w:cs="Times New Roman"/>
                <w:sz w:val="24"/>
                <w:szCs w:val="24"/>
              </w:rPr>
            </w:pPr>
            <w:r w:rsidRPr="008E610D">
              <w:rPr>
                <w:rFonts w:ascii="Times New Roman" w:hAnsi="Times New Roman" w:cs="Times New Roman"/>
                <w:sz w:val="24"/>
                <w:szCs w:val="24"/>
              </w:rPr>
              <w:t xml:space="preserve">Implemented Medication Assisted Treatment </w:t>
            </w:r>
            <w:r w:rsidR="00FB51D6" w:rsidRPr="008E610D">
              <w:rPr>
                <w:rFonts w:ascii="Times New Roman" w:hAnsi="Times New Roman" w:cs="Times New Roman"/>
                <w:sz w:val="24"/>
                <w:szCs w:val="24"/>
              </w:rPr>
              <w:t xml:space="preserve">in </w:t>
            </w:r>
            <w:r w:rsidRPr="008E610D">
              <w:rPr>
                <w:rFonts w:ascii="Times New Roman" w:hAnsi="Times New Roman" w:cs="Times New Roman"/>
                <w:sz w:val="24"/>
                <w:szCs w:val="24"/>
              </w:rPr>
              <w:t xml:space="preserve">the </w:t>
            </w:r>
            <w:r w:rsidR="00FB51D6" w:rsidRPr="008E610D">
              <w:rPr>
                <w:rFonts w:ascii="Times New Roman" w:hAnsi="Times New Roman" w:cs="Times New Roman"/>
                <w:sz w:val="24"/>
                <w:szCs w:val="24"/>
              </w:rPr>
              <w:t>E</w:t>
            </w:r>
            <w:r w:rsidRPr="008E610D">
              <w:rPr>
                <w:rFonts w:ascii="Times New Roman" w:hAnsi="Times New Roman" w:cs="Times New Roman"/>
                <w:sz w:val="24"/>
                <w:szCs w:val="24"/>
              </w:rPr>
              <w:t>mergency Room</w:t>
            </w:r>
          </w:p>
          <w:p w14:paraId="4F9DFF17" w14:textId="6F4CB1BD" w:rsidR="00FB51D6" w:rsidRPr="008E610D" w:rsidRDefault="00B2471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 c</w:t>
            </w:r>
            <w:r w:rsidR="00FB51D6" w:rsidRPr="008E610D">
              <w:rPr>
                <w:rFonts w:ascii="Times New Roman" w:hAnsi="Times New Roman" w:cs="Times New Roman"/>
                <w:sz w:val="24"/>
                <w:szCs w:val="24"/>
              </w:rPr>
              <w:t>hart review</w:t>
            </w:r>
            <w:r>
              <w:rPr>
                <w:rFonts w:ascii="Times New Roman" w:hAnsi="Times New Roman" w:cs="Times New Roman"/>
                <w:sz w:val="24"/>
                <w:szCs w:val="24"/>
              </w:rPr>
              <w:t xml:space="preserve"> is</w:t>
            </w:r>
            <w:r w:rsidR="00621D4C" w:rsidRPr="008E610D">
              <w:rPr>
                <w:rFonts w:ascii="Times New Roman" w:hAnsi="Times New Roman" w:cs="Times New Roman"/>
                <w:sz w:val="24"/>
                <w:szCs w:val="24"/>
              </w:rPr>
              <w:t xml:space="preserve"> being done</w:t>
            </w:r>
            <w:r w:rsidR="00FB51D6" w:rsidRPr="008E610D">
              <w:rPr>
                <w:rFonts w:ascii="Times New Roman" w:hAnsi="Times New Roman" w:cs="Times New Roman"/>
                <w:sz w:val="24"/>
                <w:szCs w:val="24"/>
              </w:rPr>
              <w:t xml:space="preserve"> on </w:t>
            </w:r>
            <w:r w:rsidR="00621D4C" w:rsidRPr="008E610D">
              <w:rPr>
                <w:rFonts w:ascii="Times New Roman" w:hAnsi="Times New Roman" w:cs="Times New Roman"/>
                <w:sz w:val="24"/>
                <w:szCs w:val="24"/>
              </w:rPr>
              <w:t>every patient</w:t>
            </w:r>
            <w:r w:rsidR="00FB51D6" w:rsidRPr="008E610D">
              <w:rPr>
                <w:rFonts w:ascii="Times New Roman" w:hAnsi="Times New Roman" w:cs="Times New Roman"/>
                <w:sz w:val="24"/>
                <w:szCs w:val="24"/>
              </w:rPr>
              <w:t xml:space="preserve"> </w:t>
            </w:r>
            <w:r w:rsidR="00621D4C" w:rsidRPr="008E610D">
              <w:rPr>
                <w:rFonts w:ascii="Times New Roman" w:hAnsi="Times New Roman" w:cs="Times New Roman"/>
                <w:sz w:val="24"/>
                <w:szCs w:val="24"/>
              </w:rPr>
              <w:t xml:space="preserve">presenting </w:t>
            </w:r>
            <w:r w:rsidR="00FB51D6" w:rsidRPr="008E610D">
              <w:rPr>
                <w:rFonts w:ascii="Times New Roman" w:hAnsi="Times New Roman" w:cs="Times New Roman"/>
                <w:sz w:val="24"/>
                <w:szCs w:val="24"/>
              </w:rPr>
              <w:t>in</w:t>
            </w:r>
            <w:r w:rsidR="00621D4C" w:rsidRPr="008E610D">
              <w:rPr>
                <w:rFonts w:ascii="Times New Roman" w:hAnsi="Times New Roman" w:cs="Times New Roman"/>
                <w:sz w:val="24"/>
                <w:szCs w:val="24"/>
              </w:rPr>
              <w:t xml:space="preserve"> the Emergency Room</w:t>
            </w:r>
            <w:r w:rsidR="00FB51D6" w:rsidRPr="008E610D">
              <w:rPr>
                <w:rFonts w:ascii="Times New Roman" w:hAnsi="Times New Roman" w:cs="Times New Roman"/>
                <w:sz w:val="24"/>
                <w:szCs w:val="24"/>
              </w:rPr>
              <w:t xml:space="preserve"> </w:t>
            </w:r>
          </w:p>
          <w:p w14:paraId="092EDBB0" w14:textId="77777777" w:rsidR="00621D4C" w:rsidRPr="008E610D" w:rsidRDefault="00621D4C" w:rsidP="00621D4C">
            <w:pPr>
              <w:pStyle w:val="ListParagraph"/>
              <w:ind w:left="360"/>
              <w:rPr>
                <w:rFonts w:ascii="Times New Roman" w:hAnsi="Times New Roman" w:cs="Times New Roman"/>
                <w:sz w:val="24"/>
                <w:szCs w:val="24"/>
              </w:rPr>
            </w:pPr>
          </w:p>
          <w:p w14:paraId="62F97A7E" w14:textId="568C2EEF" w:rsidR="00FB51D6" w:rsidRPr="008E610D" w:rsidRDefault="00621D4C" w:rsidP="00621D4C">
            <w:pPr>
              <w:rPr>
                <w:rFonts w:ascii="Times New Roman" w:hAnsi="Times New Roman" w:cs="Times New Roman"/>
                <w:sz w:val="24"/>
                <w:szCs w:val="24"/>
              </w:rPr>
            </w:pPr>
            <w:r w:rsidRPr="008E610D">
              <w:rPr>
                <w:rFonts w:ascii="Times New Roman" w:hAnsi="Times New Roman" w:cs="Times New Roman"/>
                <w:sz w:val="24"/>
                <w:szCs w:val="24"/>
              </w:rPr>
              <w:t>Exploring</w:t>
            </w:r>
            <w:r w:rsidR="00FB51D6" w:rsidRPr="008E610D">
              <w:rPr>
                <w:rFonts w:ascii="Times New Roman" w:hAnsi="Times New Roman" w:cs="Times New Roman"/>
                <w:sz w:val="24"/>
                <w:szCs w:val="24"/>
              </w:rPr>
              <w:t xml:space="preserve"> process to </w:t>
            </w:r>
            <w:r w:rsidRPr="008E610D">
              <w:rPr>
                <w:rFonts w:ascii="Times New Roman" w:hAnsi="Times New Roman" w:cs="Times New Roman"/>
                <w:sz w:val="24"/>
                <w:szCs w:val="24"/>
              </w:rPr>
              <w:t>implement</w:t>
            </w:r>
            <w:r w:rsidR="00FB51D6" w:rsidRPr="008E610D">
              <w:rPr>
                <w:rFonts w:ascii="Times New Roman" w:hAnsi="Times New Roman" w:cs="Times New Roman"/>
                <w:sz w:val="24"/>
                <w:szCs w:val="24"/>
              </w:rPr>
              <w:t xml:space="preserve"> </w:t>
            </w:r>
            <w:r w:rsidRPr="008E610D">
              <w:rPr>
                <w:rFonts w:ascii="Times New Roman" w:hAnsi="Times New Roman" w:cs="Times New Roman"/>
                <w:sz w:val="24"/>
                <w:szCs w:val="24"/>
              </w:rPr>
              <w:t>P</w:t>
            </w:r>
            <w:r w:rsidR="00FB51D6" w:rsidRPr="008E610D">
              <w:rPr>
                <w:rFonts w:ascii="Times New Roman" w:hAnsi="Times New Roman" w:cs="Times New Roman"/>
                <w:sz w:val="24"/>
                <w:szCs w:val="24"/>
              </w:rPr>
              <w:t xml:space="preserve">eer </w:t>
            </w:r>
            <w:r w:rsidRPr="008E610D">
              <w:rPr>
                <w:rFonts w:ascii="Times New Roman" w:hAnsi="Times New Roman" w:cs="Times New Roman"/>
                <w:sz w:val="24"/>
                <w:szCs w:val="24"/>
              </w:rPr>
              <w:t>R</w:t>
            </w:r>
            <w:r w:rsidR="00FB51D6" w:rsidRPr="008E610D">
              <w:rPr>
                <w:rFonts w:ascii="Times New Roman" w:hAnsi="Times New Roman" w:cs="Times New Roman"/>
                <w:sz w:val="24"/>
                <w:szCs w:val="24"/>
              </w:rPr>
              <w:t xml:space="preserve">ecovery </w:t>
            </w:r>
            <w:r w:rsidRPr="008E610D">
              <w:rPr>
                <w:rFonts w:ascii="Times New Roman" w:hAnsi="Times New Roman" w:cs="Times New Roman"/>
                <w:sz w:val="24"/>
                <w:szCs w:val="24"/>
              </w:rPr>
              <w:t>C</w:t>
            </w:r>
            <w:r w:rsidR="00FB51D6" w:rsidRPr="008E610D">
              <w:rPr>
                <w:rFonts w:ascii="Times New Roman" w:hAnsi="Times New Roman" w:cs="Times New Roman"/>
                <w:sz w:val="24"/>
                <w:szCs w:val="24"/>
              </w:rPr>
              <w:t>oaches in the E</w:t>
            </w:r>
            <w:r w:rsidRPr="008E610D">
              <w:rPr>
                <w:rFonts w:ascii="Times New Roman" w:hAnsi="Times New Roman" w:cs="Times New Roman"/>
                <w:sz w:val="24"/>
                <w:szCs w:val="24"/>
              </w:rPr>
              <w:t xml:space="preserve">mergency Room </w:t>
            </w:r>
          </w:p>
        </w:tc>
        <w:tc>
          <w:tcPr>
            <w:tcW w:w="2497" w:type="dxa"/>
            <w:tcBorders>
              <w:top w:val="single" w:sz="4" w:space="0" w:color="808080"/>
              <w:left w:val="single" w:sz="4" w:space="0" w:color="808080"/>
              <w:bottom w:val="single" w:sz="4" w:space="0" w:color="808080"/>
              <w:right w:val="single" w:sz="4" w:space="0" w:color="808080"/>
            </w:tcBorders>
          </w:tcPr>
          <w:p w14:paraId="75CB52C1" w14:textId="5678A453" w:rsidR="005A48B5" w:rsidRPr="005A48B5" w:rsidRDefault="005A48B5" w:rsidP="005A48B5">
            <w:pPr>
              <w:rPr>
                <w:rFonts w:ascii="Times New Roman" w:hAnsi="Times New Roman" w:cs="Times New Roman"/>
                <w:sz w:val="24"/>
                <w:szCs w:val="24"/>
              </w:rPr>
            </w:pPr>
            <w:r>
              <w:rPr>
                <w:rFonts w:ascii="Times New Roman" w:hAnsi="Times New Roman" w:cs="Times New Roman"/>
                <w:sz w:val="24"/>
                <w:szCs w:val="24"/>
              </w:rPr>
              <w:t>Continue</w:t>
            </w:r>
            <w:r w:rsidRPr="005A48B5">
              <w:rPr>
                <w:rFonts w:ascii="Times New Roman" w:hAnsi="Times New Roman" w:cs="Times New Roman"/>
                <w:sz w:val="24"/>
                <w:szCs w:val="24"/>
              </w:rPr>
              <w:t xml:space="preserve"> Medication Assisted Treatment in the Emergency Room</w:t>
            </w:r>
          </w:p>
          <w:p w14:paraId="0D0D2EA2" w14:textId="77777777" w:rsidR="005A48B5" w:rsidRDefault="005A48B5" w:rsidP="00AC278E">
            <w:pPr>
              <w:rPr>
                <w:rFonts w:ascii="Times New Roman" w:hAnsi="Times New Roman" w:cs="Times New Roman"/>
                <w:sz w:val="24"/>
                <w:szCs w:val="24"/>
              </w:rPr>
            </w:pPr>
          </w:p>
          <w:p w14:paraId="6D12A7F9" w14:textId="65A42078" w:rsidR="005A48B5" w:rsidRPr="005A48B5" w:rsidRDefault="005A48B5" w:rsidP="005A48B5">
            <w:pPr>
              <w:rPr>
                <w:rFonts w:ascii="Times New Roman" w:hAnsi="Times New Roman" w:cs="Times New Roman"/>
                <w:sz w:val="24"/>
                <w:szCs w:val="24"/>
              </w:rPr>
            </w:pPr>
            <w:r>
              <w:rPr>
                <w:rFonts w:ascii="Times New Roman" w:hAnsi="Times New Roman" w:cs="Times New Roman"/>
                <w:sz w:val="24"/>
                <w:szCs w:val="24"/>
              </w:rPr>
              <w:t>Continue e</w:t>
            </w:r>
            <w:r w:rsidRPr="008E610D">
              <w:rPr>
                <w:rFonts w:ascii="Times New Roman" w:hAnsi="Times New Roman" w:cs="Times New Roman"/>
                <w:sz w:val="24"/>
                <w:szCs w:val="24"/>
              </w:rPr>
              <w:t>xploring process to implement Peer Recovery Coaches in the Emergency Room</w:t>
            </w:r>
          </w:p>
        </w:tc>
        <w:tc>
          <w:tcPr>
            <w:tcW w:w="1643" w:type="dxa"/>
            <w:tcBorders>
              <w:top w:val="single" w:sz="4" w:space="0" w:color="808080"/>
              <w:left w:val="single" w:sz="4" w:space="0" w:color="808080"/>
              <w:bottom w:val="single" w:sz="4" w:space="0" w:color="808080"/>
              <w:right w:val="single" w:sz="4" w:space="0" w:color="808080"/>
            </w:tcBorders>
          </w:tcPr>
          <w:p w14:paraId="77E96518" w14:textId="3167902C" w:rsidR="00084E7F" w:rsidRPr="008E610D" w:rsidRDefault="00084E7F" w:rsidP="009C472B">
            <w:pPr>
              <w:rPr>
                <w:rFonts w:ascii="Times New Roman" w:hAnsi="Times New Roman" w:cs="Times New Roman"/>
                <w:sz w:val="24"/>
                <w:szCs w:val="24"/>
              </w:rPr>
            </w:pPr>
          </w:p>
        </w:tc>
      </w:tr>
      <w:tr w:rsidR="00967FCD" w:rsidRPr="00653559" w14:paraId="72D38F2A" w14:textId="4FD83C95" w:rsidTr="00A52A3D">
        <w:tc>
          <w:tcPr>
            <w:tcW w:w="1798" w:type="dxa"/>
            <w:tcBorders>
              <w:top w:val="single" w:sz="4" w:space="0" w:color="808080"/>
              <w:left w:val="single" w:sz="4" w:space="0" w:color="808080"/>
              <w:bottom w:val="single" w:sz="4" w:space="0" w:color="808080"/>
              <w:right w:val="single" w:sz="4" w:space="0" w:color="808080"/>
            </w:tcBorders>
          </w:tcPr>
          <w:p w14:paraId="6E0C07E8" w14:textId="073F7E78"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lastRenderedPageBreak/>
              <w:t xml:space="preserve">Reduce the number of patients exposed to opioids in the management of pain </w:t>
            </w:r>
            <w:r w:rsidRPr="008E610D">
              <w:rPr>
                <w:rFonts w:ascii="Times New Roman" w:hAnsi="Times New Roman" w:cs="Times New Roman"/>
                <w:i/>
                <w:sz w:val="24"/>
                <w:szCs w:val="24"/>
              </w:rPr>
              <w:t>(action/measure may change based on organizational strategy)</w:t>
            </w:r>
          </w:p>
        </w:tc>
        <w:tc>
          <w:tcPr>
            <w:tcW w:w="1873" w:type="dxa"/>
            <w:tcBorders>
              <w:top w:val="single" w:sz="4" w:space="0" w:color="808080"/>
              <w:left w:val="single" w:sz="4" w:space="0" w:color="808080"/>
              <w:bottom w:val="single" w:sz="4" w:space="0" w:color="808080"/>
              <w:right w:val="single" w:sz="4" w:space="0" w:color="808080"/>
            </w:tcBorders>
          </w:tcPr>
          <w:p w14:paraId="5E984C8F" w14:textId="77777777"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Providers</w:t>
            </w:r>
          </w:p>
          <w:p w14:paraId="13BDFEC4" w14:textId="77777777"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Pharmacy</w:t>
            </w:r>
          </w:p>
          <w:p w14:paraId="7AE35F7E" w14:textId="77777777"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Pain Management</w:t>
            </w:r>
          </w:p>
        </w:tc>
        <w:tc>
          <w:tcPr>
            <w:tcW w:w="1971" w:type="dxa"/>
            <w:tcBorders>
              <w:top w:val="single" w:sz="4" w:space="0" w:color="808080"/>
              <w:left w:val="single" w:sz="4" w:space="0" w:color="808080"/>
              <w:bottom w:val="single" w:sz="4" w:space="0" w:color="808080"/>
              <w:right w:val="single" w:sz="4" w:space="0" w:color="808080"/>
            </w:tcBorders>
          </w:tcPr>
          <w:p w14:paraId="7FD3711C" w14:textId="77777777" w:rsidR="00084E7F" w:rsidRPr="008E610D" w:rsidRDefault="00084E7F" w:rsidP="009C472B">
            <w:pPr>
              <w:rPr>
                <w:rFonts w:ascii="Times New Roman" w:hAnsi="Times New Roman" w:cs="Times New Roman"/>
                <w:sz w:val="24"/>
                <w:szCs w:val="24"/>
              </w:rPr>
            </w:pPr>
          </w:p>
        </w:tc>
        <w:tc>
          <w:tcPr>
            <w:tcW w:w="1959" w:type="dxa"/>
            <w:tcBorders>
              <w:top w:val="single" w:sz="4" w:space="0" w:color="808080"/>
              <w:left w:val="single" w:sz="4" w:space="0" w:color="808080"/>
              <w:bottom w:val="single" w:sz="4" w:space="0" w:color="808080"/>
              <w:right w:val="single" w:sz="4" w:space="0" w:color="808080"/>
            </w:tcBorders>
          </w:tcPr>
          <w:p w14:paraId="2871AA3E" w14:textId="3E83FD87"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Reduce # of opioid pills per prescription to 26 by 2022</w:t>
            </w:r>
          </w:p>
          <w:p w14:paraId="45734965" w14:textId="03F2EDC6"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Reduce # of opioid prescriptions per 1000 patients to 21.2 by 2022</w:t>
            </w:r>
          </w:p>
        </w:tc>
        <w:tc>
          <w:tcPr>
            <w:tcW w:w="2659" w:type="dxa"/>
            <w:tcBorders>
              <w:top w:val="single" w:sz="4" w:space="0" w:color="808080"/>
              <w:left w:val="single" w:sz="4" w:space="0" w:color="808080"/>
              <w:bottom w:val="single" w:sz="4" w:space="0" w:color="808080"/>
              <w:right w:val="single" w:sz="4" w:space="0" w:color="808080"/>
            </w:tcBorders>
          </w:tcPr>
          <w:p w14:paraId="05B60402" w14:textId="2F3FCDB9" w:rsidR="00084E7F" w:rsidRPr="008E610D" w:rsidRDefault="00D17805" w:rsidP="009C472B">
            <w:pPr>
              <w:rPr>
                <w:rFonts w:ascii="Times New Roman" w:hAnsi="Times New Roman" w:cs="Times New Roman"/>
                <w:sz w:val="24"/>
                <w:szCs w:val="24"/>
              </w:rPr>
            </w:pPr>
            <w:r w:rsidRPr="008E610D">
              <w:rPr>
                <w:rFonts w:ascii="Times New Roman" w:hAnsi="Times New Roman" w:cs="Times New Roman"/>
                <w:sz w:val="24"/>
                <w:szCs w:val="24"/>
              </w:rPr>
              <w:t>25</w:t>
            </w:r>
            <w:r w:rsidR="00653559" w:rsidRPr="008E610D">
              <w:rPr>
                <w:rFonts w:ascii="Times New Roman" w:hAnsi="Times New Roman" w:cs="Times New Roman"/>
                <w:sz w:val="24"/>
                <w:szCs w:val="24"/>
              </w:rPr>
              <w:t>.</w:t>
            </w:r>
            <w:r w:rsidRPr="008E610D">
              <w:rPr>
                <w:rFonts w:ascii="Times New Roman" w:hAnsi="Times New Roman" w:cs="Times New Roman"/>
                <w:sz w:val="24"/>
                <w:szCs w:val="24"/>
              </w:rPr>
              <w:t xml:space="preserve">51 </w:t>
            </w:r>
            <w:r w:rsidR="00653559" w:rsidRPr="008E610D">
              <w:rPr>
                <w:rFonts w:ascii="Times New Roman" w:hAnsi="Times New Roman" w:cs="Times New Roman"/>
                <w:sz w:val="24"/>
                <w:szCs w:val="24"/>
              </w:rPr>
              <w:t>o</w:t>
            </w:r>
            <w:r w:rsidRPr="008E610D">
              <w:rPr>
                <w:rFonts w:ascii="Times New Roman" w:hAnsi="Times New Roman" w:cs="Times New Roman"/>
                <w:sz w:val="24"/>
                <w:szCs w:val="24"/>
              </w:rPr>
              <w:t>pioid pills per prescription</w:t>
            </w:r>
            <w:r w:rsidR="00932AEF">
              <w:rPr>
                <w:rFonts w:ascii="Times New Roman" w:hAnsi="Times New Roman" w:cs="Times New Roman"/>
                <w:sz w:val="24"/>
                <w:szCs w:val="24"/>
              </w:rPr>
              <w:t xml:space="preserve"> (12/31/2022)</w:t>
            </w:r>
          </w:p>
          <w:p w14:paraId="106867E6" w14:textId="77777777" w:rsidR="00653559" w:rsidRPr="008E610D" w:rsidRDefault="00653559" w:rsidP="009C472B">
            <w:pPr>
              <w:rPr>
                <w:rFonts w:ascii="Times New Roman" w:hAnsi="Times New Roman" w:cs="Times New Roman"/>
                <w:sz w:val="24"/>
                <w:szCs w:val="24"/>
              </w:rPr>
            </w:pPr>
          </w:p>
          <w:p w14:paraId="1A09278D" w14:textId="134A0CFB" w:rsidR="00653559" w:rsidRPr="008E610D" w:rsidRDefault="00653559" w:rsidP="009C472B">
            <w:pPr>
              <w:rPr>
                <w:rFonts w:ascii="Times New Roman" w:hAnsi="Times New Roman" w:cs="Times New Roman"/>
                <w:sz w:val="24"/>
                <w:szCs w:val="24"/>
              </w:rPr>
            </w:pPr>
            <w:r w:rsidRPr="008E610D">
              <w:rPr>
                <w:rFonts w:ascii="Times New Roman" w:hAnsi="Times New Roman" w:cs="Times New Roman"/>
                <w:sz w:val="24"/>
                <w:szCs w:val="24"/>
              </w:rPr>
              <w:t>23.19 opioid prescriptions per 100</w:t>
            </w:r>
            <w:r w:rsidR="001F202D">
              <w:rPr>
                <w:rFonts w:ascii="Times New Roman" w:hAnsi="Times New Roman" w:cs="Times New Roman"/>
                <w:sz w:val="24"/>
                <w:szCs w:val="24"/>
              </w:rPr>
              <w:t>0</w:t>
            </w:r>
            <w:r w:rsidRPr="008E610D">
              <w:rPr>
                <w:rFonts w:ascii="Times New Roman" w:hAnsi="Times New Roman" w:cs="Times New Roman"/>
                <w:sz w:val="24"/>
                <w:szCs w:val="24"/>
              </w:rPr>
              <w:t xml:space="preserve"> patients </w:t>
            </w:r>
            <w:r w:rsidR="00B77061">
              <w:rPr>
                <w:rFonts w:ascii="Times New Roman" w:hAnsi="Times New Roman" w:cs="Times New Roman"/>
                <w:sz w:val="24"/>
                <w:szCs w:val="24"/>
              </w:rPr>
              <w:t>(12/31/2022)</w:t>
            </w:r>
          </w:p>
        </w:tc>
        <w:tc>
          <w:tcPr>
            <w:tcW w:w="2497" w:type="dxa"/>
            <w:tcBorders>
              <w:top w:val="single" w:sz="4" w:space="0" w:color="808080"/>
              <w:left w:val="single" w:sz="4" w:space="0" w:color="808080"/>
              <w:bottom w:val="single" w:sz="4" w:space="0" w:color="808080"/>
              <w:right w:val="single" w:sz="4" w:space="0" w:color="808080"/>
            </w:tcBorders>
          </w:tcPr>
          <w:p w14:paraId="62C3D5EC" w14:textId="1177FEA2" w:rsidR="00084E7F" w:rsidRDefault="00994407" w:rsidP="009C472B">
            <w:pPr>
              <w:rPr>
                <w:rFonts w:ascii="Times New Roman" w:hAnsi="Times New Roman" w:cs="Times New Roman"/>
                <w:sz w:val="24"/>
                <w:szCs w:val="24"/>
              </w:rPr>
            </w:pPr>
            <w:r>
              <w:rPr>
                <w:rFonts w:ascii="Times New Roman" w:hAnsi="Times New Roman" w:cs="Times New Roman"/>
                <w:sz w:val="24"/>
                <w:szCs w:val="24"/>
              </w:rPr>
              <w:t>2</w:t>
            </w:r>
            <w:r w:rsidR="00250D00">
              <w:rPr>
                <w:rFonts w:ascii="Times New Roman" w:hAnsi="Times New Roman" w:cs="Times New Roman"/>
                <w:sz w:val="24"/>
                <w:szCs w:val="24"/>
              </w:rPr>
              <w:t>4.11</w:t>
            </w:r>
            <w:r w:rsidR="001F202D">
              <w:rPr>
                <w:rFonts w:ascii="Times New Roman" w:hAnsi="Times New Roman" w:cs="Times New Roman"/>
                <w:sz w:val="24"/>
                <w:szCs w:val="24"/>
              </w:rPr>
              <w:t xml:space="preserve"> opioid pills per prescription (as of 9/</w:t>
            </w:r>
            <w:r w:rsidR="00250D00">
              <w:rPr>
                <w:rFonts w:ascii="Times New Roman" w:hAnsi="Times New Roman" w:cs="Times New Roman"/>
                <w:sz w:val="24"/>
                <w:szCs w:val="24"/>
              </w:rPr>
              <w:t>30</w:t>
            </w:r>
            <w:r w:rsidR="001F202D">
              <w:rPr>
                <w:rFonts w:ascii="Times New Roman" w:hAnsi="Times New Roman" w:cs="Times New Roman"/>
                <w:sz w:val="24"/>
                <w:szCs w:val="24"/>
              </w:rPr>
              <w:t>/</w:t>
            </w:r>
            <w:r w:rsidR="00503E87">
              <w:rPr>
                <w:rFonts w:ascii="Times New Roman" w:hAnsi="Times New Roman" w:cs="Times New Roman"/>
                <w:sz w:val="24"/>
                <w:szCs w:val="24"/>
              </w:rPr>
              <w:t>2023</w:t>
            </w:r>
            <w:r w:rsidR="001F202D">
              <w:rPr>
                <w:rFonts w:ascii="Times New Roman" w:hAnsi="Times New Roman" w:cs="Times New Roman"/>
                <w:sz w:val="24"/>
                <w:szCs w:val="24"/>
              </w:rPr>
              <w:t>)</w:t>
            </w:r>
          </w:p>
          <w:p w14:paraId="31F32D1F" w14:textId="77777777" w:rsidR="001F202D" w:rsidRDefault="001F202D" w:rsidP="009C472B">
            <w:pPr>
              <w:rPr>
                <w:rFonts w:ascii="Times New Roman" w:hAnsi="Times New Roman" w:cs="Times New Roman"/>
                <w:sz w:val="24"/>
                <w:szCs w:val="24"/>
              </w:rPr>
            </w:pPr>
          </w:p>
          <w:p w14:paraId="2CD9AD9C" w14:textId="77777777" w:rsidR="001F202D" w:rsidRDefault="00420B57" w:rsidP="009C472B">
            <w:pPr>
              <w:rPr>
                <w:rFonts w:ascii="Times New Roman" w:hAnsi="Times New Roman" w:cs="Times New Roman"/>
                <w:sz w:val="24"/>
                <w:szCs w:val="24"/>
              </w:rPr>
            </w:pPr>
            <w:r>
              <w:rPr>
                <w:rFonts w:ascii="Times New Roman" w:hAnsi="Times New Roman" w:cs="Times New Roman"/>
                <w:sz w:val="24"/>
                <w:szCs w:val="24"/>
              </w:rPr>
              <w:t>22.46</w:t>
            </w:r>
            <w:r w:rsidR="001F202D">
              <w:rPr>
                <w:rFonts w:ascii="Times New Roman" w:hAnsi="Times New Roman" w:cs="Times New Roman"/>
                <w:sz w:val="24"/>
                <w:szCs w:val="24"/>
              </w:rPr>
              <w:t xml:space="preserve"> opioid prescriptions per 1000 patients</w:t>
            </w:r>
            <w:r w:rsidR="00CC1330">
              <w:rPr>
                <w:rFonts w:ascii="Times New Roman" w:hAnsi="Times New Roman" w:cs="Times New Roman"/>
                <w:sz w:val="24"/>
                <w:szCs w:val="24"/>
              </w:rPr>
              <w:t xml:space="preserve"> (as of 9/</w:t>
            </w:r>
            <w:r>
              <w:rPr>
                <w:rFonts w:ascii="Times New Roman" w:hAnsi="Times New Roman" w:cs="Times New Roman"/>
                <w:sz w:val="24"/>
                <w:szCs w:val="24"/>
              </w:rPr>
              <w:t>30</w:t>
            </w:r>
            <w:r w:rsidR="00CC1330">
              <w:rPr>
                <w:rFonts w:ascii="Times New Roman" w:hAnsi="Times New Roman" w:cs="Times New Roman"/>
                <w:sz w:val="24"/>
                <w:szCs w:val="24"/>
              </w:rPr>
              <w:t>/1023)</w:t>
            </w:r>
          </w:p>
          <w:p w14:paraId="5522EA4C" w14:textId="77777777" w:rsidR="004046BF" w:rsidRDefault="004046BF" w:rsidP="009C472B">
            <w:pPr>
              <w:rPr>
                <w:rFonts w:ascii="Times New Roman" w:hAnsi="Times New Roman" w:cs="Times New Roman"/>
                <w:sz w:val="24"/>
                <w:szCs w:val="24"/>
              </w:rPr>
            </w:pPr>
          </w:p>
          <w:p w14:paraId="712FCE56" w14:textId="57AE02E8" w:rsidR="004046BF" w:rsidRPr="008E610D" w:rsidRDefault="004046BF" w:rsidP="009C472B">
            <w:pPr>
              <w:rPr>
                <w:rFonts w:ascii="Times New Roman" w:hAnsi="Times New Roman" w:cs="Times New Roman"/>
                <w:sz w:val="24"/>
                <w:szCs w:val="24"/>
              </w:rPr>
            </w:pPr>
            <w:r>
              <w:rPr>
                <w:rFonts w:ascii="Times New Roman" w:hAnsi="Times New Roman" w:cs="Times New Roman"/>
                <w:sz w:val="24"/>
                <w:szCs w:val="24"/>
              </w:rPr>
              <w:t xml:space="preserve">Continue </w:t>
            </w:r>
            <w:r w:rsidR="0023714C">
              <w:rPr>
                <w:rFonts w:ascii="Times New Roman" w:hAnsi="Times New Roman" w:cs="Times New Roman"/>
                <w:sz w:val="24"/>
                <w:szCs w:val="24"/>
              </w:rPr>
              <w:t>offering medication drop boxes at all Gundersen Pharmacy locations</w:t>
            </w:r>
          </w:p>
        </w:tc>
        <w:tc>
          <w:tcPr>
            <w:tcW w:w="1643" w:type="dxa"/>
            <w:tcBorders>
              <w:top w:val="single" w:sz="4" w:space="0" w:color="808080"/>
              <w:left w:val="single" w:sz="4" w:space="0" w:color="808080"/>
              <w:bottom w:val="single" w:sz="4" w:space="0" w:color="808080"/>
              <w:right w:val="single" w:sz="4" w:space="0" w:color="808080"/>
            </w:tcBorders>
          </w:tcPr>
          <w:p w14:paraId="35990B81" w14:textId="7FC2D9F0" w:rsidR="00084E7F" w:rsidRPr="008E610D" w:rsidRDefault="00084E7F" w:rsidP="009C472B">
            <w:pPr>
              <w:rPr>
                <w:rFonts w:ascii="Times New Roman" w:hAnsi="Times New Roman" w:cs="Times New Roman"/>
                <w:sz w:val="24"/>
                <w:szCs w:val="24"/>
              </w:rPr>
            </w:pPr>
          </w:p>
        </w:tc>
      </w:tr>
      <w:bookmarkEnd w:id="3"/>
    </w:tbl>
    <w:p w14:paraId="6CAD5A28" w14:textId="5E203F47" w:rsidR="009C472B" w:rsidRPr="00653559" w:rsidRDefault="009C472B" w:rsidP="008B6CF5">
      <w:pPr>
        <w:ind w:firstLine="0"/>
        <w:rPr>
          <w:rFonts w:ascii="Times New Roman" w:eastAsia="Calibri" w:hAnsi="Times New Roman" w:cs="Times New Roman"/>
          <w:b/>
          <w:sz w:val="28"/>
          <w:szCs w:val="28"/>
        </w:rPr>
      </w:pPr>
    </w:p>
    <w:p w14:paraId="15C26819" w14:textId="43DE3069" w:rsidR="009C472B" w:rsidRPr="00653559" w:rsidRDefault="00013E57" w:rsidP="00013E57">
      <w:pPr>
        <w:tabs>
          <w:tab w:val="left" w:pos="5145"/>
        </w:tabs>
        <w:ind w:firstLine="0"/>
        <w:rPr>
          <w:rFonts w:ascii="Times New Roman" w:eastAsia="Calibri" w:hAnsi="Times New Roman" w:cs="Times New Roman"/>
          <w:b/>
          <w:sz w:val="28"/>
          <w:szCs w:val="28"/>
        </w:rPr>
      </w:pPr>
      <w:r>
        <w:rPr>
          <w:rFonts w:ascii="Times New Roman" w:eastAsia="Calibri" w:hAnsi="Times New Roman" w:cs="Times New Roman"/>
          <w:b/>
          <w:sz w:val="28"/>
          <w:szCs w:val="28"/>
        </w:rPr>
        <w:tab/>
      </w:r>
    </w:p>
    <w:p w14:paraId="5168B2AE" w14:textId="7308A81D" w:rsidR="009C472B" w:rsidRPr="00653559" w:rsidRDefault="006714C9" w:rsidP="00934EEC">
      <w:pPr>
        <w:pStyle w:val="Title"/>
        <w:rPr>
          <w:rFonts w:ascii="Times New Roman" w:hAnsi="Times New Roman" w:cs="Times New Roman"/>
        </w:rPr>
      </w:pPr>
      <w:r w:rsidRPr="00653559">
        <w:rPr>
          <w:rFonts w:ascii="Times New Roman" w:hAnsi="Times New Roman" w:cs="Times New Roman"/>
        </w:rPr>
        <w:t xml:space="preserve"> </w:t>
      </w:r>
      <w:r w:rsidR="009C472B" w:rsidRPr="00653559">
        <w:rPr>
          <w:rFonts w:ascii="Times New Roman" w:hAnsi="Times New Roman" w:cs="Times New Roman"/>
        </w:rPr>
        <w:t xml:space="preserve">Identified Need/Issue: </w:t>
      </w:r>
      <w:r w:rsidR="006E7537" w:rsidRPr="00653559">
        <w:rPr>
          <w:rFonts w:ascii="Times New Roman" w:hAnsi="Times New Roman" w:cs="Times New Roman"/>
        </w:rPr>
        <w:t>Chronic Disease</w:t>
      </w:r>
    </w:p>
    <w:tbl>
      <w:tblPr>
        <w:tblStyle w:val="TableGrid1"/>
        <w:tblW w:w="14400" w:type="dxa"/>
        <w:tblLayout w:type="fixed"/>
        <w:tblLook w:val="04A0" w:firstRow="1" w:lastRow="0" w:firstColumn="1" w:lastColumn="0" w:noHBand="0" w:noVBand="1"/>
      </w:tblPr>
      <w:tblGrid>
        <w:gridCol w:w="1890"/>
        <w:gridCol w:w="1800"/>
        <w:gridCol w:w="1890"/>
        <w:gridCol w:w="2160"/>
        <w:gridCol w:w="2700"/>
        <w:gridCol w:w="2340"/>
        <w:gridCol w:w="1620"/>
      </w:tblGrid>
      <w:tr w:rsidR="00CC49D8" w:rsidRPr="00653559" w14:paraId="7B0A6BFA" w14:textId="122A3573" w:rsidTr="006178BB">
        <w:tc>
          <w:tcPr>
            <w:tcW w:w="14400" w:type="dxa"/>
            <w:gridSpan w:val="7"/>
            <w:tcBorders>
              <w:top w:val="nil"/>
              <w:left w:val="nil"/>
              <w:bottom w:val="nil"/>
              <w:right w:val="nil"/>
            </w:tcBorders>
          </w:tcPr>
          <w:p w14:paraId="5238F1D9" w14:textId="77777777" w:rsidR="00CA257D" w:rsidRPr="00653559" w:rsidRDefault="00CA257D" w:rsidP="009C472B">
            <w:pPr>
              <w:rPr>
                <w:rFonts w:ascii="Times New Roman" w:hAnsi="Times New Roman" w:cs="Times New Roman"/>
                <w:b/>
                <w:sz w:val="24"/>
                <w:szCs w:val="24"/>
              </w:rPr>
            </w:pPr>
          </w:p>
          <w:p w14:paraId="6DA2EFCA" w14:textId="77777777" w:rsidR="00CA257D" w:rsidRPr="00653559" w:rsidRDefault="00CA257D" w:rsidP="009C472B">
            <w:pPr>
              <w:rPr>
                <w:rFonts w:ascii="Times New Roman" w:hAnsi="Times New Roman" w:cs="Times New Roman"/>
                <w:sz w:val="28"/>
                <w:szCs w:val="28"/>
              </w:rPr>
            </w:pPr>
            <w:r w:rsidRPr="00653559">
              <w:rPr>
                <w:rFonts w:ascii="Times New Roman" w:hAnsi="Times New Roman" w:cs="Times New Roman"/>
                <w:b/>
                <w:sz w:val="28"/>
                <w:szCs w:val="28"/>
              </w:rPr>
              <w:t xml:space="preserve">Goal: </w:t>
            </w:r>
            <w:r w:rsidRPr="00653559">
              <w:rPr>
                <w:rFonts w:ascii="Times New Roman" w:hAnsi="Times New Roman" w:cs="Times New Roman"/>
                <w:sz w:val="28"/>
                <w:szCs w:val="28"/>
              </w:rPr>
              <w:t>Slow the rate of increase of adults in service area will report fair/poor health by 2024</w:t>
            </w:r>
          </w:p>
          <w:p w14:paraId="785142E8" w14:textId="1BC51C5C" w:rsidR="00084E7F" w:rsidRPr="00653559" w:rsidRDefault="00084E7F" w:rsidP="009C472B">
            <w:pPr>
              <w:rPr>
                <w:rFonts w:ascii="Times New Roman" w:hAnsi="Times New Roman" w:cs="Times New Roman"/>
                <w:b/>
                <w:sz w:val="24"/>
                <w:szCs w:val="24"/>
              </w:rPr>
            </w:pPr>
          </w:p>
        </w:tc>
      </w:tr>
      <w:tr w:rsidR="00CC49D8" w:rsidRPr="00653559" w14:paraId="6D5E769D" w14:textId="6080BF15" w:rsidTr="00A52A3D">
        <w:tc>
          <w:tcPr>
            <w:tcW w:w="1890" w:type="dxa"/>
            <w:tcBorders>
              <w:top w:val="nil"/>
              <w:left w:val="nil"/>
              <w:bottom w:val="single" w:sz="4" w:space="0" w:color="808080" w:themeColor="background1" w:themeShade="80"/>
              <w:right w:val="nil"/>
            </w:tcBorders>
          </w:tcPr>
          <w:p w14:paraId="474CB4A2" w14:textId="0AF09788" w:rsidR="00084E7F" w:rsidRPr="00653559" w:rsidRDefault="00084E7F" w:rsidP="009C472B">
            <w:pPr>
              <w:rPr>
                <w:rFonts w:ascii="Times New Roman" w:hAnsi="Times New Roman" w:cs="Times New Roman"/>
                <w:b/>
                <w:sz w:val="28"/>
                <w:szCs w:val="28"/>
              </w:rPr>
            </w:pPr>
            <w:r w:rsidRPr="00653559">
              <w:rPr>
                <w:rFonts w:ascii="Times New Roman" w:hAnsi="Times New Roman" w:cs="Times New Roman"/>
                <w:b/>
                <w:sz w:val="28"/>
                <w:szCs w:val="28"/>
              </w:rPr>
              <w:t>Action</w:t>
            </w:r>
          </w:p>
        </w:tc>
        <w:tc>
          <w:tcPr>
            <w:tcW w:w="1800" w:type="dxa"/>
            <w:tcBorders>
              <w:top w:val="nil"/>
              <w:left w:val="nil"/>
              <w:bottom w:val="single" w:sz="4" w:space="0" w:color="808080" w:themeColor="background1" w:themeShade="80"/>
              <w:right w:val="nil"/>
            </w:tcBorders>
          </w:tcPr>
          <w:p w14:paraId="657DE992" w14:textId="77777777" w:rsidR="00084E7F" w:rsidRPr="00653559" w:rsidRDefault="00084E7F" w:rsidP="009C472B">
            <w:pPr>
              <w:rPr>
                <w:rFonts w:ascii="Times New Roman" w:hAnsi="Times New Roman" w:cs="Times New Roman"/>
                <w:b/>
                <w:sz w:val="28"/>
                <w:szCs w:val="28"/>
              </w:rPr>
            </w:pPr>
            <w:r w:rsidRPr="00653559">
              <w:rPr>
                <w:rFonts w:ascii="Times New Roman" w:hAnsi="Times New Roman" w:cs="Times New Roman"/>
                <w:b/>
                <w:sz w:val="28"/>
                <w:szCs w:val="28"/>
              </w:rPr>
              <w:t>Resource (program)</w:t>
            </w:r>
          </w:p>
        </w:tc>
        <w:tc>
          <w:tcPr>
            <w:tcW w:w="1890" w:type="dxa"/>
            <w:tcBorders>
              <w:top w:val="nil"/>
              <w:left w:val="nil"/>
              <w:bottom w:val="single" w:sz="4" w:space="0" w:color="808080" w:themeColor="background1" w:themeShade="80"/>
              <w:right w:val="nil"/>
            </w:tcBorders>
          </w:tcPr>
          <w:p w14:paraId="1CAA70FF" w14:textId="77777777" w:rsidR="00084E7F" w:rsidRPr="00653559" w:rsidRDefault="00084E7F" w:rsidP="009C472B">
            <w:pPr>
              <w:rPr>
                <w:rFonts w:ascii="Times New Roman" w:hAnsi="Times New Roman" w:cs="Times New Roman"/>
                <w:b/>
                <w:sz w:val="28"/>
                <w:szCs w:val="28"/>
              </w:rPr>
            </w:pPr>
            <w:r w:rsidRPr="00653559">
              <w:rPr>
                <w:rFonts w:ascii="Times New Roman" w:hAnsi="Times New Roman" w:cs="Times New Roman"/>
                <w:b/>
                <w:sz w:val="28"/>
                <w:szCs w:val="28"/>
              </w:rPr>
              <w:t>Partnerships</w:t>
            </w:r>
          </w:p>
        </w:tc>
        <w:tc>
          <w:tcPr>
            <w:tcW w:w="2160" w:type="dxa"/>
            <w:tcBorders>
              <w:top w:val="nil"/>
              <w:left w:val="nil"/>
              <w:bottom w:val="single" w:sz="4" w:space="0" w:color="808080" w:themeColor="background1" w:themeShade="80"/>
              <w:right w:val="nil"/>
            </w:tcBorders>
          </w:tcPr>
          <w:p w14:paraId="730A4DFA" w14:textId="77777777" w:rsidR="00084E7F" w:rsidRPr="00653559" w:rsidRDefault="00084E7F" w:rsidP="009C472B">
            <w:pPr>
              <w:rPr>
                <w:rFonts w:ascii="Times New Roman" w:hAnsi="Times New Roman" w:cs="Times New Roman"/>
                <w:b/>
                <w:sz w:val="28"/>
                <w:szCs w:val="28"/>
              </w:rPr>
            </w:pPr>
            <w:r w:rsidRPr="00653559">
              <w:rPr>
                <w:rFonts w:ascii="Times New Roman" w:hAnsi="Times New Roman" w:cs="Times New Roman"/>
                <w:b/>
                <w:sz w:val="28"/>
                <w:szCs w:val="28"/>
              </w:rPr>
              <w:t>Measure of Impact</w:t>
            </w:r>
          </w:p>
        </w:tc>
        <w:tc>
          <w:tcPr>
            <w:tcW w:w="2700" w:type="dxa"/>
            <w:tcBorders>
              <w:top w:val="nil"/>
              <w:left w:val="nil"/>
              <w:bottom w:val="single" w:sz="4" w:space="0" w:color="808080" w:themeColor="background1" w:themeShade="80"/>
              <w:right w:val="nil"/>
            </w:tcBorders>
          </w:tcPr>
          <w:p w14:paraId="387626CA" w14:textId="1C8DAB6B" w:rsidR="00084E7F" w:rsidRPr="00653559" w:rsidRDefault="00084E7F" w:rsidP="009C472B">
            <w:pPr>
              <w:rPr>
                <w:rFonts w:ascii="Times New Roman" w:hAnsi="Times New Roman" w:cs="Times New Roman"/>
                <w:b/>
                <w:sz w:val="28"/>
                <w:szCs w:val="28"/>
              </w:rPr>
            </w:pPr>
            <w:r w:rsidRPr="00653559">
              <w:rPr>
                <w:rFonts w:ascii="Times New Roman" w:hAnsi="Times New Roman" w:cs="Times New Roman"/>
                <w:b/>
                <w:sz w:val="28"/>
                <w:szCs w:val="28"/>
              </w:rPr>
              <w:t>2022</w:t>
            </w:r>
          </w:p>
        </w:tc>
        <w:tc>
          <w:tcPr>
            <w:tcW w:w="2340" w:type="dxa"/>
            <w:tcBorders>
              <w:top w:val="nil"/>
              <w:left w:val="nil"/>
              <w:bottom w:val="single" w:sz="4" w:space="0" w:color="808080" w:themeColor="background1" w:themeShade="80"/>
              <w:right w:val="nil"/>
            </w:tcBorders>
          </w:tcPr>
          <w:p w14:paraId="48B7E27E" w14:textId="00C35A44" w:rsidR="00084E7F" w:rsidRPr="00653559" w:rsidRDefault="00084E7F" w:rsidP="009C472B">
            <w:pPr>
              <w:rPr>
                <w:rFonts w:ascii="Times New Roman" w:hAnsi="Times New Roman" w:cs="Times New Roman"/>
                <w:b/>
                <w:sz w:val="28"/>
                <w:szCs w:val="28"/>
              </w:rPr>
            </w:pPr>
            <w:r w:rsidRPr="00653559">
              <w:rPr>
                <w:rFonts w:ascii="Times New Roman" w:hAnsi="Times New Roman" w:cs="Times New Roman"/>
                <w:b/>
                <w:sz w:val="28"/>
                <w:szCs w:val="28"/>
              </w:rPr>
              <w:t>2023</w:t>
            </w:r>
            <w:r w:rsidR="00484C86">
              <w:rPr>
                <w:rFonts w:ascii="Times New Roman" w:hAnsi="Times New Roman" w:cs="Times New Roman"/>
                <w:b/>
                <w:sz w:val="28"/>
                <w:szCs w:val="28"/>
              </w:rPr>
              <w:t xml:space="preserve"> </w:t>
            </w:r>
            <w:r w:rsidR="00BA6553" w:rsidRPr="00AC417B">
              <w:rPr>
                <w:rFonts w:ascii="Times New Roman" w:hAnsi="Times New Roman" w:cs="Times New Roman"/>
                <w:b/>
                <w:sz w:val="18"/>
                <w:szCs w:val="18"/>
              </w:rPr>
              <w:t>*</w:t>
            </w:r>
            <w:r w:rsidR="00BA6553">
              <w:rPr>
                <w:rFonts w:ascii="Times New Roman" w:hAnsi="Times New Roman" w:cs="Times New Roman"/>
                <w:b/>
                <w:sz w:val="18"/>
                <w:szCs w:val="18"/>
              </w:rPr>
              <w:t xml:space="preserve">Data reported for </w:t>
            </w:r>
            <w:r w:rsidR="00BA6553" w:rsidRPr="00AC417B">
              <w:rPr>
                <w:rFonts w:ascii="Times New Roman" w:hAnsi="Times New Roman" w:cs="Times New Roman"/>
                <w:b/>
                <w:sz w:val="18"/>
                <w:szCs w:val="18"/>
              </w:rPr>
              <w:t xml:space="preserve">1/1/2023 – 9/30/2023 due to </w:t>
            </w:r>
            <w:r w:rsidR="00BA6553">
              <w:rPr>
                <w:rFonts w:ascii="Times New Roman" w:hAnsi="Times New Roman" w:cs="Times New Roman"/>
                <w:b/>
                <w:sz w:val="18"/>
                <w:szCs w:val="18"/>
              </w:rPr>
              <w:t>change in</w:t>
            </w:r>
            <w:r w:rsidR="00BA6553" w:rsidRPr="00AC417B">
              <w:rPr>
                <w:rFonts w:ascii="Times New Roman" w:hAnsi="Times New Roman" w:cs="Times New Roman"/>
                <w:b/>
                <w:sz w:val="18"/>
                <w:szCs w:val="18"/>
              </w:rPr>
              <w:t xml:space="preserve"> fiscal year</w:t>
            </w:r>
          </w:p>
        </w:tc>
        <w:tc>
          <w:tcPr>
            <w:tcW w:w="1620" w:type="dxa"/>
            <w:tcBorders>
              <w:top w:val="nil"/>
              <w:left w:val="nil"/>
              <w:bottom w:val="single" w:sz="4" w:space="0" w:color="808080" w:themeColor="background1" w:themeShade="80"/>
              <w:right w:val="nil"/>
            </w:tcBorders>
          </w:tcPr>
          <w:p w14:paraId="462F6BC2" w14:textId="60AD7DCD" w:rsidR="00084E7F" w:rsidRPr="00653559" w:rsidRDefault="00084E7F" w:rsidP="009C472B">
            <w:pPr>
              <w:rPr>
                <w:rFonts w:ascii="Times New Roman" w:hAnsi="Times New Roman" w:cs="Times New Roman"/>
                <w:b/>
                <w:sz w:val="28"/>
                <w:szCs w:val="28"/>
              </w:rPr>
            </w:pPr>
            <w:r w:rsidRPr="00653559">
              <w:rPr>
                <w:rFonts w:ascii="Times New Roman" w:hAnsi="Times New Roman" w:cs="Times New Roman"/>
                <w:b/>
                <w:sz w:val="28"/>
                <w:szCs w:val="28"/>
              </w:rPr>
              <w:t>2024</w:t>
            </w:r>
            <w:r w:rsidR="00A22423">
              <w:rPr>
                <w:rFonts w:ascii="Times New Roman" w:hAnsi="Times New Roman" w:cs="Times New Roman"/>
                <w:b/>
                <w:sz w:val="28"/>
                <w:szCs w:val="28"/>
              </w:rPr>
              <w:t xml:space="preserve"> </w:t>
            </w:r>
          </w:p>
        </w:tc>
      </w:tr>
      <w:tr w:rsidR="00CC49D8" w:rsidRPr="008E610D" w14:paraId="3AF52D06" w14:textId="2445D73B" w:rsidTr="00A52A3D">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2CDF515" w14:textId="2FA4D014"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Implement diabetes management plan to offer wellness coaching to patients who use tobacco</w:t>
            </w:r>
          </w:p>
        </w:tc>
        <w:tc>
          <w:tcPr>
            <w:tcW w:w="180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B50FF3E" w14:textId="77777777"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Population Health</w:t>
            </w:r>
          </w:p>
          <w:p w14:paraId="4DFA8BEF" w14:textId="77777777"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Clinicians</w:t>
            </w:r>
          </w:p>
          <w:p w14:paraId="12401DB1" w14:textId="401AFD4C"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Quality</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BFDAD4" w14:textId="77777777" w:rsidR="00084E7F" w:rsidRPr="008E610D" w:rsidRDefault="00084E7F" w:rsidP="009C472B">
            <w:pPr>
              <w:rPr>
                <w:rFonts w:ascii="Times New Roman" w:hAnsi="Times New Roman" w:cs="Times New Roman"/>
                <w:sz w:val="24"/>
                <w:szCs w:val="24"/>
              </w:rPr>
            </w:pP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16BEDC" w14:textId="1BDB1466"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Reduce smoking status to 10% among patients with diabetes by 2024 (21.5% reduction)</w:t>
            </w:r>
          </w:p>
          <w:p w14:paraId="1B3AD474" w14:textId="4D64C6C9" w:rsidR="00084E7F" w:rsidRPr="008E610D" w:rsidRDefault="00084E7F" w:rsidP="009C472B">
            <w:pPr>
              <w:rPr>
                <w:rFonts w:ascii="Times New Roman" w:hAnsi="Times New Roman" w:cs="Times New Roman"/>
                <w:b/>
                <w:sz w:val="24"/>
                <w:szCs w:val="24"/>
              </w:rPr>
            </w:pP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685A90" w14:textId="77777777" w:rsidR="00084E7F" w:rsidRPr="008E610D" w:rsidRDefault="008A6A2B" w:rsidP="009C472B">
            <w:pPr>
              <w:rPr>
                <w:rFonts w:ascii="Times New Roman" w:hAnsi="Times New Roman" w:cs="Times New Roman"/>
                <w:sz w:val="24"/>
                <w:szCs w:val="24"/>
              </w:rPr>
            </w:pPr>
            <w:r w:rsidRPr="008E610D">
              <w:rPr>
                <w:rFonts w:ascii="Times New Roman" w:hAnsi="Times New Roman" w:cs="Times New Roman"/>
                <w:sz w:val="24"/>
                <w:szCs w:val="24"/>
              </w:rPr>
              <w:t xml:space="preserve">Piloted wellness coaching outreach to 1080 diabetic patients with an all-or-none risk score of 1 for tobacco use. </w:t>
            </w:r>
          </w:p>
          <w:p w14:paraId="09468331" w14:textId="1E8D608E" w:rsidR="008A6A2B" w:rsidRPr="008E610D" w:rsidRDefault="008A6A2B">
            <w:pPr>
              <w:numPr>
                <w:ilvl w:val="0"/>
                <w:numId w:val="4"/>
              </w:numPr>
              <w:rPr>
                <w:rFonts w:ascii="Times New Roman" w:hAnsi="Times New Roman" w:cs="Times New Roman"/>
                <w:sz w:val="24"/>
                <w:szCs w:val="24"/>
              </w:rPr>
            </w:pPr>
            <w:r w:rsidRPr="008E610D">
              <w:rPr>
                <w:rFonts w:ascii="Times New Roman" w:hAnsi="Times New Roman" w:cs="Times New Roman"/>
                <w:sz w:val="24"/>
                <w:szCs w:val="24"/>
              </w:rPr>
              <w:t>21% had at least one coaching session</w:t>
            </w:r>
          </w:p>
          <w:p w14:paraId="7123B202" w14:textId="5CFE5FB1" w:rsidR="008A6A2B" w:rsidRPr="008E610D" w:rsidRDefault="008A6A2B">
            <w:pPr>
              <w:numPr>
                <w:ilvl w:val="0"/>
                <w:numId w:val="4"/>
              </w:numPr>
              <w:rPr>
                <w:rFonts w:ascii="Times New Roman" w:hAnsi="Times New Roman" w:cs="Times New Roman"/>
                <w:sz w:val="24"/>
                <w:szCs w:val="24"/>
              </w:rPr>
            </w:pPr>
            <w:r w:rsidRPr="008E610D">
              <w:rPr>
                <w:rFonts w:ascii="Times New Roman" w:hAnsi="Times New Roman" w:cs="Times New Roman"/>
                <w:sz w:val="24"/>
                <w:szCs w:val="24"/>
              </w:rPr>
              <w:t xml:space="preserve">16 % accepted </w:t>
            </w:r>
            <w:r w:rsidR="00B644BE">
              <w:rPr>
                <w:rFonts w:ascii="Times New Roman" w:hAnsi="Times New Roman" w:cs="Times New Roman"/>
                <w:sz w:val="24"/>
                <w:szCs w:val="24"/>
              </w:rPr>
              <w:t xml:space="preserve">continued </w:t>
            </w:r>
            <w:r w:rsidRPr="008E610D">
              <w:rPr>
                <w:rFonts w:ascii="Times New Roman" w:hAnsi="Times New Roman" w:cs="Times New Roman"/>
                <w:sz w:val="24"/>
                <w:szCs w:val="24"/>
              </w:rPr>
              <w:t>wellness coaching</w:t>
            </w:r>
          </w:p>
          <w:p w14:paraId="0170F44F" w14:textId="35186672" w:rsidR="008A6A2B" w:rsidRPr="008E610D" w:rsidRDefault="008A6A2B">
            <w:pPr>
              <w:numPr>
                <w:ilvl w:val="0"/>
                <w:numId w:val="4"/>
              </w:numPr>
              <w:rPr>
                <w:rFonts w:ascii="Times New Roman" w:hAnsi="Times New Roman" w:cs="Times New Roman"/>
                <w:sz w:val="24"/>
                <w:szCs w:val="24"/>
              </w:rPr>
            </w:pPr>
            <w:r w:rsidRPr="008E610D">
              <w:rPr>
                <w:rFonts w:ascii="Times New Roman" w:hAnsi="Times New Roman" w:cs="Times New Roman"/>
                <w:sz w:val="24"/>
                <w:szCs w:val="24"/>
              </w:rPr>
              <w:t xml:space="preserve">2% active </w:t>
            </w:r>
            <w:r w:rsidR="00025514" w:rsidRPr="008E610D">
              <w:rPr>
                <w:rFonts w:ascii="Times New Roman" w:hAnsi="Times New Roman" w:cs="Times New Roman"/>
                <w:sz w:val="24"/>
                <w:szCs w:val="24"/>
              </w:rPr>
              <w:t xml:space="preserve">at the end of 2022 </w:t>
            </w:r>
            <w:r w:rsidRPr="008E610D">
              <w:rPr>
                <w:rFonts w:ascii="Times New Roman" w:hAnsi="Times New Roman" w:cs="Times New Roman"/>
                <w:sz w:val="24"/>
                <w:szCs w:val="24"/>
              </w:rPr>
              <w:t>(19 patients)</w:t>
            </w:r>
          </w:p>
          <w:p w14:paraId="65593EA8" w14:textId="77777777" w:rsidR="008A6A2B" w:rsidRPr="008E610D" w:rsidRDefault="008A6A2B">
            <w:pPr>
              <w:numPr>
                <w:ilvl w:val="0"/>
                <w:numId w:val="4"/>
              </w:numPr>
              <w:rPr>
                <w:rFonts w:ascii="Times New Roman" w:hAnsi="Times New Roman" w:cs="Times New Roman"/>
                <w:sz w:val="24"/>
                <w:szCs w:val="24"/>
              </w:rPr>
            </w:pPr>
            <w:r w:rsidRPr="008E610D">
              <w:rPr>
                <w:rFonts w:ascii="Times New Roman" w:hAnsi="Times New Roman" w:cs="Times New Roman"/>
                <w:sz w:val="24"/>
                <w:szCs w:val="24"/>
              </w:rPr>
              <w:lastRenderedPageBreak/>
              <w:t>7% quit rate among coached patients</w:t>
            </w:r>
          </w:p>
          <w:p w14:paraId="2BC5A992" w14:textId="77777777" w:rsidR="008A6A2B" w:rsidRPr="008E610D" w:rsidRDefault="008A6A2B">
            <w:pPr>
              <w:numPr>
                <w:ilvl w:val="0"/>
                <w:numId w:val="4"/>
              </w:numPr>
              <w:rPr>
                <w:rFonts w:ascii="Times New Roman" w:hAnsi="Times New Roman" w:cs="Times New Roman"/>
                <w:sz w:val="24"/>
                <w:szCs w:val="24"/>
              </w:rPr>
            </w:pPr>
            <w:r w:rsidRPr="008E610D">
              <w:rPr>
                <w:rFonts w:ascii="Times New Roman" w:hAnsi="Times New Roman" w:cs="Times New Roman"/>
                <w:sz w:val="24"/>
                <w:szCs w:val="24"/>
              </w:rPr>
              <w:t xml:space="preserve">Pilot patients were more likely to have Medicare and Medicaid type insurance </w:t>
            </w:r>
          </w:p>
          <w:p w14:paraId="5907129D" w14:textId="24F939A7" w:rsidR="008A6A2B" w:rsidRPr="008E610D" w:rsidRDefault="008A6A2B">
            <w:pPr>
              <w:numPr>
                <w:ilvl w:val="0"/>
                <w:numId w:val="4"/>
              </w:numPr>
              <w:rPr>
                <w:rFonts w:ascii="Times New Roman" w:hAnsi="Times New Roman" w:cs="Times New Roman"/>
                <w:sz w:val="24"/>
                <w:szCs w:val="24"/>
              </w:rPr>
            </w:pPr>
            <w:r w:rsidRPr="008E610D">
              <w:rPr>
                <w:rFonts w:ascii="Times New Roman" w:hAnsi="Times New Roman" w:cs="Times New Roman"/>
                <w:sz w:val="24"/>
                <w:szCs w:val="24"/>
              </w:rPr>
              <w:t xml:space="preserve">Pilot patients more likely to be from a Rural zip code category </w:t>
            </w:r>
          </w:p>
          <w:p w14:paraId="7F62034C" w14:textId="77777777" w:rsidR="008A6A2B" w:rsidRPr="008E610D" w:rsidRDefault="008A6A2B">
            <w:pPr>
              <w:numPr>
                <w:ilvl w:val="0"/>
                <w:numId w:val="4"/>
              </w:numPr>
              <w:rPr>
                <w:rFonts w:ascii="Times New Roman" w:hAnsi="Times New Roman" w:cs="Times New Roman"/>
                <w:sz w:val="24"/>
                <w:szCs w:val="24"/>
              </w:rPr>
            </w:pPr>
            <w:r w:rsidRPr="008E610D">
              <w:rPr>
                <w:rFonts w:ascii="Times New Roman" w:hAnsi="Times New Roman" w:cs="Times New Roman"/>
                <w:sz w:val="24"/>
                <w:szCs w:val="24"/>
              </w:rPr>
              <w:t>Pilot patients that received a letter in the mail were more likely to have at least one coaching session</w:t>
            </w:r>
          </w:p>
          <w:p w14:paraId="6E257AE2" w14:textId="77777777" w:rsidR="008A6A2B" w:rsidRPr="008E610D" w:rsidRDefault="008A6A2B" w:rsidP="008A6A2B">
            <w:pPr>
              <w:ind w:left="360"/>
              <w:rPr>
                <w:rFonts w:ascii="Times New Roman" w:hAnsi="Times New Roman" w:cs="Times New Roman"/>
                <w:sz w:val="24"/>
                <w:szCs w:val="24"/>
              </w:rPr>
            </w:pPr>
            <w:r w:rsidRPr="008E610D">
              <w:rPr>
                <w:rFonts w:ascii="Times New Roman" w:hAnsi="Times New Roman" w:cs="Times New Roman"/>
                <w:sz w:val="24"/>
                <w:szCs w:val="24"/>
              </w:rPr>
              <w:t>19% of patients that received a MyChart letter engaged in “some coaching provided”</w:t>
            </w:r>
          </w:p>
          <w:p w14:paraId="47A486F8" w14:textId="46D98ED1" w:rsidR="008A6A2B" w:rsidRPr="008E610D" w:rsidRDefault="008A6A2B" w:rsidP="008A6A2B">
            <w:pPr>
              <w:ind w:left="360"/>
              <w:rPr>
                <w:rFonts w:ascii="Times New Roman" w:hAnsi="Times New Roman" w:cs="Times New Roman"/>
                <w:sz w:val="24"/>
                <w:szCs w:val="24"/>
              </w:rPr>
            </w:pPr>
            <w:r w:rsidRPr="008E610D">
              <w:rPr>
                <w:rFonts w:ascii="Times New Roman" w:hAnsi="Times New Roman" w:cs="Times New Roman"/>
                <w:sz w:val="24"/>
                <w:szCs w:val="24"/>
              </w:rPr>
              <w:t>24% of patient</w:t>
            </w:r>
            <w:r w:rsidR="00134679">
              <w:rPr>
                <w:rFonts w:ascii="Times New Roman" w:hAnsi="Times New Roman" w:cs="Times New Roman"/>
                <w:sz w:val="24"/>
                <w:szCs w:val="24"/>
              </w:rPr>
              <w:t>s</w:t>
            </w:r>
            <w:r w:rsidRPr="008E610D">
              <w:rPr>
                <w:rFonts w:ascii="Times New Roman" w:hAnsi="Times New Roman" w:cs="Times New Roman"/>
                <w:sz w:val="24"/>
                <w:szCs w:val="24"/>
              </w:rPr>
              <w:t xml:space="preserve"> that received a letter in the mail engaged in “some coaching provided”</w:t>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871861" w14:textId="5E93CA5F" w:rsidR="004329B0" w:rsidRDefault="008A701B" w:rsidP="009C472B">
            <w:pPr>
              <w:rPr>
                <w:rFonts w:ascii="Times New Roman" w:hAnsi="Times New Roman" w:cs="Times New Roman"/>
                <w:sz w:val="24"/>
                <w:szCs w:val="24"/>
              </w:rPr>
            </w:pPr>
            <w:r>
              <w:rPr>
                <w:rFonts w:ascii="Times New Roman" w:hAnsi="Times New Roman" w:cs="Times New Roman"/>
                <w:sz w:val="24"/>
                <w:szCs w:val="24"/>
              </w:rPr>
              <w:lastRenderedPageBreak/>
              <w:t>Continued follow up with 2022 pilot patients who accepted wellness coaching support</w:t>
            </w:r>
            <w:r w:rsidR="00B644BE">
              <w:rPr>
                <w:rFonts w:ascii="Times New Roman" w:hAnsi="Times New Roman" w:cs="Times New Roman"/>
                <w:sz w:val="24"/>
                <w:szCs w:val="24"/>
              </w:rPr>
              <w:t xml:space="preserve"> and still active in 2023</w:t>
            </w:r>
          </w:p>
          <w:p w14:paraId="41964CF1" w14:textId="268FEFB5" w:rsidR="004329B0" w:rsidRPr="008D197F" w:rsidRDefault="002835B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P</w:t>
            </w:r>
            <w:r w:rsidR="008D197F" w:rsidRPr="008D197F">
              <w:rPr>
                <w:rFonts w:ascii="Times New Roman" w:hAnsi="Times New Roman" w:cs="Times New Roman"/>
                <w:sz w:val="24"/>
                <w:szCs w:val="24"/>
              </w:rPr>
              <w:t>atient outreach discontinued in 2023</w:t>
            </w:r>
          </w:p>
          <w:p w14:paraId="66806E3F" w14:textId="77777777" w:rsidR="008D197F" w:rsidRDefault="008D197F" w:rsidP="009C472B">
            <w:pPr>
              <w:rPr>
                <w:rFonts w:ascii="Times New Roman" w:hAnsi="Times New Roman" w:cs="Times New Roman"/>
                <w:sz w:val="24"/>
                <w:szCs w:val="24"/>
              </w:rPr>
            </w:pPr>
          </w:p>
          <w:p w14:paraId="6AF1AEFA" w14:textId="496DD732" w:rsidR="006E3297" w:rsidRDefault="00711AF8" w:rsidP="009C472B">
            <w:pPr>
              <w:rPr>
                <w:rFonts w:ascii="Times New Roman" w:hAnsi="Times New Roman" w:cs="Times New Roman"/>
                <w:sz w:val="24"/>
                <w:szCs w:val="24"/>
              </w:rPr>
            </w:pPr>
            <w:r>
              <w:rPr>
                <w:rFonts w:ascii="Times New Roman" w:hAnsi="Times New Roman" w:cs="Times New Roman"/>
                <w:sz w:val="24"/>
                <w:szCs w:val="24"/>
              </w:rPr>
              <w:t xml:space="preserve">A </w:t>
            </w:r>
            <w:r w:rsidR="0043288A">
              <w:rPr>
                <w:rFonts w:ascii="Times New Roman" w:hAnsi="Times New Roman" w:cs="Times New Roman"/>
                <w:sz w:val="24"/>
                <w:szCs w:val="24"/>
              </w:rPr>
              <w:t>clinician</w:t>
            </w:r>
            <w:r>
              <w:rPr>
                <w:rFonts w:ascii="Times New Roman" w:hAnsi="Times New Roman" w:cs="Times New Roman"/>
                <w:sz w:val="24"/>
                <w:szCs w:val="24"/>
              </w:rPr>
              <w:t xml:space="preserve"> Epic </w:t>
            </w:r>
            <w:proofErr w:type="spellStart"/>
            <w:r>
              <w:rPr>
                <w:rFonts w:ascii="Times New Roman" w:hAnsi="Times New Roman" w:cs="Times New Roman"/>
                <w:sz w:val="24"/>
                <w:szCs w:val="24"/>
              </w:rPr>
              <w:t>smartphrase</w:t>
            </w:r>
            <w:proofErr w:type="spellEnd"/>
            <w:r>
              <w:rPr>
                <w:rFonts w:ascii="Times New Roman" w:hAnsi="Times New Roman" w:cs="Times New Roman"/>
                <w:sz w:val="24"/>
                <w:szCs w:val="24"/>
              </w:rPr>
              <w:t xml:space="preserve"> was developed </w:t>
            </w:r>
            <w:r w:rsidR="00707457">
              <w:rPr>
                <w:rFonts w:ascii="Times New Roman" w:hAnsi="Times New Roman" w:cs="Times New Roman"/>
                <w:sz w:val="24"/>
                <w:szCs w:val="24"/>
              </w:rPr>
              <w:t>in 2023</w:t>
            </w:r>
          </w:p>
          <w:p w14:paraId="34D3D910" w14:textId="707FD3E0" w:rsidR="007652A1" w:rsidRPr="006E3297" w:rsidRDefault="006E3297">
            <w:pPr>
              <w:pStyle w:val="ListParagraph"/>
              <w:numPr>
                <w:ilvl w:val="0"/>
                <w:numId w:val="23"/>
              </w:numPr>
              <w:rPr>
                <w:rFonts w:ascii="Times New Roman" w:hAnsi="Times New Roman" w:cs="Times New Roman"/>
                <w:sz w:val="24"/>
                <w:szCs w:val="24"/>
              </w:rPr>
            </w:pPr>
            <w:r w:rsidRPr="006E3297">
              <w:rPr>
                <w:rFonts w:ascii="Times New Roman" w:hAnsi="Times New Roman" w:cs="Times New Roman"/>
                <w:sz w:val="24"/>
                <w:szCs w:val="24"/>
              </w:rPr>
              <w:lastRenderedPageBreak/>
              <w:t>I</w:t>
            </w:r>
            <w:r w:rsidR="004329B0" w:rsidRPr="006E3297">
              <w:rPr>
                <w:rFonts w:ascii="Times New Roman" w:hAnsi="Times New Roman" w:cs="Times New Roman"/>
                <w:sz w:val="24"/>
                <w:szCs w:val="24"/>
              </w:rPr>
              <w:t xml:space="preserve">ncludes a </w:t>
            </w:r>
            <w:r w:rsidR="004A146F" w:rsidRPr="006E3297">
              <w:rPr>
                <w:rFonts w:ascii="Times New Roman" w:hAnsi="Times New Roman" w:cs="Times New Roman"/>
                <w:sz w:val="24"/>
                <w:szCs w:val="24"/>
              </w:rPr>
              <w:t>direct</w:t>
            </w:r>
            <w:r w:rsidR="004F1344" w:rsidRPr="006E3297">
              <w:rPr>
                <w:rFonts w:ascii="Times New Roman" w:hAnsi="Times New Roman" w:cs="Times New Roman"/>
                <w:sz w:val="24"/>
                <w:szCs w:val="24"/>
              </w:rPr>
              <w:t xml:space="preserve"> </w:t>
            </w:r>
            <w:r w:rsidR="004342D4" w:rsidRPr="006E3297">
              <w:rPr>
                <w:rFonts w:ascii="Times New Roman" w:hAnsi="Times New Roman" w:cs="Times New Roman"/>
                <w:sz w:val="24"/>
                <w:szCs w:val="24"/>
              </w:rPr>
              <w:t>referral</w:t>
            </w:r>
            <w:r w:rsidR="004A146F" w:rsidRPr="006E3297">
              <w:rPr>
                <w:rFonts w:ascii="Times New Roman" w:hAnsi="Times New Roman" w:cs="Times New Roman"/>
                <w:sz w:val="24"/>
                <w:szCs w:val="24"/>
              </w:rPr>
              <w:t xml:space="preserve"> to wellness coaching</w:t>
            </w:r>
            <w:r w:rsidR="004342D4" w:rsidRPr="006E3297">
              <w:rPr>
                <w:rFonts w:ascii="Times New Roman" w:hAnsi="Times New Roman" w:cs="Times New Roman"/>
                <w:sz w:val="24"/>
                <w:szCs w:val="24"/>
              </w:rPr>
              <w:t xml:space="preserve"> for patients</w:t>
            </w:r>
            <w:r w:rsidR="004F1344" w:rsidRPr="006E3297">
              <w:rPr>
                <w:rFonts w:ascii="Times New Roman" w:hAnsi="Times New Roman" w:cs="Times New Roman"/>
                <w:sz w:val="24"/>
                <w:szCs w:val="24"/>
              </w:rPr>
              <w:t xml:space="preserve"> living</w:t>
            </w:r>
            <w:r w:rsidR="004342D4" w:rsidRPr="006E3297">
              <w:rPr>
                <w:rFonts w:ascii="Times New Roman" w:hAnsi="Times New Roman" w:cs="Times New Roman"/>
                <w:sz w:val="24"/>
                <w:szCs w:val="24"/>
              </w:rPr>
              <w:t xml:space="preserve"> with Diabetes</w:t>
            </w:r>
            <w:r w:rsidR="00707457">
              <w:rPr>
                <w:rFonts w:ascii="Times New Roman" w:hAnsi="Times New Roman" w:cs="Times New Roman"/>
                <w:sz w:val="24"/>
                <w:szCs w:val="24"/>
              </w:rPr>
              <w:t xml:space="preserve"> and use tobacco</w:t>
            </w:r>
          </w:p>
          <w:p w14:paraId="2684B8BB" w14:textId="2322E3A4" w:rsidR="00A5378D" w:rsidRPr="008E610D" w:rsidRDefault="00A5378D" w:rsidP="009C472B">
            <w:pPr>
              <w:rPr>
                <w:rFonts w:ascii="Times New Roman" w:hAnsi="Times New Roman" w:cs="Times New Roman"/>
                <w:sz w:val="24"/>
                <w:szCs w:val="24"/>
              </w:rPr>
            </w:pP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5EBF89" w14:textId="5178E8B8" w:rsidR="00084E7F" w:rsidRPr="008E610D" w:rsidRDefault="00084E7F" w:rsidP="009C472B">
            <w:pPr>
              <w:rPr>
                <w:rFonts w:ascii="Times New Roman" w:hAnsi="Times New Roman" w:cs="Times New Roman"/>
                <w:sz w:val="24"/>
                <w:szCs w:val="24"/>
              </w:rPr>
            </w:pPr>
          </w:p>
        </w:tc>
      </w:tr>
      <w:tr w:rsidR="00CC49D8" w:rsidRPr="008E610D" w14:paraId="6F661615" w14:textId="1BE6C117" w:rsidTr="00A52A3D">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BF95C8B" w14:textId="696F4F60"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Refine and promote referral process for clinicians for cessation for patients who use tobacco</w:t>
            </w:r>
          </w:p>
        </w:tc>
        <w:tc>
          <w:tcPr>
            <w:tcW w:w="180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4E6BA7B" w14:textId="77777777"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Population Health</w:t>
            </w:r>
          </w:p>
          <w:p w14:paraId="32279223" w14:textId="77777777"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Clinicians</w:t>
            </w:r>
          </w:p>
          <w:p w14:paraId="520671CF" w14:textId="77777777"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Nurses</w:t>
            </w:r>
          </w:p>
          <w:p w14:paraId="09B0F6F4" w14:textId="77777777"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Medical Assistants</w:t>
            </w:r>
          </w:p>
          <w:p w14:paraId="6E00F752" w14:textId="40E0067B"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Pharmacy</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4691B9" w14:textId="77777777"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WI, MN, IA Quit Lines</w:t>
            </w:r>
          </w:p>
          <w:p w14:paraId="361CF02A" w14:textId="290189D0" w:rsidR="00084E7F" w:rsidRPr="008E610D" w:rsidRDefault="00084E7F" w:rsidP="009C472B">
            <w:pPr>
              <w:rPr>
                <w:rFonts w:ascii="Times New Roman" w:hAnsi="Times New Roman" w:cs="Times New Roman"/>
                <w:sz w:val="24"/>
                <w:szCs w:val="24"/>
              </w:rPr>
            </w:pP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5AE092" w14:textId="687E75DC"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 xml:space="preserve">70% patients </w:t>
            </w:r>
            <w:r w:rsidR="00C95283" w:rsidRPr="008E610D">
              <w:rPr>
                <w:rFonts w:ascii="Times New Roman" w:hAnsi="Times New Roman" w:cs="Times New Roman"/>
                <w:sz w:val="24"/>
                <w:szCs w:val="24"/>
              </w:rPr>
              <w:t>aged</w:t>
            </w:r>
            <w:r w:rsidRPr="008E610D">
              <w:rPr>
                <w:rFonts w:ascii="Times New Roman" w:hAnsi="Times New Roman" w:cs="Times New Roman"/>
                <w:sz w:val="24"/>
                <w:szCs w:val="24"/>
              </w:rPr>
              <w:t xml:space="preserve"> 18 + years of age identified as tobacco users who receive tobacco cessation intervention (referrals, meds, counseling) during the 12-month measurement period by 2024</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E12958" w14:textId="1467B55E" w:rsidR="008A6A2B" w:rsidRPr="008E610D" w:rsidRDefault="00192B48" w:rsidP="009C472B">
            <w:pPr>
              <w:rPr>
                <w:rFonts w:ascii="Times New Roman" w:hAnsi="Times New Roman" w:cs="Times New Roman"/>
                <w:sz w:val="24"/>
                <w:szCs w:val="24"/>
              </w:rPr>
            </w:pPr>
            <w:r w:rsidRPr="008E610D">
              <w:rPr>
                <w:rFonts w:ascii="Times New Roman" w:hAnsi="Times New Roman" w:cs="Times New Roman"/>
                <w:sz w:val="24"/>
                <w:szCs w:val="24"/>
              </w:rPr>
              <w:t>35.3%</w:t>
            </w:r>
            <w:r>
              <w:rPr>
                <w:rFonts w:ascii="Times New Roman" w:hAnsi="Times New Roman" w:cs="Times New Roman"/>
                <w:sz w:val="24"/>
                <w:szCs w:val="24"/>
              </w:rPr>
              <w:t xml:space="preserve"> p</w:t>
            </w:r>
            <w:r w:rsidR="0068740A" w:rsidRPr="008E610D">
              <w:rPr>
                <w:rFonts w:ascii="Times New Roman" w:hAnsi="Times New Roman" w:cs="Times New Roman"/>
                <w:sz w:val="24"/>
                <w:szCs w:val="24"/>
              </w:rPr>
              <w:t xml:space="preserve">atients 18+ identified as a tobacco user received a tobacco cessation intervention (referrals, meds, counseling) </w:t>
            </w:r>
          </w:p>
          <w:p w14:paraId="4655F4C3" w14:textId="77777777" w:rsidR="008A6A2B" w:rsidRPr="008E610D" w:rsidRDefault="008A6A2B" w:rsidP="009C472B">
            <w:pPr>
              <w:rPr>
                <w:rFonts w:ascii="Times New Roman" w:hAnsi="Times New Roman" w:cs="Times New Roman"/>
                <w:color w:val="FF0000"/>
                <w:sz w:val="24"/>
                <w:szCs w:val="24"/>
              </w:rPr>
            </w:pPr>
          </w:p>
          <w:p w14:paraId="70188146" w14:textId="77777777" w:rsidR="008A6A2B" w:rsidRPr="008E610D" w:rsidRDefault="008A6A2B" w:rsidP="009C472B">
            <w:pPr>
              <w:rPr>
                <w:rFonts w:ascii="Times New Roman" w:hAnsi="Times New Roman" w:cs="Times New Roman"/>
                <w:color w:val="FF0000"/>
                <w:sz w:val="24"/>
                <w:szCs w:val="24"/>
              </w:rPr>
            </w:pPr>
          </w:p>
          <w:p w14:paraId="1798CA24" w14:textId="0914A4A6" w:rsidR="00210617" w:rsidRPr="008E610D" w:rsidRDefault="00210617" w:rsidP="009C472B">
            <w:pPr>
              <w:rPr>
                <w:rFonts w:ascii="Times New Roman" w:hAnsi="Times New Roman" w:cs="Times New Roman"/>
                <w:color w:val="FF0000"/>
                <w:sz w:val="24"/>
                <w:szCs w:val="24"/>
              </w:rPr>
            </w:pP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0CB26A" w14:textId="77777777" w:rsidR="00084E7F" w:rsidRDefault="00BD5CA3" w:rsidP="009C472B">
            <w:pPr>
              <w:rPr>
                <w:rFonts w:ascii="Times New Roman" w:hAnsi="Times New Roman" w:cs="Times New Roman"/>
                <w:sz w:val="24"/>
                <w:szCs w:val="24"/>
              </w:rPr>
            </w:pPr>
            <w:r>
              <w:rPr>
                <w:rFonts w:ascii="Times New Roman" w:hAnsi="Times New Roman" w:cs="Times New Roman"/>
                <w:sz w:val="24"/>
                <w:szCs w:val="24"/>
              </w:rPr>
              <w:t>30.1</w:t>
            </w:r>
            <w:r w:rsidR="007E028B">
              <w:rPr>
                <w:rFonts w:ascii="Times New Roman" w:hAnsi="Times New Roman" w:cs="Times New Roman"/>
                <w:sz w:val="24"/>
                <w:szCs w:val="24"/>
              </w:rPr>
              <w:t>% patients 18+ identified as a tobacco user received a tobacco cessation intervention (referrals, meds, counseling)</w:t>
            </w:r>
          </w:p>
          <w:p w14:paraId="1D79963A" w14:textId="77777777" w:rsidR="00F45F3B" w:rsidRDefault="00F45F3B" w:rsidP="009C472B">
            <w:pPr>
              <w:rPr>
                <w:rFonts w:ascii="Times New Roman" w:hAnsi="Times New Roman" w:cs="Times New Roman"/>
                <w:sz w:val="24"/>
                <w:szCs w:val="24"/>
              </w:rPr>
            </w:pPr>
          </w:p>
          <w:p w14:paraId="063AC5B6" w14:textId="469CD154" w:rsidR="00F45F3B" w:rsidRDefault="00F45F3B" w:rsidP="009C472B">
            <w:pPr>
              <w:rPr>
                <w:rFonts w:ascii="Times New Roman" w:hAnsi="Times New Roman" w:cs="Times New Roman"/>
                <w:sz w:val="24"/>
                <w:szCs w:val="24"/>
              </w:rPr>
            </w:pPr>
            <w:r>
              <w:rPr>
                <w:rFonts w:ascii="Times New Roman" w:hAnsi="Times New Roman" w:cs="Times New Roman"/>
                <w:sz w:val="24"/>
                <w:szCs w:val="24"/>
              </w:rPr>
              <w:t xml:space="preserve">Continue </w:t>
            </w:r>
            <w:r w:rsidR="009211D1">
              <w:rPr>
                <w:rFonts w:ascii="Times New Roman" w:hAnsi="Times New Roman" w:cs="Times New Roman"/>
                <w:sz w:val="24"/>
                <w:szCs w:val="24"/>
              </w:rPr>
              <w:t>to educate</w:t>
            </w:r>
            <w:r w:rsidR="00FA7CA7">
              <w:rPr>
                <w:rFonts w:ascii="Times New Roman" w:hAnsi="Times New Roman" w:cs="Times New Roman"/>
                <w:sz w:val="24"/>
                <w:szCs w:val="24"/>
              </w:rPr>
              <w:t xml:space="preserve"> internal departments about the tobacco cessation clinician </w:t>
            </w:r>
            <w:proofErr w:type="spellStart"/>
            <w:r w:rsidR="00FA7CA7">
              <w:rPr>
                <w:rFonts w:ascii="Times New Roman" w:hAnsi="Times New Roman" w:cs="Times New Roman"/>
                <w:sz w:val="24"/>
                <w:szCs w:val="24"/>
              </w:rPr>
              <w:lastRenderedPageBreak/>
              <w:t>smartset</w:t>
            </w:r>
            <w:proofErr w:type="spellEnd"/>
            <w:r w:rsidR="00FA7CA7">
              <w:rPr>
                <w:rFonts w:ascii="Times New Roman" w:hAnsi="Times New Roman" w:cs="Times New Roman"/>
                <w:sz w:val="24"/>
                <w:szCs w:val="24"/>
              </w:rPr>
              <w:t xml:space="preserve">- a </w:t>
            </w:r>
            <w:r w:rsidR="000A01F0">
              <w:rPr>
                <w:rFonts w:ascii="Times New Roman" w:hAnsi="Times New Roman" w:cs="Times New Roman"/>
                <w:sz w:val="24"/>
                <w:szCs w:val="24"/>
              </w:rPr>
              <w:t>“</w:t>
            </w:r>
            <w:r w:rsidR="00FA7CA7">
              <w:rPr>
                <w:rFonts w:ascii="Times New Roman" w:hAnsi="Times New Roman" w:cs="Times New Roman"/>
                <w:sz w:val="24"/>
                <w:szCs w:val="24"/>
              </w:rPr>
              <w:t>one</w:t>
            </w:r>
            <w:r w:rsidR="000A01F0">
              <w:rPr>
                <w:rFonts w:ascii="Times New Roman" w:hAnsi="Times New Roman" w:cs="Times New Roman"/>
                <w:sz w:val="24"/>
                <w:szCs w:val="24"/>
              </w:rPr>
              <w:t>-</w:t>
            </w:r>
            <w:r w:rsidR="00FA7CA7">
              <w:rPr>
                <w:rFonts w:ascii="Times New Roman" w:hAnsi="Times New Roman" w:cs="Times New Roman"/>
                <w:sz w:val="24"/>
                <w:szCs w:val="24"/>
              </w:rPr>
              <w:t>stop</w:t>
            </w:r>
            <w:r w:rsidR="000A01F0">
              <w:rPr>
                <w:rFonts w:ascii="Times New Roman" w:hAnsi="Times New Roman" w:cs="Times New Roman"/>
                <w:sz w:val="24"/>
                <w:szCs w:val="24"/>
              </w:rPr>
              <w:t>-</w:t>
            </w:r>
            <w:r w:rsidR="00FA7CA7">
              <w:rPr>
                <w:rFonts w:ascii="Times New Roman" w:hAnsi="Times New Roman" w:cs="Times New Roman"/>
                <w:sz w:val="24"/>
                <w:szCs w:val="24"/>
              </w:rPr>
              <w:t xml:space="preserve"> shop</w:t>
            </w:r>
            <w:r w:rsidR="000A01F0">
              <w:rPr>
                <w:rFonts w:ascii="Times New Roman" w:hAnsi="Times New Roman" w:cs="Times New Roman"/>
                <w:sz w:val="24"/>
                <w:szCs w:val="24"/>
              </w:rPr>
              <w:t>”</w:t>
            </w:r>
            <w:r w:rsidR="00FA7CA7">
              <w:rPr>
                <w:rFonts w:ascii="Times New Roman" w:hAnsi="Times New Roman" w:cs="Times New Roman"/>
                <w:sz w:val="24"/>
                <w:szCs w:val="24"/>
              </w:rPr>
              <w:t xml:space="preserve"> for tobacco cessation </w:t>
            </w:r>
            <w:r w:rsidR="009211D1">
              <w:rPr>
                <w:rFonts w:ascii="Times New Roman" w:hAnsi="Times New Roman" w:cs="Times New Roman"/>
                <w:sz w:val="24"/>
                <w:szCs w:val="24"/>
              </w:rPr>
              <w:t>resources and referral</w:t>
            </w:r>
          </w:p>
          <w:p w14:paraId="2A0C7CB4" w14:textId="77777777" w:rsidR="009211D1" w:rsidRDefault="009211D1" w:rsidP="009C472B">
            <w:pPr>
              <w:rPr>
                <w:rFonts w:ascii="Times New Roman" w:hAnsi="Times New Roman" w:cs="Times New Roman"/>
                <w:sz w:val="24"/>
                <w:szCs w:val="24"/>
              </w:rPr>
            </w:pPr>
          </w:p>
          <w:p w14:paraId="09D6F360" w14:textId="7572003F" w:rsidR="009211D1" w:rsidRPr="008E610D" w:rsidRDefault="009211D1" w:rsidP="009C472B">
            <w:pPr>
              <w:rPr>
                <w:rFonts w:ascii="Times New Roman" w:hAnsi="Times New Roman" w:cs="Times New Roman"/>
                <w:sz w:val="24"/>
                <w:szCs w:val="24"/>
              </w:rPr>
            </w:pPr>
            <w:r>
              <w:rPr>
                <w:rFonts w:ascii="Times New Roman" w:hAnsi="Times New Roman" w:cs="Times New Roman"/>
                <w:sz w:val="24"/>
                <w:szCs w:val="24"/>
              </w:rPr>
              <w:t xml:space="preserve">In-patient order set was developed to provide smoking cessation education to hospitalized patients and referral to </w:t>
            </w:r>
            <w:r w:rsidR="007C44D9">
              <w:rPr>
                <w:rFonts w:ascii="Times New Roman" w:hAnsi="Times New Roman" w:cs="Times New Roman"/>
                <w:sz w:val="24"/>
                <w:szCs w:val="24"/>
              </w:rPr>
              <w:t xml:space="preserve">internal and external </w:t>
            </w:r>
            <w:r>
              <w:rPr>
                <w:rFonts w:ascii="Times New Roman" w:hAnsi="Times New Roman" w:cs="Times New Roman"/>
                <w:sz w:val="24"/>
                <w:szCs w:val="24"/>
              </w:rPr>
              <w:t xml:space="preserve">resources/programs </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8A4C6B" w14:textId="4CAFA843" w:rsidR="00084E7F" w:rsidRPr="008E610D" w:rsidRDefault="00084E7F" w:rsidP="009C472B">
            <w:pPr>
              <w:rPr>
                <w:rFonts w:ascii="Times New Roman" w:hAnsi="Times New Roman" w:cs="Times New Roman"/>
                <w:sz w:val="24"/>
                <w:szCs w:val="24"/>
              </w:rPr>
            </w:pPr>
          </w:p>
        </w:tc>
      </w:tr>
      <w:tr w:rsidR="00CC49D8" w:rsidRPr="008E610D" w14:paraId="72083B89" w14:textId="1AA2A680" w:rsidTr="00A52A3D">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01C4BAF" w14:textId="6CCBD292" w:rsidR="00084E7F" w:rsidRPr="008E610D" w:rsidRDefault="00084E7F" w:rsidP="009C472B">
            <w:pPr>
              <w:rPr>
                <w:rFonts w:ascii="Times New Roman" w:hAnsi="Times New Roman" w:cs="Times New Roman"/>
                <w:sz w:val="24"/>
                <w:szCs w:val="24"/>
              </w:rPr>
            </w:pPr>
            <w:bookmarkStart w:id="5" w:name="_Hlk127959571"/>
            <w:r w:rsidRPr="008E610D">
              <w:rPr>
                <w:rFonts w:ascii="Times New Roman" w:hAnsi="Times New Roman" w:cs="Times New Roman"/>
                <w:sz w:val="24"/>
                <w:szCs w:val="24"/>
              </w:rPr>
              <w:t>Explore the current state of BMI management for patients</w:t>
            </w:r>
          </w:p>
          <w:p w14:paraId="28903CC3" w14:textId="77777777" w:rsidR="00084E7F" w:rsidRPr="008E610D" w:rsidRDefault="00084E7F" w:rsidP="009C472B">
            <w:pPr>
              <w:rPr>
                <w:rFonts w:ascii="Times New Roman" w:hAnsi="Times New Roman" w:cs="Times New Roman"/>
                <w:sz w:val="24"/>
                <w:szCs w:val="24"/>
              </w:rPr>
            </w:pPr>
          </w:p>
        </w:tc>
        <w:tc>
          <w:tcPr>
            <w:tcW w:w="180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077C38E" w14:textId="77777777"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Nutrition services</w:t>
            </w:r>
          </w:p>
          <w:p w14:paraId="4D95F9B3" w14:textId="77777777"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Peds</w:t>
            </w:r>
          </w:p>
          <w:p w14:paraId="0D991D13" w14:textId="77777777"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Family Medicine</w:t>
            </w:r>
          </w:p>
          <w:p w14:paraId="45FD1B99" w14:textId="77777777"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Behavioral Health</w:t>
            </w:r>
          </w:p>
          <w:p w14:paraId="4E0F2101" w14:textId="77777777"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Bariatrics</w:t>
            </w:r>
          </w:p>
          <w:p w14:paraId="1A18912E" w14:textId="2A2F48F8"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Quality</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097618" w14:textId="77777777"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YMCA</w:t>
            </w:r>
          </w:p>
          <w:p w14:paraId="3B8647F6" w14:textId="434E5A7F"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Community Based Organizations</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5AF2A7" w14:textId="4A26DB5E" w:rsidR="00084E7F" w:rsidRPr="008E610D" w:rsidRDefault="00084E7F" w:rsidP="009C472B">
            <w:pPr>
              <w:rPr>
                <w:rFonts w:ascii="Times New Roman" w:hAnsi="Times New Roman" w:cs="Times New Roman"/>
                <w:sz w:val="24"/>
                <w:szCs w:val="24"/>
              </w:rPr>
            </w:pPr>
            <w:r w:rsidRPr="008E610D">
              <w:rPr>
                <w:rFonts w:ascii="Times New Roman" w:hAnsi="Times New Roman" w:cs="Times New Roman"/>
                <w:sz w:val="24"/>
                <w:szCs w:val="24"/>
              </w:rPr>
              <w:t xml:space="preserve">% </w:t>
            </w:r>
            <w:r w:rsidR="004E51D5" w:rsidRPr="008E610D">
              <w:rPr>
                <w:rFonts w:ascii="Times New Roman" w:hAnsi="Times New Roman" w:cs="Times New Roman"/>
                <w:sz w:val="24"/>
                <w:szCs w:val="24"/>
              </w:rPr>
              <w:t>Identified</w:t>
            </w:r>
            <w:r w:rsidRPr="008E610D">
              <w:rPr>
                <w:rFonts w:ascii="Times New Roman" w:hAnsi="Times New Roman" w:cs="Times New Roman"/>
                <w:sz w:val="24"/>
                <w:szCs w:val="24"/>
              </w:rPr>
              <w:t xml:space="preserve"> patients being referred to an intervention</w:t>
            </w:r>
          </w:p>
          <w:p w14:paraId="2671AD0B" w14:textId="77777777" w:rsidR="00084E7F" w:rsidRPr="008E610D" w:rsidRDefault="00084E7F" w:rsidP="004A1DAE">
            <w:pPr>
              <w:rPr>
                <w:rFonts w:ascii="Times New Roman" w:hAnsi="Times New Roman" w:cs="Times New Roman"/>
                <w:sz w:val="24"/>
                <w:szCs w:val="24"/>
              </w:rPr>
            </w:pP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5EAB70" w14:textId="7C4E4290" w:rsidR="001C120B" w:rsidRPr="001C120B" w:rsidRDefault="001C120B" w:rsidP="001C120B">
            <w:pPr>
              <w:rPr>
                <w:rFonts w:ascii="Times New Roman" w:eastAsia="Times New Roman" w:hAnsi="Times New Roman" w:cs="Times New Roman"/>
                <w:sz w:val="24"/>
                <w:szCs w:val="24"/>
              </w:rPr>
            </w:pPr>
            <w:r w:rsidRPr="001C120B">
              <w:rPr>
                <w:rFonts w:ascii="Times New Roman" w:eastAsia="Times New Roman" w:hAnsi="Times New Roman" w:cs="Times New Roman"/>
                <w:sz w:val="24"/>
                <w:szCs w:val="24"/>
              </w:rPr>
              <w:t>Participation in the Wisconsin Collaborative for Health Care Quality initiative for Obesity:</w:t>
            </w:r>
          </w:p>
          <w:p w14:paraId="11E3DE9A" w14:textId="680441AC" w:rsidR="001C120B" w:rsidRPr="001C120B" w:rsidRDefault="001C120B">
            <w:pPr>
              <w:pStyle w:val="ListParagraph"/>
              <w:numPr>
                <w:ilvl w:val="0"/>
                <w:numId w:val="12"/>
              </w:numPr>
              <w:rPr>
                <w:rFonts w:ascii="Times New Roman" w:eastAsia="Times New Roman" w:hAnsi="Times New Roman" w:cs="Times New Roman"/>
                <w:sz w:val="24"/>
                <w:szCs w:val="24"/>
              </w:rPr>
            </w:pPr>
            <w:r w:rsidRPr="001C120B">
              <w:rPr>
                <w:rFonts w:ascii="Times New Roman" w:eastAsia="Times New Roman" w:hAnsi="Times New Roman" w:cs="Times New Roman"/>
                <w:sz w:val="24"/>
                <w:szCs w:val="24"/>
              </w:rPr>
              <w:t>58% of Gundersen’s patients have a</w:t>
            </w:r>
            <w:r w:rsidR="007A1509">
              <w:rPr>
                <w:rFonts w:ascii="Times New Roman" w:eastAsia="Times New Roman" w:hAnsi="Times New Roman" w:cs="Times New Roman"/>
                <w:sz w:val="24"/>
                <w:szCs w:val="24"/>
              </w:rPr>
              <w:t xml:space="preserve"> BMI </w:t>
            </w:r>
            <w:r w:rsidRPr="001C120B">
              <w:rPr>
                <w:rFonts w:ascii="Times New Roman" w:eastAsia="Times New Roman" w:hAnsi="Times New Roman" w:cs="Times New Roman"/>
                <w:sz w:val="24"/>
                <w:szCs w:val="24"/>
              </w:rPr>
              <w:t>in the obesity category</w:t>
            </w:r>
          </w:p>
          <w:p w14:paraId="7BFA1B20" w14:textId="77777777" w:rsidR="009C6C43" w:rsidRDefault="009C6C43" w:rsidP="009C6C43">
            <w:pPr>
              <w:rPr>
                <w:rFonts w:ascii="Times New Roman" w:eastAsia="Times New Roman" w:hAnsi="Times New Roman" w:cs="Times New Roman"/>
                <w:sz w:val="24"/>
                <w:szCs w:val="24"/>
              </w:rPr>
            </w:pPr>
          </w:p>
          <w:p w14:paraId="6DDF779C" w14:textId="0D535BA0" w:rsidR="001C120B" w:rsidRPr="009C6C43" w:rsidRDefault="001C120B" w:rsidP="009C6C43">
            <w:pPr>
              <w:rPr>
                <w:rFonts w:ascii="Times New Roman" w:eastAsia="Times New Roman" w:hAnsi="Times New Roman" w:cs="Times New Roman"/>
                <w:sz w:val="24"/>
                <w:szCs w:val="24"/>
              </w:rPr>
            </w:pPr>
            <w:r w:rsidRPr="009C6C43">
              <w:rPr>
                <w:rFonts w:ascii="Times New Roman" w:eastAsia="Times New Roman" w:hAnsi="Times New Roman" w:cs="Times New Roman"/>
                <w:sz w:val="24"/>
                <w:szCs w:val="24"/>
              </w:rPr>
              <w:t>Multidisciplinary team began to meet in 2022 to centralize information about internal and external resources</w:t>
            </w:r>
            <w:r w:rsidR="00C36237">
              <w:rPr>
                <w:rFonts w:ascii="Times New Roman" w:eastAsia="Times New Roman" w:hAnsi="Times New Roman" w:cs="Times New Roman"/>
                <w:sz w:val="24"/>
                <w:szCs w:val="24"/>
              </w:rPr>
              <w:t>. B</w:t>
            </w:r>
            <w:r w:rsidRPr="009C6C43">
              <w:rPr>
                <w:rFonts w:ascii="Times New Roman" w:eastAsia="Times New Roman" w:hAnsi="Times New Roman" w:cs="Times New Roman"/>
                <w:sz w:val="24"/>
                <w:szCs w:val="24"/>
              </w:rPr>
              <w:t>egin to build process for population management of obesity.</w:t>
            </w:r>
          </w:p>
          <w:p w14:paraId="2B09E380" w14:textId="42BD712A" w:rsidR="00084E7F" w:rsidRPr="008E610D" w:rsidRDefault="001C120B">
            <w:pPr>
              <w:pStyle w:val="ListParagraph"/>
              <w:numPr>
                <w:ilvl w:val="0"/>
                <w:numId w:val="14"/>
              </w:numPr>
              <w:rPr>
                <w:rFonts w:ascii="Times New Roman" w:hAnsi="Times New Roman" w:cs="Times New Roman"/>
                <w:sz w:val="24"/>
                <w:szCs w:val="24"/>
              </w:rPr>
            </w:pPr>
            <w:r w:rsidRPr="00D56F37">
              <w:rPr>
                <w:rFonts w:ascii="Times New Roman" w:eastAsia="Times New Roman" w:hAnsi="Times New Roman" w:cs="Times New Roman"/>
                <w:sz w:val="24"/>
                <w:szCs w:val="24"/>
              </w:rPr>
              <w:t>2023</w:t>
            </w:r>
            <w:r w:rsidR="00C36237">
              <w:rPr>
                <w:rFonts w:ascii="Times New Roman" w:eastAsia="Times New Roman" w:hAnsi="Times New Roman" w:cs="Times New Roman"/>
                <w:sz w:val="24"/>
                <w:szCs w:val="24"/>
              </w:rPr>
              <w:t>-</w:t>
            </w:r>
            <w:r w:rsidRPr="00D56F37">
              <w:rPr>
                <w:rFonts w:ascii="Times New Roman" w:eastAsia="Times New Roman" w:hAnsi="Times New Roman" w:cs="Times New Roman"/>
                <w:sz w:val="24"/>
                <w:szCs w:val="24"/>
              </w:rPr>
              <w:t xml:space="preserve"> begin Wellness Coaching supplementing current Gundersen </w:t>
            </w:r>
            <w:r w:rsidR="00A24A9D">
              <w:rPr>
                <w:rFonts w:ascii="Times New Roman" w:eastAsia="Times New Roman" w:hAnsi="Times New Roman" w:cs="Times New Roman"/>
                <w:sz w:val="24"/>
                <w:szCs w:val="24"/>
              </w:rPr>
              <w:t xml:space="preserve">clinical </w:t>
            </w:r>
            <w:r w:rsidRPr="00D56F37">
              <w:rPr>
                <w:rFonts w:ascii="Times New Roman" w:eastAsia="Times New Roman" w:hAnsi="Times New Roman" w:cs="Times New Roman"/>
                <w:sz w:val="24"/>
                <w:szCs w:val="24"/>
              </w:rPr>
              <w:t xml:space="preserve">weight management programs for Meal Replacement and </w:t>
            </w:r>
            <w:r w:rsidRPr="00D56F37">
              <w:rPr>
                <w:rFonts w:ascii="Times New Roman" w:eastAsia="Times New Roman" w:hAnsi="Times New Roman" w:cs="Times New Roman"/>
                <w:sz w:val="24"/>
                <w:szCs w:val="24"/>
              </w:rPr>
              <w:lastRenderedPageBreak/>
              <w:t>Medication Management</w:t>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A67499" w14:textId="59463340" w:rsidR="00B62FDB" w:rsidRDefault="00B62FDB" w:rsidP="00B62FDB">
            <w:pPr>
              <w:rPr>
                <w:rFonts w:ascii="Times New Roman" w:hAnsi="Times New Roman" w:cs="Times New Roman"/>
                <w:sz w:val="24"/>
                <w:szCs w:val="24"/>
              </w:rPr>
            </w:pPr>
            <w:r w:rsidRPr="00B62FDB">
              <w:rPr>
                <w:rFonts w:ascii="Times New Roman" w:hAnsi="Times New Roman" w:cs="Times New Roman"/>
                <w:sz w:val="24"/>
                <w:szCs w:val="24"/>
              </w:rPr>
              <w:lastRenderedPageBreak/>
              <w:t>Participation in the Wisconsin Collaborative for Health Care Quality initiative for Obesity:</w:t>
            </w:r>
          </w:p>
          <w:p w14:paraId="4182C7DA" w14:textId="77777777" w:rsidR="00912F08" w:rsidRPr="00912F08" w:rsidRDefault="00912F0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Assisted in the development of the WCHQ obesity toolkit.</w:t>
            </w:r>
          </w:p>
          <w:p w14:paraId="752903C6" w14:textId="77777777" w:rsidR="00912F08" w:rsidRPr="00B62FDB" w:rsidRDefault="00912F08" w:rsidP="00B62FDB">
            <w:pPr>
              <w:rPr>
                <w:rFonts w:ascii="Times New Roman" w:hAnsi="Times New Roman" w:cs="Times New Roman"/>
                <w:sz w:val="24"/>
                <w:szCs w:val="24"/>
              </w:rPr>
            </w:pPr>
          </w:p>
          <w:p w14:paraId="4834BDB9" w14:textId="202F9D46" w:rsidR="00084E7F" w:rsidRPr="00912F08" w:rsidRDefault="00912F08" w:rsidP="00912F08">
            <w:pPr>
              <w:rPr>
                <w:rFonts w:ascii="Times New Roman" w:hAnsi="Times New Roman" w:cs="Times New Roman"/>
                <w:sz w:val="24"/>
                <w:szCs w:val="24"/>
              </w:rPr>
            </w:pPr>
            <w:r>
              <w:rPr>
                <w:rFonts w:ascii="Times New Roman" w:hAnsi="Times New Roman" w:cs="Times New Roman"/>
                <w:sz w:val="24"/>
                <w:szCs w:val="24"/>
              </w:rPr>
              <w:t>Continue to be a</w:t>
            </w:r>
            <w:r w:rsidRPr="00912F08">
              <w:rPr>
                <w:rFonts w:ascii="Times New Roman" w:hAnsi="Times New Roman" w:cs="Times New Roman"/>
                <w:sz w:val="24"/>
                <w:szCs w:val="24"/>
              </w:rPr>
              <w:t>ctively involved in developing measures to monitor progress on treatment of obesity and monitor the health of patients with obesity (diabetes and hypertension control)</w:t>
            </w:r>
          </w:p>
          <w:p w14:paraId="3B607C2F" w14:textId="6AD72658" w:rsidR="00E926FB" w:rsidRDefault="00E926FB" w:rsidP="009009C2">
            <w:pPr>
              <w:rPr>
                <w:rFonts w:ascii="Times New Roman" w:hAnsi="Times New Roman" w:cs="Times New Roman"/>
                <w:sz w:val="24"/>
                <w:szCs w:val="24"/>
              </w:rPr>
            </w:pPr>
          </w:p>
          <w:p w14:paraId="5AE6F242" w14:textId="6A5AAB33" w:rsidR="00912F08" w:rsidRDefault="00912F08" w:rsidP="009009C2">
            <w:pPr>
              <w:rPr>
                <w:rFonts w:ascii="Times New Roman" w:hAnsi="Times New Roman" w:cs="Times New Roman"/>
                <w:sz w:val="24"/>
                <w:szCs w:val="24"/>
              </w:rPr>
            </w:pPr>
            <w:r>
              <w:rPr>
                <w:rFonts w:ascii="Times New Roman" w:hAnsi="Times New Roman" w:cs="Times New Roman"/>
                <w:sz w:val="24"/>
                <w:szCs w:val="24"/>
              </w:rPr>
              <w:t xml:space="preserve">Participated </w:t>
            </w:r>
            <w:r w:rsidR="00A25CAF">
              <w:rPr>
                <w:rFonts w:ascii="Times New Roman" w:hAnsi="Times New Roman" w:cs="Times New Roman"/>
                <w:sz w:val="24"/>
                <w:szCs w:val="24"/>
              </w:rPr>
              <w:t>in a public hearing held by the WI c</w:t>
            </w:r>
            <w:r>
              <w:rPr>
                <w:rFonts w:ascii="Times New Roman" w:hAnsi="Times New Roman" w:cs="Times New Roman"/>
                <w:sz w:val="24"/>
                <w:szCs w:val="24"/>
              </w:rPr>
              <w:t>hildhood obesity task force</w:t>
            </w:r>
            <w:r w:rsidR="00A25CAF">
              <w:rPr>
                <w:rFonts w:ascii="Times New Roman" w:hAnsi="Times New Roman" w:cs="Times New Roman"/>
                <w:sz w:val="24"/>
                <w:szCs w:val="24"/>
              </w:rPr>
              <w:t xml:space="preserve">. </w:t>
            </w:r>
            <w:r w:rsidR="00A25CAF">
              <w:rPr>
                <w:rFonts w:ascii="Times New Roman" w:hAnsi="Times New Roman" w:cs="Times New Roman"/>
                <w:sz w:val="24"/>
                <w:szCs w:val="24"/>
              </w:rPr>
              <w:lastRenderedPageBreak/>
              <w:t>Representatives from Gundersen presented on Gundersen’s Family LEAP (Learn, Eat and Active Play) program</w:t>
            </w:r>
          </w:p>
          <w:p w14:paraId="1F29F846" w14:textId="77777777" w:rsidR="00912F08" w:rsidRDefault="00912F08" w:rsidP="009009C2">
            <w:pPr>
              <w:rPr>
                <w:rFonts w:ascii="Times New Roman" w:eastAsia="Times New Roman" w:hAnsi="Times New Roman" w:cs="Times New Roman"/>
                <w:sz w:val="24"/>
                <w:szCs w:val="24"/>
              </w:rPr>
            </w:pPr>
          </w:p>
          <w:p w14:paraId="45861C0C" w14:textId="33805E99" w:rsidR="009009C2" w:rsidRDefault="00E926FB" w:rsidP="009009C2">
            <w:pP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9009C2" w:rsidRPr="00D56F37">
              <w:rPr>
                <w:rFonts w:ascii="Times New Roman" w:eastAsia="Times New Roman" w:hAnsi="Times New Roman" w:cs="Times New Roman"/>
                <w:sz w:val="24"/>
                <w:szCs w:val="24"/>
              </w:rPr>
              <w:t>eg</w:t>
            </w:r>
            <w:r w:rsidR="00310F26">
              <w:rPr>
                <w:rFonts w:ascii="Times New Roman" w:eastAsia="Times New Roman" w:hAnsi="Times New Roman" w:cs="Times New Roman"/>
                <w:sz w:val="24"/>
                <w:szCs w:val="24"/>
              </w:rPr>
              <w:t>an</w:t>
            </w:r>
            <w:r w:rsidR="009009C2" w:rsidRPr="00D56F37">
              <w:rPr>
                <w:rFonts w:ascii="Times New Roman" w:eastAsia="Times New Roman" w:hAnsi="Times New Roman" w:cs="Times New Roman"/>
                <w:sz w:val="24"/>
                <w:szCs w:val="24"/>
              </w:rPr>
              <w:t xml:space="preserve"> </w:t>
            </w:r>
            <w:r w:rsidR="00147862">
              <w:rPr>
                <w:rFonts w:ascii="Times New Roman" w:eastAsia="Times New Roman" w:hAnsi="Times New Roman" w:cs="Times New Roman"/>
                <w:sz w:val="24"/>
                <w:szCs w:val="24"/>
              </w:rPr>
              <w:t xml:space="preserve">free </w:t>
            </w:r>
            <w:r w:rsidR="009009C2" w:rsidRPr="00D56F37">
              <w:rPr>
                <w:rFonts w:ascii="Times New Roman" w:eastAsia="Times New Roman" w:hAnsi="Times New Roman" w:cs="Times New Roman"/>
                <w:sz w:val="24"/>
                <w:szCs w:val="24"/>
              </w:rPr>
              <w:t xml:space="preserve">Wellness Coaching supplementing current Gundersen </w:t>
            </w:r>
            <w:r w:rsidR="009009C2">
              <w:rPr>
                <w:rFonts w:ascii="Times New Roman" w:eastAsia="Times New Roman" w:hAnsi="Times New Roman" w:cs="Times New Roman"/>
                <w:sz w:val="24"/>
                <w:szCs w:val="24"/>
              </w:rPr>
              <w:t xml:space="preserve">clinical </w:t>
            </w:r>
            <w:r w:rsidR="009009C2" w:rsidRPr="00D56F37">
              <w:rPr>
                <w:rFonts w:ascii="Times New Roman" w:eastAsia="Times New Roman" w:hAnsi="Times New Roman" w:cs="Times New Roman"/>
                <w:sz w:val="24"/>
                <w:szCs w:val="24"/>
              </w:rPr>
              <w:t>weight management programs for Meal Replacement and Medication</w:t>
            </w:r>
            <w:r w:rsidR="00310F26">
              <w:rPr>
                <w:rFonts w:ascii="Times New Roman" w:eastAsia="Times New Roman" w:hAnsi="Times New Roman" w:cs="Times New Roman"/>
                <w:sz w:val="24"/>
                <w:szCs w:val="24"/>
              </w:rPr>
              <w:t xml:space="preserve"> </w:t>
            </w:r>
            <w:r w:rsidR="008D6F58">
              <w:rPr>
                <w:rFonts w:ascii="Times New Roman" w:eastAsia="Times New Roman" w:hAnsi="Times New Roman" w:cs="Times New Roman"/>
                <w:sz w:val="24"/>
                <w:szCs w:val="24"/>
              </w:rPr>
              <w:t>in January 2023</w:t>
            </w:r>
          </w:p>
          <w:p w14:paraId="145E7498" w14:textId="76E1D58C" w:rsidR="00E926FB" w:rsidRDefault="008D6F5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Coaching expanded from one coach to two </w:t>
            </w:r>
            <w:r w:rsidR="00C763A0">
              <w:rPr>
                <w:rFonts w:ascii="Times New Roman" w:hAnsi="Times New Roman" w:cs="Times New Roman"/>
                <w:sz w:val="24"/>
                <w:szCs w:val="24"/>
              </w:rPr>
              <w:t>coaches’</w:t>
            </w:r>
            <w:r>
              <w:rPr>
                <w:rFonts w:ascii="Times New Roman" w:hAnsi="Times New Roman" w:cs="Times New Roman"/>
                <w:sz w:val="24"/>
                <w:szCs w:val="24"/>
              </w:rPr>
              <w:t xml:space="preserve"> due </w:t>
            </w:r>
            <w:r w:rsidR="00C763A0">
              <w:rPr>
                <w:rFonts w:ascii="Times New Roman" w:hAnsi="Times New Roman" w:cs="Times New Roman"/>
                <w:sz w:val="24"/>
                <w:szCs w:val="24"/>
              </w:rPr>
              <w:t xml:space="preserve">to the </w:t>
            </w:r>
            <w:r w:rsidR="00BB3227">
              <w:rPr>
                <w:rFonts w:ascii="Times New Roman" w:hAnsi="Times New Roman" w:cs="Times New Roman"/>
                <w:sz w:val="24"/>
                <w:szCs w:val="24"/>
              </w:rPr>
              <w:t>number of referrals and need</w:t>
            </w:r>
          </w:p>
          <w:p w14:paraId="2337904B" w14:textId="77777777" w:rsidR="00BB3227" w:rsidRDefault="00BB3227">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Data:</w:t>
            </w:r>
          </w:p>
          <w:p w14:paraId="4DDDBBAD" w14:textId="77777777" w:rsidR="00BB3227" w:rsidRDefault="00DC2B5E" w:rsidP="00BB3227">
            <w:pPr>
              <w:pStyle w:val="ListParagraph"/>
              <w:ind w:left="360"/>
              <w:rPr>
                <w:rFonts w:ascii="Times New Roman" w:hAnsi="Times New Roman" w:cs="Times New Roman"/>
                <w:sz w:val="24"/>
                <w:szCs w:val="24"/>
              </w:rPr>
            </w:pPr>
            <w:r>
              <w:rPr>
                <w:rFonts w:ascii="Times New Roman" w:hAnsi="Times New Roman" w:cs="Times New Roman"/>
                <w:sz w:val="24"/>
                <w:szCs w:val="24"/>
              </w:rPr>
              <w:t># Referrals: 179</w:t>
            </w:r>
          </w:p>
          <w:p w14:paraId="051813C2" w14:textId="54C560E7" w:rsidR="00DC2B5E" w:rsidRDefault="00DC2B5E" w:rsidP="00BB3227">
            <w:pPr>
              <w:pStyle w:val="ListParagraph"/>
              <w:ind w:left="360"/>
              <w:rPr>
                <w:rFonts w:ascii="Times New Roman" w:hAnsi="Times New Roman" w:cs="Times New Roman"/>
                <w:sz w:val="24"/>
                <w:szCs w:val="24"/>
              </w:rPr>
            </w:pPr>
            <w:r>
              <w:rPr>
                <w:rFonts w:ascii="Times New Roman" w:hAnsi="Times New Roman" w:cs="Times New Roman"/>
                <w:sz w:val="24"/>
                <w:szCs w:val="24"/>
              </w:rPr>
              <w:t>% Met Primary Outcome</w:t>
            </w:r>
            <w:r w:rsidR="003D39DE">
              <w:rPr>
                <w:rFonts w:ascii="Times New Roman" w:hAnsi="Times New Roman" w:cs="Times New Roman"/>
                <w:sz w:val="24"/>
                <w:szCs w:val="24"/>
              </w:rPr>
              <w:t xml:space="preserve"> Goal</w:t>
            </w:r>
            <w:r w:rsidR="002D3704">
              <w:rPr>
                <w:rFonts w:ascii="Times New Roman" w:hAnsi="Times New Roman" w:cs="Times New Roman"/>
                <w:sz w:val="24"/>
                <w:szCs w:val="24"/>
              </w:rPr>
              <w:t>- decreased weight</w:t>
            </w:r>
            <w:r w:rsidR="003D39DE">
              <w:rPr>
                <w:rFonts w:ascii="Times New Roman" w:hAnsi="Times New Roman" w:cs="Times New Roman"/>
                <w:sz w:val="24"/>
                <w:szCs w:val="24"/>
              </w:rPr>
              <w:t>:</w:t>
            </w:r>
            <w:r w:rsidR="002D3704">
              <w:rPr>
                <w:rFonts w:ascii="Times New Roman" w:hAnsi="Times New Roman" w:cs="Times New Roman"/>
                <w:sz w:val="24"/>
                <w:szCs w:val="24"/>
              </w:rPr>
              <w:t xml:space="preserve"> 73.9%</w:t>
            </w:r>
          </w:p>
          <w:p w14:paraId="32ABA87F" w14:textId="5C449960" w:rsidR="002D3704" w:rsidRPr="00682B03" w:rsidRDefault="002D370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Future planning: wellness coaching expansion to include bariatric surgery patients in 2024</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DA3944" w14:textId="164365F8" w:rsidR="00084E7F" w:rsidRPr="008E610D" w:rsidRDefault="00084E7F" w:rsidP="009C472B">
            <w:pPr>
              <w:rPr>
                <w:rFonts w:ascii="Times New Roman" w:hAnsi="Times New Roman" w:cs="Times New Roman"/>
                <w:sz w:val="24"/>
                <w:szCs w:val="24"/>
              </w:rPr>
            </w:pPr>
          </w:p>
        </w:tc>
      </w:tr>
      <w:tr w:rsidR="00131ED9" w:rsidRPr="008E610D" w14:paraId="745DB157" w14:textId="0AD3CB76" w:rsidTr="00A52A3D">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9E51265" w14:textId="621ECB34" w:rsidR="00131ED9" w:rsidRPr="008E610D" w:rsidRDefault="00131ED9" w:rsidP="00131ED9">
            <w:pPr>
              <w:rPr>
                <w:rFonts w:ascii="Times New Roman" w:hAnsi="Times New Roman" w:cs="Times New Roman"/>
                <w:sz w:val="24"/>
                <w:szCs w:val="24"/>
              </w:rPr>
            </w:pPr>
            <w:bookmarkStart w:id="6" w:name="_Hlk127959431"/>
            <w:bookmarkEnd w:id="5"/>
            <w:r w:rsidRPr="008E610D">
              <w:rPr>
                <w:rFonts w:ascii="Times New Roman" w:hAnsi="Times New Roman" w:cs="Times New Roman"/>
                <w:sz w:val="24"/>
                <w:szCs w:val="24"/>
              </w:rPr>
              <w:t xml:space="preserve">Continue to explore gaps in </w:t>
            </w:r>
            <w:r w:rsidRPr="008E610D">
              <w:rPr>
                <w:rFonts w:ascii="Times New Roman" w:hAnsi="Times New Roman" w:cs="Times New Roman"/>
                <w:sz w:val="24"/>
                <w:szCs w:val="24"/>
              </w:rPr>
              <w:lastRenderedPageBreak/>
              <w:t>care specific to cancer screening</w:t>
            </w:r>
          </w:p>
        </w:tc>
        <w:tc>
          <w:tcPr>
            <w:tcW w:w="180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F3E799A" w14:textId="77777777" w:rsidR="00131ED9" w:rsidRPr="008E610D" w:rsidRDefault="00131ED9" w:rsidP="00131ED9">
            <w:pPr>
              <w:rPr>
                <w:rFonts w:ascii="Times New Roman" w:hAnsi="Times New Roman" w:cs="Times New Roman"/>
                <w:sz w:val="24"/>
                <w:szCs w:val="24"/>
              </w:rPr>
            </w:pPr>
            <w:r w:rsidRPr="008E610D">
              <w:rPr>
                <w:rFonts w:ascii="Times New Roman" w:hAnsi="Times New Roman" w:cs="Times New Roman"/>
                <w:sz w:val="24"/>
                <w:szCs w:val="24"/>
              </w:rPr>
              <w:lastRenderedPageBreak/>
              <w:t>Cancer Center</w:t>
            </w:r>
          </w:p>
          <w:p w14:paraId="71C320F4" w14:textId="77777777" w:rsidR="00131ED9" w:rsidRPr="008E610D" w:rsidRDefault="00131ED9" w:rsidP="00131ED9">
            <w:pPr>
              <w:rPr>
                <w:rFonts w:ascii="Times New Roman" w:hAnsi="Times New Roman" w:cs="Times New Roman"/>
                <w:sz w:val="24"/>
                <w:szCs w:val="24"/>
              </w:rPr>
            </w:pPr>
            <w:r w:rsidRPr="008E610D">
              <w:rPr>
                <w:rFonts w:ascii="Times New Roman" w:hAnsi="Times New Roman" w:cs="Times New Roman"/>
                <w:sz w:val="24"/>
                <w:szCs w:val="24"/>
              </w:rPr>
              <w:t>Primary Care</w:t>
            </w:r>
          </w:p>
          <w:p w14:paraId="29313C92" w14:textId="77777777" w:rsidR="00131ED9" w:rsidRPr="008E610D" w:rsidRDefault="00131ED9" w:rsidP="00131ED9">
            <w:pPr>
              <w:rPr>
                <w:rFonts w:ascii="Times New Roman" w:hAnsi="Times New Roman" w:cs="Times New Roman"/>
                <w:sz w:val="24"/>
                <w:szCs w:val="24"/>
              </w:rPr>
            </w:pPr>
            <w:r w:rsidRPr="008E610D">
              <w:rPr>
                <w:rFonts w:ascii="Times New Roman" w:hAnsi="Times New Roman" w:cs="Times New Roman"/>
                <w:sz w:val="24"/>
                <w:szCs w:val="24"/>
              </w:rPr>
              <w:t>Quality</w:t>
            </w:r>
          </w:p>
          <w:p w14:paraId="3D620D58" w14:textId="77777777" w:rsidR="00131ED9" w:rsidRPr="008E610D" w:rsidRDefault="00131ED9" w:rsidP="00131ED9">
            <w:pPr>
              <w:rPr>
                <w:rFonts w:ascii="Times New Roman" w:hAnsi="Times New Roman" w:cs="Times New Roman"/>
                <w:sz w:val="24"/>
                <w:szCs w:val="24"/>
              </w:rPr>
            </w:pPr>
            <w:r w:rsidRPr="008E610D">
              <w:rPr>
                <w:rFonts w:ascii="Times New Roman" w:hAnsi="Times New Roman" w:cs="Times New Roman"/>
                <w:sz w:val="24"/>
                <w:szCs w:val="24"/>
              </w:rPr>
              <w:lastRenderedPageBreak/>
              <w:t>Population Health</w:t>
            </w:r>
          </w:p>
          <w:p w14:paraId="13FF8E53" w14:textId="63EA4365" w:rsidR="00131ED9" w:rsidRPr="008E610D" w:rsidRDefault="00131ED9" w:rsidP="00131ED9">
            <w:pPr>
              <w:rPr>
                <w:rFonts w:ascii="Times New Roman" w:hAnsi="Times New Roman" w:cs="Times New Roman"/>
                <w:sz w:val="24"/>
                <w:szCs w:val="24"/>
              </w:rPr>
            </w:pPr>
            <w:r w:rsidRPr="008E610D">
              <w:rPr>
                <w:rFonts w:ascii="Times New Roman" w:hAnsi="Times New Roman" w:cs="Times New Roman"/>
                <w:sz w:val="24"/>
                <w:szCs w:val="24"/>
              </w:rPr>
              <w:t>Specialty Department(s)</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03D3A1" w14:textId="7092CA0E" w:rsidR="00131ED9" w:rsidRPr="008E610D" w:rsidRDefault="00131ED9" w:rsidP="00131ED9">
            <w:pPr>
              <w:rPr>
                <w:rFonts w:ascii="Times New Roman" w:hAnsi="Times New Roman" w:cs="Times New Roman"/>
                <w:sz w:val="24"/>
                <w:szCs w:val="24"/>
              </w:rPr>
            </w:pPr>
            <w:r w:rsidRPr="008E610D">
              <w:rPr>
                <w:rFonts w:ascii="Times New Roman" w:hAnsi="Times New Roman" w:cs="Times New Roman"/>
                <w:sz w:val="24"/>
                <w:szCs w:val="24"/>
              </w:rPr>
              <w:lastRenderedPageBreak/>
              <w:t>Community Based Organizations</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DA9A4A" w14:textId="6C104986" w:rsidR="00131ED9" w:rsidRPr="008E610D" w:rsidRDefault="00131ED9" w:rsidP="00131ED9">
            <w:pPr>
              <w:rPr>
                <w:rFonts w:ascii="Times New Roman" w:hAnsi="Times New Roman" w:cs="Times New Roman"/>
                <w:sz w:val="24"/>
                <w:szCs w:val="24"/>
              </w:rPr>
            </w:pPr>
            <w:r w:rsidRPr="008E610D">
              <w:rPr>
                <w:rFonts w:ascii="Times New Roman" w:hAnsi="Times New Roman" w:cs="Times New Roman"/>
                <w:sz w:val="24"/>
                <w:szCs w:val="24"/>
              </w:rPr>
              <w:t xml:space="preserve">Implement at least one new strategy to </w:t>
            </w:r>
            <w:r w:rsidRPr="008E610D">
              <w:rPr>
                <w:rFonts w:ascii="Times New Roman" w:hAnsi="Times New Roman" w:cs="Times New Roman"/>
                <w:sz w:val="24"/>
                <w:szCs w:val="24"/>
              </w:rPr>
              <w:lastRenderedPageBreak/>
              <w:t>address barriers to screening</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F5C892" w14:textId="114161FA" w:rsidR="00131ED9" w:rsidRPr="001B4797" w:rsidRDefault="00131ED9" w:rsidP="00131ED9">
            <w:pPr>
              <w:rPr>
                <w:rFonts w:ascii="Times New Roman" w:eastAsia="Times New Roman" w:hAnsi="Times New Roman" w:cs="Times New Roman"/>
                <w:sz w:val="24"/>
                <w:szCs w:val="24"/>
              </w:rPr>
            </w:pPr>
            <w:r w:rsidRPr="001B4797">
              <w:rPr>
                <w:rFonts w:ascii="Times New Roman" w:eastAsia="Times New Roman" w:hAnsi="Times New Roman" w:cs="Times New Roman"/>
                <w:sz w:val="24"/>
                <w:szCs w:val="24"/>
              </w:rPr>
              <w:lastRenderedPageBreak/>
              <w:t xml:space="preserve">Multidisciplinary team focused on improving </w:t>
            </w:r>
            <w:r w:rsidRPr="001B4797">
              <w:rPr>
                <w:rFonts w:ascii="Times New Roman" w:eastAsia="Times New Roman" w:hAnsi="Times New Roman" w:cs="Times New Roman"/>
                <w:sz w:val="24"/>
                <w:szCs w:val="24"/>
              </w:rPr>
              <w:lastRenderedPageBreak/>
              <w:t>gaps to breast cancer screening:</w:t>
            </w:r>
          </w:p>
          <w:p w14:paraId="7C1C7DA0" w14:textId="77777777" w:rsidR="00131ED9" w:rsidRPr="001B4797" w:rsidRDefault="00131ED9">
            <w:pPr>
              <w:pStyle w:val="ListParagraph"/>
              <w:numPr>
                <w:ilvl w:val="0"/>
                <w:numId w:val="13"/>
              </w:numPr>
              <w:contextualSpacing w:val="0"/>
              <w:rPr>
                <w:rFonts w:ascii="Times New Roman" w:eastAsia="Times New Roman" w:hAnsi="Times New Roman" w:cs="Times New Roman"/>
                <w:sz w:val="24"/>
                <w:szCs w:val="24"/>
              </w:rPr>
            </w:pPr>
            <w:r w:rsidRPr="001B4797">
              <w:rPr>
                <w:rFonts w:ascii="Times New Roman" w:eastAsia="Times New Roman" w:hAnsi="Times New Roman" w:cs="Times New Roman"/>
                <w:sz w:val="24"/>
                <w:szCs w:val="24"/>
              </w:rPr>
              <w:t>Analysis of screening gaps between White women and non-White women has found an improvement in the gap between them from 10.1% in March of 2021 to 8.6% in December of 2022</w:t>
            </w:r>
          </w:p>
          <w:p w14:paraId="5DFC6478" w14:textId="77777777" w:rsidR="00131ED9" w:rsidRPr="001B4797" w:rsidRDefault="00131ED9" w:rsidP="00131ED9">
            <w:pPr>
              <w:pStyle w:val="ListParagraph"/>
              <w:ind w:left="360"/>
              <w:contextualSpacing w:val="0"/>
              <w:rPr>
                <w:rFonts w:ascii="Times New Roman" w:eastAsia="Times New Roman" w:hAnsi="Times New Roman" w:cs="Times New Roman"/>
                <w:sz w:val="24"/>
                <w:szCs w:val="24"/>
              </w:rPr>
            </w:pPr>
          </w:p>
          <w:p w14:paraId="6C0C553D" w14:textId="59205049" w:rsidR="00131ED9" w:rsidRPr="001B4797" w:rsidRDefault="00131ED9" w:rsidP="00131ED9">
            <w:pPr>
              <w:pStyle w:val="ListParagraph"/>
              <w:ind w:left="360"/>
              <w:contextualSpacing w:val="0"/>
              <w:rPr>
                <w:rFonts w:ascii="Times New Roman" w:eastAsia="Times New Roman" w:hAnsi="Times New Roman" w:cs="Times New Roman"/>
                <w:sz w:val="24"/>
                <w:szCs w:val="24"/>
              </w:rPr>
            </w:pPr>
            <w:r w:rsidRPr="001B4797">
              <w:rPr>
                <w:rFonts w:ascii="Times New Roman" w:eastAsia="Times New Roman" w:hAnsi="Times New Roman" w:cs="Times New Roman"/>
                <w:sz w:val="24"/>
                <w:szCs w:val="24"/>
              </w:rPr>
              <w:t xml:space="preserve">Screening Gap between White and Hmong women greatest in 2021 (17.2%) and led to the Hmong Screening Event </w:t>
            </w:r>
          </w:p>
          <w:p w14:paraId="4CEB2A78" w14:textId="77777777" w:rsidR="00131ED9" w:rsidRDefault="00131ED9" w:rsidP="00131ED9">
            <w:pPr>
              <w:rPr>
                <w:rFonts w:ascii="Times New Roman" w:hAnsi="Times New Roman" w:cs="Times New Roman"/>
                <w:sz w:val="24"/>
                <w:szCs w:val="24"/>
              </w:rPr>
            </w:pPr>
          </w:p>
          <w:p w14:paraId="55D538C5" w14:textId="32CBBBAA" w:rsidR="00131ED9" w:rsidRPr="0033758A" w:rsidRDefault="00131ED9">
            <w:pPr>
              <w:pStyle w:val="ListParagraph"/>
              <w:numPr>
                <w:ilvl w:val="0"/>
                <w:numId w:val="13"/>
              </w:numPr>
              <w:rPr>
                <w:rFonts w:ascii="Times New Roman" w:hAnsi="Times New Roman" w:cs="Times New Roman"/>
                <w:sz w:val="24"/>
                <w:szCs w:val="24"/>
              </w:rPr>
            </w:pPr>
            <w:r w:rsidRPr="0033758A">
              <w:rPr>
                <w:rFonts w:ascii="Times New Roman" w:hAnsi="Times New Roman" w:cs="Times New Roman"/>
                <w:sz w:val="24"/>
                <w:szCs w:val="24"/>
              </w:rPr>
              <w:t>Implemented Hmong Screening Event</w:t>
            </w:r>
          </w:p>
          <w:p w14:paraId="6FEFC02B" w14:textId="77777777" w:rsidR="00131ED9" w:rsidRPr="0033758A" w:rsidRDefault="00131ED9" w:rsidP="00131ED9">
            <w:pPr>
              <w:pStyle w:val="ListParagraph"/>
              <w:ind w:left="360"/>
              <w:rPr>
                <w:rFonts w:ascii="Times New Roman" w:hAnsi="Times New Roman" w:cs="Times New Roman"/>
                <w:sz w:val="24"/>
                <w:szCs w:val="24"/>
              </w:rPr>
            </w:pPr>
            <w:r w:rsidRPr="0033758A">
              <w:rPr>
                <w:rFonts w:ascii="Times New Roman" w:hAnsi="Times New Roman" w:cs="Times New Roman"/>
                <w:sz w:val="24"/>
                <w:szCs w:val="24"/>
              </w:rPr>
              <w:t>May 21, 2022</w:t>
            </w:r>
          </w:p>
          <w:p w14:paraId="2BF1EEA0" w14:textId="1246B9EA" w:rsidR="00131ED9" w:rsidRPr="008E610D" w:rsidRDefault="00131ED9" w:rsidP="00131ED9">
            <w:pPr>
              <w:pStyle w:val="paragraph"/>
              <w:spacing w:before="0" w:beforeAutospacing="0" w:after="0" w:afterAutospacing="0"/>
              <w:ind w:left="360"/>
              <w:textAlignment w:val="baseline"/>
            </w:pPr>
            <w:r w:rsidRPr="008E610D">
              <w:rPr>
                <w:rStyle w:val="normaltextrun"/>
                <w:color w:val="000000"/>
                <w:position w:val="4"/>
              </w:rPr>
              <w:t>Mammograms = 7 </w:t>
            </w:r>
          </w:p>
          <w:p w14:paraId="7B5C3C40" w14:textId="77777777" w:rsidR="00131ED9" w:rsidRPr="008E610D" w:rsidRDefault="00131ED9" w:rsidP="00131ED9">
            <w:pPr>
              <w:pStyle w:val="paragraph"/>
              <w:spacing w:before="0" w:beforeAutospacing="0" w:after="0" w:afterAutospacing="0"/>
              <w:ind w:left="360"/>
              <w:textAlignment w:val="baseline"/>
            </w:pPr>
            <w:r w:rsidRPr="008E610D">
              <w:rPr>
                <w:rStyle w:val="normaltextrun"/>
                <w:color w:val="000000"/>
                <w:position w:val="4"/>
              </w:rPr>
              <w:t>Covid vaccines = 5 </w:t>
            </w:r>
          </w:p>
          <w:p w14:paraId="1C805212" w14:textId="77777777" w:rsidR="00131ED9" w:rsidRPr="008E610D" w:rsidRDefault="00131ED9" w:rsidP="00131ED9">
            <w:pPr>
              <w:pStyle w:val="paragraph"/>
              <w:spacing w:before="0" w:beforeAutospacing="0" w:after="0" w:afterAutospacing="0"/>
              <w:ind w:left="360"/>
              <w:textAlignment w:val="baseline"/>
            </w:pPr>
            <w:r w:rsidRPr="008E610D">
              <w:rPr>
                <w:rStyle w:val="normaltextrun"/>
                <w:color w:val="000000"/>
                <w:position w:val="4"/>
              </w:rPr>
              <w:t>Labs = 1 </w:t>
            </w:r>
          </w:p>
          <w:p w14:paraId="01D948E5" w14:textId="77777777" w:rsidR="00131ED9" w:rsidRPr="008E610D" w:rsidRDefault="00131ED9" w:rsidP="00131ED9">
            <w:pPr>
              <w:pStyle w:val="paragraph"/>
              <w:spacing w:before="0" w:beforeAutospacing="0" w:after="0" w:afterAutospacing="0"/>
              <w:ind w:left="360"/>
              <w:textAlignment w:val="baseline"/>
            </w:pPr>
            <w:r w:rsidRPr="008E610D">
              <w:rPr>
                <w:rStyle w:val="normaltextrun"/>
                <w:color w:val="000000"/>
                <w:position w:val="4"/>
              </w:rPr>
              <w:t>FIT</w:t>
            </w:r>
            <w:r>
              <w:rPr>
                <w:rStyle w:val="normaltextrun"/>
                <w:color w:val="000000"/>
                <w:position w:val="4"/>
              </w:rPr>
              <w:t xml:space="preserve"> Test</w:t>
            </w:r>
            <w:r w:rsidRPr="008E610D">
              <w:rPr>
                <w:rStyle w:val="normaltextrun"/>
                <w:color w:val="000000"/>
                <w:position w:val="4"/>
              </w:rPr>
              <w:t xml:space="preserve"> = 2</w:t>
            </w:r>
          </w:p>
          <w:p w14:paraId="07CE3031" w14:textId="77777777" w:rsidR="00131ED9" w:rsidRPr="008E610D" w:rsidRDefault="00131ED9" w:rsidP="00131ED9">
            <w:pPr>
              <w:pStyle w:val="paragraph"/>
              <w:spacing w:before="0" w:beforeAutospacing="0" w:after="0" w:afterAutospacing="0"/>
              <w:ind w:left="360"/>
              <w:textAlignment w:val="baseline"/>
            </w:pPr>
            <w:r w:rsidRPr="008E610D">
              <w:rPr>
                <w:rStyle w:val="normaltextrun"/>
                <w:color w:val="000000"/>
                <w:position w:val="4"/>
              </w:rPr>
              <w:t>Displays   = 4 (stroke, cancer center, population health, 211)</w:t>
            </w:r>
            <w:r w:rsidRPr="008E610D">
              <w:rPr>
                <w:rStyle w:val="eop"/>
              </w:rPr>
              <w:t>​</w:t>
            </w:r>
          </w:p>
          <w:p w14:paraId="0C1B87B8" w14:textId="73E29AE6" w:rsidR="00131ED9" w:rsidRPr="008E610D" w:rsidRDefault="00131ED9">
            <w:pPr>
              <w:pStyle w:val="paragraph"/>
              <w:numPr>
                <w:ilvl w:val="0"/>
                <w:numId w:val="15"/>
              </w:numPr>
              <w:spacing w:before="0" w:beforeAutospacing="0" w:after="0" w:afterAutospacing="0"/>
              <w:textAlignment w:val="baseline"/>
              <w:rPr>
                <w:rStyle w:val="normaltextrun"/>
                <w:color w:val="000000"/>
                <w:position w:val="4"/>
              </w:rPr>
            </w:pPr>
            <w:r>
              <w:rPr>
                <w:rStyle w:val="normaltextrun"/>
                <w:color w:val="000000"/>
                <w:position w:val="4"/>
              </w:rPr>
              <w:t>Participating</w:t>
            </w:r>
            <w:r w:rsidRPr="008E610D">
              <w:rPr>
                <w:rStyle w:val="normaltextrun"/>
                <w:color w:val="000000"/>
                <w:position w:val="4"/>
              </w:rPr>
              <w:t xml:space="preserve"> departments</w:t>
            </w:r>
            <w:r w:rsidR="00CF10F7">
              <w:rPr>
                <w:rStyle w:val="normaltextrun"/>
                <w:color w:val="000000"/>
                <w:position w:val="4"/>
              </w:rPr>
              <w:t>:</w:t>
            </w:r>
            <w:r w:rsidRPr="008E610D">
              <w:rPr>
                <w:rStyle w:val="normaltextrun"/>
                <w:color w:val="000000"/>
                <w:position w:val="4"/>
              </w:rPr>
              <w:t xml:space="preserve"> population health, cancer center, admi</w:t>
            </w:r>
            <w:r w:rsidR="00CF10F7">
              <w:rPr>
                <w:rStyle w:val="normaltextrun"/>
                <w:color w:val="000000"/>
                <w:position w:val="4"/>
              </w:rPr>
              <w:t xml:space="preserve">ssion </w:t>
            </w:r>
            <w:r w:rsidRPr="008E610D">
              <w:rPr>
                <w:rStyle w:val="normaltextrun"/>
                <w:color w:val="000000"/>
                <w:position w:val="4"/>
              </w:rPr>
              <w:t xml:space="preserve">and registration, </w:t>
            </w:r>
            <w:r w:rsidRPr="008E610D">
              <w:rPr>
                <w:rStyle w:val="normaltextrun"/>
                <w:color w:val="000000"/>
                <w:position w:val="4"/>
              </w:rPr>
              <w:lastRenderedPageBreak/>
              <w:t>financial service</w:t>
            </w:r>
            <w:r w:rsidR="00CF10F7">
              <w:rPr>
                <w:rStyle w:val="normaltextrun"/>
                <w:color w:val="000000"/>
                <w:position w:val="4"/>
              </w:rPr>
              <w:t>s</w:t>
            </w:r>
            <w:r w:rsidRPr="008E610D">
              <w:rPr>
                <w:rStyle w:val="normaltextrun"/>
                <w:color w:val="000000"/>
                <w:position w:val="4"/>
              </w:rPr>
              <w:t>, lab, soc</w:t>
            </w:r>
            <w:r w:rsidR="00CF10F7">
              <w:rPr>
                <w:rStyle w:val="normaltextrun"/>
                <w:color w:val="000000"/>
                <w:position w:val="4"/>
              </w:rPr>
              <w:t>ial</w:t>
            </w:r>
            <w:r w:rsidRPr="008E610D">
              <w:rPr>
                <w:rStyle w:val="normaltextrun"/>
                <w:color w:val="000000"/>
                <w:position w:val="4"/>
              </w:rPr>
              <w:t xml:space="preserve"> serv</w:t>
            </w:r>
            <w:r w:rsidR="00CF10F7">
              <w:rPr>
                <w:rStyle w:val="normaltextrun"/>
                <w:color w:val="000000"/>
                <w:position w:val="4"/>
              </w:rPr>
              <w:t xml:space="preserve">ices, </w:t>
            </w:r>
            <w:r w:rsidRPr="008E610D">
              <w:rPr>
                <w:rStyle w:val="normaltextrun"/>
                <w:color w:val="000000"/>
                <w:position w:val="4"/>
              </w:rPr>
              <w:t>interpreters, DEI, breast center, vaccine clinic, nurse advisor </w:t>
            </w:r>
          </w:p>
          <w:p w14:paraId="173265FE" w14:textId="77777777" w:rsidR="00131ED9" w:rsidRPr="008E610D" w:rsidRDefault="00131ED9">
            <w:pPr>
              <w:pStyle w:val="paragraph"/>
              <w:numPr>
                <w:ilvl w:val="0"/>
                <w:numId w:val="15"/>
              </w:numPr>
              <w:spacing w:before="0" w:beforeAutospacing="0" w:after="0" w:afterAutospacing="0"/>
              <w:textAlignment w:val="baseline"/>
            </w:pPr>
            <w:r w:rsidRPr="008E610D">
              <w:rPr>
                <w:rStyle w:val="normaltextrun"/>
                <w:color w:val="000000"/>
                <w:position w:val="3"/>
              </w:rPr>
              <w:t>86% agree/strongly agree = purpose was clear to me</w:t>
            </w:r>
            <w:r w:rsidRPr="008E610D">
              <w:rPr>
                <w:rStyle w:val="eop"/>
              </w:rPr>
              <w:t>​</w:t>
            </w:r>
          </w:p>
          <w:p w14:paraId="037F88CA" w14:textId="77777777" w:rsidR="00131ED9" w:rsidRPr="008E610D" w:rsidRDefault="00131ED9">
            <w:pPr>
              <w:pStyle w:val="paragraph"/>
              <w:numPr>
                <w:ilvl w:val="0"/>
                <w:numId w:val="15"/>
              </w:numPr>
              <w:spacing w:before="0" w:beforeAutospacing="0" w:after="0" w:afterAutospacing="0"/>
              <w:textAlignment w:val="baseline"/>
            </w:pPr>
            <w:r w:rsidRPr="008E610D">
              <w:rPr>
                <w:rStyle w:val="normaltextrun"/>
                <w:color w:val="000000"/>
                <w:position w:val="3"/>
              </w:rPr>
              <w:t>91% agree/strongly agree = planning process was adequate</w:t>
            </w:r>
            <w:r w:rsidRPr="008E610D">
              <w:rPr>
                <w:rStyle w:val="eop"/>
              </w:rPr>
              <w:t>​</w:t>
            </w:r>
          </w:p>
          <w:p w14:paraId="4EAF4CDA" w14:textId="77777777" w:rsidR="00131ED9" w:rsidRPr="008E610D" w:rsidRDefault="00131ED9">
            <w:pPr>
              <w:pStyle w:val="paragraph"/>
              <w:numPr>
                <w:ilvl w:val="0"/>
                <w:numId w:val="15"/>
              </w:numPr>
              <w:spacing w:before="0" w:beforeAutospacing="0" w:after="0" w:afterAutospacing="0"/>
              <w:textAlignment w:val="baseline"/>
            </w:pPr>
            <w:r w:rsidRPr="008E610D">
              <w:rPr>
                <w:rStyle w:val="normaltextrun"/>
                <w:color w:val="000000"/>
                <w:position w:val="3"/>
              </w:rPr>
              <w:t>80% agree/strongly agree = communication regarding the plan, needs, and the day was adequate</w:t>
            </w:r>
            <w:r w:rsidRPr="008E610D">
              <w:rPr>
                <w:rStyle w:val="eop"/>
              </w:rPr>
              <w:t>​</w:t>
            </w:r>
          </w:p>
          <w:p w14:paraId="36242C20" w14:textId="77777777" w:rsidR="00131ED9" w:rsidRPr="008E610D" w:rsidRDefault="00131ED9">
            <w:pPr>
              <w:pStyle w:val="paragraph"/>
              <w:numPr>
                <w:ilvl w:val="0"/>
                <w:numId w:val="15"/>
              </w:numPr>
              <w:spacing w:before="0" w:beforeAutospacing="0" w:after="0" w:afterAutospacing="0"/>
              <w:textAlignment w:val="baseline"/>
            </w:pPr>
            <w:r w:rsidRPr="008E610D">
              <w:rPr>
                <w:rStyle w:val="normaltextrun"/>
                <w:color w:val="000000"/>
                <w:position w:val="3"/>
              </w:rPr>
              <w:t>100% agree/strongly agree = from your perspective, patients/ community members who attended were satisfied with the event</w:t>
            </w:r>
            <w:r w:rsidRPr="008E610D">
              <w:rPr>
                <w:rStyle w:val="eop"/>
              </w:rPr>
              <w:t>​</w:t>
            </w:r>
          </w:p>
          <w:p w14:paraId="24BD94CE" w14:textId="77777777" w:rsidR="00131ED9" w:rsidRPr="008E610D" w:rsidRDefault="00131ED9">
            <w:pPr>
              <w:pStyle w:val="ListParagraph"/>
              <w:numPr>
                <w:ilvl w:val="0"/>
                <w:numId w:val="15"/>
              </w:numPr>
              <w:rPr>
                <w:rStyle w:val="normaltextrun"/>
                <w:rFonts w:ascii="Times New Roman" w:hAnsi="Times New Roman" w:cs="Times New Roman"/>
                <w:color w:val="000000"/>
                <w:position w:val="3"/>
                <w:sz w:val="24"/>
                <w:szCs w:val="24"/>
              </w:rPr>
            </w:pPr>
            <w:r w:rsidRPr="008E610D">
              <w:rPr>
                <w:rStyle w:val="normaltextrun"/>
                <w:rFonts w:ascii="Times New Roman" w:hAnsi="Times New Roman" w:cs="Times New Roman"/>
                <w:color w:val="000000"/>
                <w:position w:val="3"/>
                <w:sz w:val="24"/>
                <w:szCs w:val="24"/>
              </w:rPr>
              <w:t xml:space="preserve">86% agree/strongly agree = we </w:t>
            </w:r>
            <w:r w:rsidRPr="008E610D">
              <w:rPr>
                <w:rStyle w:val="normaltextrun"/>
                <w:rFonts w:ascii="Times New Roman" w:hAnsi="Times New Roman" w:cs="Times New Roman"/>
                <w:color w:val="000000"/>
                <w:position w:val="3"/>
                <w:sz w:val="24"/>
                <w:szCs w:val="24"/>
              </w:rPr>
              <w:lastRenderedPageBreak/>
              <w:t>achieved our goal(s).</w:t>
            </w:r>
          </w:p>
          <w:p w14:paraId="649897DF" w14:textId="77777777" w:rsidR="00131ED9" w:rsidRPr="001B4797" w:rsidRDefault="00131ED9" w:rsidP="00131ED9">
            <w:pPr>
              <w:rPr>
                <w:rFonts w:ascii="Times New Roman" w:eastAsia="Times New Roman" w:hAnsi="Times New Roman" w:cs="Times New Roman"/>
                <w:sz w:val="24"/>
                <w:szCs w:val="24"/>
              </w:rPr>
            </w:pPr>
          </w:p>
          <w:p w14:paraId="302EF794" w14:textId="77777777" w:rsidR="00131ED9" w:rsidRPr="001B4797" w:rsidRDefault="00131ED9">
            <w:pPr>
              <w:pStyle w:val="ListParagraph"/>
              <w:numPr>
                <w:ilvl w:val="0"/>
                <w:numId w:val="13"/>
              </w:numPr>
              <w:contextualSpacing w:val="0"/>
              <w:rPr>
                <w:rFonts w:ascii="Times New Roman" w:eastAsia="Times New Roman" w:hAnsi="Times New Roman" w:cs="Times New Roman"/>
                <w:sz w:val="24"/>
                <w:szCs w:val="24"/>
              </w:rPr>
            </w:pPr>
            <w:r w:rsidRPr="001B4797">
              <w:rPr>
                <w:rFonts w:ascii="Times New Roman" w:eastAsia="Times New Roman" w:hAnsi="Times New Roman" w:cs="Times New Roman"/>
                <w:sz w:val="24"/>
                <w:szCs w:val="24"/>
              </w:rPr>
              <w:t xml:space="preserve">Universal language in all communication to patients about when screening should happen. </w:t>
            </w:r>
          </w:p>
          <w:p w14:paraId="3258F5BE" w14:textId="77777777" w:rsidR="00131ED9" w:rsidRPr="001B4797" w:rsidRDefault="00131ED9" w:rsidP="00131ED9">
            <w:pPr>
              <w:pStyle w:val="ListParagraph"/>
              <w:ind w:left="360"/>
              <w:contextualSpacing w:val="0"/>
              <w:rPr>
                <w:rFonts w:ascii="Times New Roman" w:eastAsia="Times New Roman" w:hAnsi="Times New Roman" w:cs="Times New Roman"/>
                <w:sz w:val="24"/>
                <w:szCs w:val="24"/>
              </w:rPr>
            </w:pPr>
          </w:p>
          <w:p w14:paraId="14DCAA55" w14:textId="77777777" w:rsidR="00131ED9" w:rsidRPr="001B4797" w:rsidRDefault="00131ED9">
            <w:pPr>
              <w:pStyle w:val="ListParagraph"/>
              <w:numPr>
                <w:ilvl w:val="0"/>
                <w:numId w:val="13"/>
              </w:numPr>
              <w:contextualSpacing w:val="0"/>
              <w:rPr>
                <w:rFonts w:ascii="Times New Roman" w:eastAsia="Times New Roman" w:hAnsi="Times New Roman" w:cs="Times New Roman"/>
                <w:sz w:val="24"/>
                <w:szCs w:val="24"/>
              </w:rPr>
            </w:pPr>
            <w:r w:rsidRPr="001B4797">
              <w:rPr>
                <w:rFonts w:ascii="Times New Roman" w:eastAsia="Times New Roman" w:hAnsi="Times New Roman" w:cs="Times New Roman"/>
                <w:sz w:val="24"/>
                <w:szCs w:val="24"/>
              </w:rPr>
              <w:t>Promotion of Wisconsin Well Women Program in clinic exam rooms</w:t>
            </w:r>
          </w:p>
          <w:p w14:paraId="1B247650" w14:textId="77777777" w:rsidR="00131ED9" w:rsidRPr="001B4797" w:rsidRDefault="00131ED9" w:rsidP="00131ED9">
            <w:pPr>
              <w:rPr>
                <w:rFonts w:ascii="Times New Roman" w:eastAsia="Times New Roman" w:hAnsi="Times New Roman" w:cs="Times New Roman"/>
                <w:sz w:val="24"/>
                <w:szCs w:val="24"/>
              </w:rPr>
            </w:pPr>
          </w:p>
          <w:p w14:paraId="707F2FE1" w14:textId="77777777" w:rsidR="00131ED9" w:rsidRPr="001B4797" w:rsidRDefault="00131ED9">
            <w:pPr>
              <w:pStyle w:val="ListParagraph"/>
              <w:numPr>
                <w:ilvl w:val="0"/>
                <w:numId w:val="13"/>
              </w:numPr>
              <w:contextualSpacing w:val="0"/>
              <w:rPr>
                <w:rFonts w:ascii="Times New Roman" w:eastAsia="Times New Roman" w:hAnsi="Times New Roman" w:cs="Times New Roman"/>
                <w:sz w:val="24"/>
                <w:szCs w:val="24"/>
              </w:rPr>
            </w:pPr>
            <w:r w:rsidRPr="001B4797">
              <w:rPr>
                <w:rFonts w:ascii="Times New Roman" w:eastAsia="Times New Roman" w:hAnsi="Times New Roman" w:cs="Times New Roman"/>
                <w:sz w:val="24"/>
                <w:szCs w:val="24"/>
              </w:rPr>
              <w:t>Re-implementing same day walk-in appointments in most locations for women who didn’t have an appointment but have decided “Today is the Day.”</w:t>
            </w:r>
          </w:p>
          <w:p w14:paraId="2D922BE6" w14:textId="77777777" w:rsidR="00131ED9" w:rsidRPr="001B4797" w:rsidRDefault="00131ED9" w:rsidP="00131ED9">
            <w:pPr>
              <w:rPr>
                <w:rFonts w:ascii="Times New Roman" w:eastAsia="Times New Roman" w:hAnsi="Times New Roman" w:cs="Times New Roman"/>
                <w:sz w:val="24"/>
                <w:szCs w:val="24"/>
              </w:rPr>
            </w:pPr>
          </w:p>
          <w:p w14:paraId="5A5CC2FF" w14:textId="23283906" w:rsidR="00131ED9" w:rsidRPr="001B4797" w:rsidRDefault="00131ED9" w:rsidP="00131ED9">
            <w:pPr>
              <w:rPr>
                <w:rFonts w:ascii="Times New Roman" w:eastAsia="Times New Roman" w:hAnsi="Times New Roman" w:cs="Times New Roman"/>
                <w:sz w:val="24"/>
                <w:szCs w:val="24"/>
              </w:rPr>
            </w:pPr>
            <w:r w:rsidRPr="001B4797">
              <w:rPr>
                <w:rFonts w:ascii="Times New Roman" w:eastAsia="Times New Roman" w:hAnsi="Times New Roman" w:cs="Times New Roman"/>
                <w:sz w:val="24"/>
                <w:szCs w:val="24"/>
              </w:rPr>
              <w:t>Multidisciplinary team focused on improving colorectal cancer screening. This has led to the following:</w:t>
            </w:r>
          </w:p>
          <w:p w14:paraId="33B19F02" w14:textId="21CCE5FF" w:rsidR="00131ED9" w:rsidRPr="001B4797" w:rsidRDefault="00131ED9">
            <w:pPr>
              <w:pStyle w:val="ListParagraph"/>
              <w:numPr>
                <w:ilvl w:val="0"/>
                <w:numId w:val="13"/>
              </w:numPr>
              <w:contextualSpacing w:val="0"/>
              <w:rPr>
                <w:rFonts w:ascii="Times New Roman" w:eastAsia="Times New Roman" w:hAnsi="Times New Roman" w:cs="Times New Roman"/>
                <w:sz w:val="24"/>
                <w:szCs w:val="24"/>
              </w:rPr>
            </w:pPr>
            <w:r w:rsidRPr="001B4797">
              <w:rPr>
                <w:rFonts w:ascii="Times New Roman" w:eastAsia="Times New Roman" w:hAnsi="Times New Roman" w:cs="Times New Roman"/>
                <w:sz w:val="24"/>
                <w:szCs w:val="24"/>
              </w:rPr>
              <w:t xml:space="preserve">Analysis of screening gaps between White and non-White </w:t>
            </w:r>
            <w:r w:rsidR="00655068" w:rsidRPr="001B4797">
              <w:rPr>
                <w:rFonts w:ascii="Times New Roman" w:eastAsia="Times New Roman" w:hAnsi="Times New Roman" w:cs="Times New Roman"/>
                <w:sz w:val="24"/>
                <w:szCs w:val="24"/>
              </w:rPr>
              <w:t>patients found</w:t>
            </w:r>
            <w:r w:rsidRPr="001B4797">
              <w:rPr>
                <w:rFonts w:ascii="Times New Roman" w:eastAsia="Times New Roman" w:hAnsi="Times New Roman" w:cs="Times New Roman"/>
                <w:sz w:val="24"/>
                <w:szCs w:val="24"/>
              </w:rPr>
              <w:t xml:space="preserve"> an improvement in the gap between them from 12.5% in March of 2021 to 11.7% in December of 2022</w:t>
            </w:r>
          </w:p>
          <w:p w14:paraId="08519B99" w14:textId="77777777" w:rsidR="00131ED9" w:rsidRPr="001B4797" w:rsidRDefault="00131ED9" w:rsidP="00131ED9">
            <w:pPr>
              <w:pStyle w:val="ListParagraph"/>
              <w:ind w:left="360"/>
              <w:contextualSpacing w:val="0"/>
              <w:rPr>
                <w:rFonts w:ascii="Times New Roman" w:eastAsia="Times New Roman" w:hAnsi="Times New Roman" w:cs="Times New Roman"/>
                <w:sz w:val="24"/>
                <w:szCs w:val="24"/>
              </w:rPr>
            </w:pPr>
          </w:p>
          <w:p w14:paraId="402DD88F" w14:textId="1D8B7317" w:rsidR="00131ED9" w:rsidRPr="001B4797" w:rsidRDefault="00131ED9" w:rsidP="00131ED9">
            <w:pPr>
              <w:pStyle w:val="ListParagraph"/>
              <w:ind w:left="360"/>
              <w:rPr>
                <w:rFonts w:ascii="Times New Roman" w:eastAsia="Times New Roman" w:hAnsi="Times New Roman" w:cs="Times New Roman"/>
                <w:sz w:val="24"/>
                <w:szCs w:val="24"/>
              </w:rPr>
            </w:pPr>
            <w:r w:rsidRPr="001B4797">
              <w:rPr>
                <w:rFonts w:ascii="Times New Roman" w:eastAsia="Times New Roman" w:hAnsi="Times New Roman" w:cs="Times New Roman"/>
                <w:sz w:val="24"/>
                <w:szCs w:val="24"/>
              </w:rPr>
              <w:lastRenderedPageBreak/>
              <w:t>Non-white patients more likely to complete a less-invasive (stool test) procedure over a colonoscopy.</w:t>
            </w:r>
          </w:p>
          <w:p w14:paraId="39D9AEB5" w14:textId="77777777" w:rsidR="00131ED9" w:rsidRPr="001B4797" w:rsidRDefault="00131ED9" w:rsidP="00131ED9">
            <w:pPr>
              <w:pStyle w:val="ListParagraph"/>
              <w:ind w:left="360"/>
              <w:contextualSpacing w:val="0"/>
              <w:rPr>
                <w:rFonts w:ascii="Times New Roman" w:eastAsia="Times New Roman" w:hAnsi="Times New Roman" w:cs="Times New Roman"/>
                <w:sz w:val="24"/>
                <w:szCs w:val="24"/>
              </w:rPr>
            </w:pPr>
            <w:r w:rsidRPr="001B4797">
              <w:rPr>
                <w:rFonts w:ascii="Times New Roman" w:eastAsia="Times New Roman" w:hAnsi="Times New Roman" w:cs="Times New Roman"/>
                <w:sz w:val="24"/>
                <w:szCs w:val="24"/>
              </w:rPr>
              <w:t>Team continues to send FIT to unscreened patients to improve the screening rate overall, and to decrease the gap, especially in rural locations.</w:t>
            </w:r>
          </w:p>
          <w:p w14:paraId="75506705" w14:textId="77777777" w:rsidR="00131ED9" w:rsidRPr="001B4797" w:rsidRDefault="00131ED9" w:rsidP="00131ED9">
            <w:pPr>
              <w:pStyle w:val="ListParagraph"/>
              <w:ind w:left="360"/>
              <w:contextualSpacing w:val="0"/>
              <w:rPr>
                <w:rFonts w:ascii="Times New Roman" w:eastAsia="Times New Roman" w:hAnsi="Times New Roman" w:cs="Times New Roman"/>
                <w:sz w:val="24"/>
                <w:szCs w:val="24"/>
              </w:rPr>
            </w:pPr>
          </w:p>
          <w:p w14:paraId="28A65C8B" w14:textId="7B1E6C13" w:rsidR="00131ED9" w:rsidRPr="008E610D" w:rsidRDefault="00131ED9">
            <w:pPr>
              <w:pStyle w:val="ListParagraph"/>
              <w:numPr>
                <w:ilvl w:val="0"/>
                <w:numId w:val="13"/>
              </w:numPr>
              <w:contextualSpacing w:val="0"/>
              <w:rPr>
                <w:rFonts w:ascii="Times New Roman" w:hAnsi="Times New Roman" w:cs="Times New Roman"/>
                <w:sz w:val="24"/>
                <w:szCs w:val="24"/>
              </w:rPr>
            </w:pPr>
            <w:r w:rsidRPr="001B4797">
              <w:rPr>
                <w:rFonts w:ascii="Times New Roman" w:eastAsia="Times New Roman" w:hAnsi="Times New Roman" w:cs="Times New Roman"/>
                <w:sz w:val="24"/>
                <w:szCs w:val="24"/>
              </w:rPr>
              <w:t>Implementation of “Epic Campaigns” started late in 2022 (and will be ongoing) to remind patients who received a FIT, to complete it.</w:t>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CAC96F" w14:textId="3DC231DB" w:rsidR="00AE5973" w:rsidRPr="001E7888" w:rsidRDefault="00AE5973" w:rsidP="00131ED9">
            <w:pPr>
              <w:rPr>
                <w:rFonts w:ascii="Times New Roman" w:hAnsi="Times New Roman" w:cs="Times New Roman"/>
                <w:i/>
                <w:iCs/>
                <w:sz w:val="24"/>
                <w:szCs w:val="24"/>
              </w:rPr>
            </w:pPr>
            <w:r w:rsidRPr="001E7888">
              <w:rPr>
                <w:rFonts w:ascii="Times New Roman" w:hAnsi="Times New Roman" w:cs="Times New Roman"/>
                <w:i/>
                <w:iCs/>
                <w:sz w:val="24"/>
                <w:szCs w:val="24"/>
              </w:rPr>
              <w:lastRenderedPageBreak/>
              <w:t>Breast Cancer Screening and Disparities</w:t>
            </w:r>
          </w:p>
          <w:p w14:paraId="5DFF86EF" w14:textId="1ECBA2B6" w:rsidR="00AE5973" w:rsidRDefault="00AE5973" w:rsidP="00131ED9">
            <w:pPr>
              <w:rPr>
                <w:rFonts w:ascii="Times New Roman" w:hAnsi="Times New Roman" w:cs="Times New Roman"/>
                <w:sz w:val="24"/>
                <w:szCs w:val="24"/>
              </w:rPr>
            </w:pPr>
            <w:r w:rsidRPr="001E7888">
              <w:rPr>
                <w:rFonts w:ascii="Times New Roman" w:hAnsi="Times New Roman" w:cs="Times New Roman"/>
                <w:sz w:val="24"/>
                <w:szCs w:val="24"/>
              </w:rPr>
              <w:lastRenderedPageBreak/>
              <w:t>Metrics:</w:t>
            </w:r>
          </w:p>
          <w:p w14:paraId="052DF1DE" w14:textId="6AFF847F" w:rsidR="00AE5973" w:rsidRDefault="00D2147B" w:rsidP="004E1B17">
            <w:pPr>
              <w:pStyle w:val="ListParagraph"/>
              <w:numPr>
                <w:ilvl w:val="0"/>
                <w:numId w:val="37"/>
              </w:numPr>
              <w:rPr>
                <w:rFonts w:ascii="Times New Roman" w:hAnsi="Times New Roman" w:cs="Times New Roman"/>
                <w:sz w:val="24"/>
                <w:szCs w:val="24"/>
              </w:rPr>
            </w:pPr>
            <w:r w:rsidRPr="00D2147B">
              <w:rPr>
                <w:rFonts w:ascii="Times New Roman" w:hAnsi="Times New Roman" w:cs="Times New Roman"/>
                <w:sz w:val="24"/>
                <w:szCs w:val="24"/>
              </w:rPr>
              <w:t>Since March of 2021, the overall Breast Cancer screening rate has improved from 79.6% to 82.5%. Breast cancer screening improved by 3.8% in non-White patients and 3.1% in White patients. The overall gap increased from December of 2022 to June of 2023</w:t>
            </w:r>
          </w:p>
          <w:p w14:paraId="4BF49F8F" w14:textId="77777777" w:rsidR="00F75EB1" w:rsidRDefault="00F53F03" w:rsidP="004E1B17">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Identified barriers to cancer screening include </w:t>
            </w:r>
            <w:r w:rsidR="00F75EB1">
              <w:rPr>
                <w:rFonts w:ascii="Times New Roman" w:hAnsi="Times New Roman" w:cs="Times New Roman"/>
                <w:sz w:val="24"/>
                <w:szCs w:val="24"/>
              </w:rPr>
              <w:t>language, cultural, stigma/fear of illness, decision making, competing illnesses</w:t>
            </w:r>
          </w:p>
          <w:p w14:paraId="2B8E1433" w14:textId="5EB11EBA" w:rsidR="00F53F03" w:rsidRPr="00F53F03" w:rsidRDefault="00F75EB1" w:rsidP="00F75EB1">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 </w:t>
            </w:r>
          </w:p>
          <w:p w14:paraId="250B8E85" w14:textId="77777777" w:rsidR="00F24401" w:rsidRDefault="00F24401" w:rsidP="00F24401">
            <w:pPr>
              <w:rPr>
                <w:rFonts w:ascii="Times New Roman" w:hAnsi="Times New Roman" w:cs="Times New Roman"/>
                <w:sz w:val="24"/>
                <w:szCs w:val="24"/>
              </w:rPr>
            </w:pPr>
            <w:r>
              <w:rPr>
                <w:rFonts w:ascii="Times New Roman" w:hAnsi="Times New Roman" w:cs="Times New Roman"/>
                <w:sz w:val="24"/>
                <w:szCs w:val="24"/>
              </w:rPr>
              <w:t>Based on metrics</w:t>
            </w:r>
            <w:r w:rsidR="00867EF2">
              <w:rPr>
                <w:rFonts w:ascii="Times New Roman" w:hAnsi="Times New Roman" w:cs="Times New Roman"/>
                <w:sz w:val="24"/>
                <w:szCs w:val="24"/>
              </w:rPr>
              <w:t xml:space="preserve">, developed an Epic Campaign targeted at Medicaid or uninsured </w:t>
            </w:r>
            <w:r w:rsidR="00B3303F">
              <w:rPr>
                <w:rFonts w:ascii="Times New Roman" w:hAnsi="Times New Roman" w:cs="Times New Roman"/>
                <w:sz w:val="24"/>
                <w:szCs w:val="24"/>
              </w:rPr>
              <w:t xml:space="preserve">women who are missing their mammogram. </w:t>
            </w:r>
          </w:p>
          <w:p w14:paraId="3296A952" w14:textId="73CF903F" w:rsidR="003D76A9" w:rsidRDefault="008A12B5" w:rsidP="004E1B17">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lastRenderedPageBreak/>
              <w:t xml:space="preserve">Communication </w:t>
            </w:r>
            <w:r w:rsidR="003C7631">
              <w:rPr>
                <w:rFonts w:ascii="Times New Roman" w:hAnsi="Times New Roman" w:cs="Times New Roman"/>
                <w:sz w:val="24"/>
                <w:szCs w:val="24"/>
              </w:rPr>
              <w:t xml:space="preserve">assures patients </w:t>
            </w:r>
            <w:r>
              <w:rPr>
                <w:rFonts w:ascii="Times New Roman" w:hAnsi="Times New Roman" w:cs="Times New Roman"/>
                <w:sz w:val="24"/>
                <w:szCs w:val="24"/>
              </w:rPr>
              <w:t xml:space="preserve">that mammogram screenings are covered </w:t>
            </w:r>
            <w:r w:rsidR="007B555E">
              <w:rPr>
                <w:rFonts w:ascii="Times New Roman" w:hAnsi="Times New Roman" w:cs="Times New Roman"/>
                <w:sz w:val="24"/>
                <w:szCs w:val="24"/>
              </w:rPr>
              <w:t xml:space="preserve">by insurance </w:t>
            </w:r>
            <w:r>
              <w:rPr>
                <w:rFonts w:ascii="Times New Roman" w:hAnsi="Times New Roman" w:cs="Times New Roman"/>
                <w:sz w:val="24"/>
                <w:szCs w:val="24"/>
              </w:rPr>
              <w:t xml:space="preserve">under preventive care. </w:t>
            </w:r>
            <w:r w:rsidR="0025766D">
              <w:rPr>
                <w:rFonts w:ascii="Times New Roman" w:hAnsi="Times New Roman" w:cs="Times New Roman"/>
                <w:sz w:val="24"/>
                <w:szCs w:val="24"/>
              </w:rPr>
              <w:t>Information</w:t>
            </w:r>
            <w:r w:rsidR="00127958">
              <w:rPr>
                <w:rFonts w:ascii="Times New Roman" w:hAnsi="Times New Roman" w:cs="Times New Roman"/>
                <w:sz w:val="24"/>
                <w:szCs w:val="24"/>
              </w:rPr>
              <w:t xml:space="preserve"> </w:t>
            </w:r>
            <w:r w:rsidR="00E75387">
              <w:rPr>
                <w:rFonts w:ascii="Times New Roman" w:hAnsi="Times New Roman" w:cs="Times New Roman"/>
                <w:sz w:val="24"/>
                <w:szCs w:val="24"/>
              </w:rPr>
              <w:t xml:space="preserve">on state resources </w:t>
            </w:r>
            <w:r w:rsidR="007B555E">
              <w:rPr>
                <w:rFonts w:ascii="Times New Roman" w:hAnsi="Times New Roman" w:cs="Times New Roman"/>
                <w:sz w:val="24"/>
                <w:szCs w:val="24"/>
              </w:rPr>
              <w:t>aid in</w:t>
            </w:r>
            <w:r w:rsidR="00E75387">
              <w:rPr>
                <w:rFonts w:ascii="Times New Roman" w:hAnsi="Times New Roman" w:cs="Times New Roman"/>
                <w:sz w:val="24"/>
                <w:szCs w:val="24"/>
              </w:rPr>
              <w:t xml:space="preserve"> cover</w:t>
            </w:r>
            <w:r w:rsidR="007B555E">
              <w:rPr>
                <w:rFonts w:ascii="Times New Roman" w:hAnsi="Times New Roman" w:cs="Times New Roman"/>
                <w:sz w:val="24"/>
                <w:szCs w:val="24"/>
              </w:rPr>
              <w:t>ing</w:t>
            </w:r>
            <w:r w:rsidR="00E75387">
              <w:rPr>
                <w:rFonts w:ascii="Times New Roman" w:hAnsi="Times New Roman" w:cs="Times New Roman"/>
                <w:sz w:val="24"/>
                <w:szCs w:val="24"/>
              </w:rPr>
              <w:t xml:space="preserve"> the cost of mammogram screenings is included for uninsured patients </w:t>
            </w:r>
          </w:p>
          <w:p w14:paraId="42B4C157" w14:textId="77777777" w:rsidR="00210EAB" w:rsidRDefault="00210EAB" w:rsidP="00210EAB">
            <w:pPr>
              <w:pStyle w:val="ListParagraph"/>
              <w:ind w:left="360"/>
              <w:rPr>
                <w:rFonts w:ascii="Times New Roman" w:hAnsi="Times New Roman" w:cs="Times New Roman"/>
                <w:sz w:val="24"/>
                <w:szCs w:val="24"/>
              </w:rPr>
            </w:pPr>
          </w:p>
          <w:p w14:paraId="16F55132" w14:textId="11330B3B" w:rsidR="007B555E" w:rsidRDefault="002B562F" w:rsidP="00210EAB">
            <w:pPr>
              <w:rPr>
                <w:rFonts w:ascii="Times New Roman" w:hAnsi="Times New Roman" w:cs="Times New Roman"/>
                <w:sz w:val="24"/>
                <w:szCs w:val="24"/>
              </w:rPr>
            </w:pPr>
            <w:r w:rsidRPr="00210EAB">
              <w:rPr>
                <w:rFonts w:ascii="Times New Roman" w:hAnsi="Times New Roman" w:cs="Times New Roman"/>
                <w:sz w:val="24"/>
                <w:szCs w:val="24"/>
              </w:rPr>
              <w:t>Offered a</w:t>
            </w:r>
            <w:r w:rsidR="000210F0" w:rsidRPr="00210EAB">
              <w:rPr>
                <w:rFonts w:ascii="Times New Roman" w:hAnsi="Times New Roman" w:cs="Times New Roman"/>
                <w:sz w:val="24"/>
                <w:szCs w:val="24"/>
              </w:rPr>
              <w:t xml:space="preserve"> </w:t>
            </w:r>
            <w:r w:rsidRPr="00210EAB">
              <w:rPr>
                <w:rFonts w:ascii="Times New Roman" w:hAnsi="Times New Roman" w:cs="Times New Roman"/>
                <w:sz w:val="24"/>
                <w:szCs w:val="24"/>
              </w:rPr>
              <w:t>s</w:t>
            </w:r>
            <w:r w:rsidR="000210F0" w:rsidRPr="00210EAB">
              <w:rPr>
                <w:rFonts w:ascii="Times New Roman" w:hAnsi="Times New Roman" w:cs="Times New Roman"/>
                <w:sz w:val="24"/>
                <w:szCs w:val="24"/>
              </w:rPr>
              <w:t>elf-schedule option</w:t>
            </w:r>
            <w:r w:rsidR="00210EAB">
              <w:rPr>
                <w:rFonts w:ascii="Times New Roman" w:hAnsi="Times New Roman" w:cs="Times New Roman"/>
                <w:sz w:val="24"/>
                <w:szCs w:val="24"/>
              </w:rPr>
              <w:t xml:space="preserve"> for mammogram screenings</w:t>
            </w:r>
            <w:r w:rsidR="000210F0" w:rsidRPr="00210EAB">
              <w:rPr>
                <w:rFonts w:ascii="Times New Roman" w:hAnsi="Times New Roman" w:cs="Times New Roman"/>
                <w:sz w:val="24"/>
                <w:szCs w:val="24"/>
              </w:rPr>
              <w:t xml:space="preserve"> in MyChart</w:t>
            </w:r>
          </w:p>
          <w:p w14:paraId="19CB87AE" w14:textId="77777777" w:rsidR="00210EAB" w:rsidRPr="00210EAB" w:rsidRDefault="00210EAB" w:rsidP="00210EAB">
            <w:pPr>
              <w:rPr>
                <w:rFonts w:ascii="Times New Roman" w:hAnsi="Times New Roman" w:cs="Times New Roman"/>
                <w:sz w:val="24"/>
                <w:szCs w:val="24"/>
              </w:rPr>
            </w:pPr>
          </w:p>
          <w:p w14:paraId="7E8A29AC" w14:textId="3C940D8F" w:rsidR="000210F0" w:rsidRPr="00210EAB" w:rsidRDefault="006C7E41" w:rsidP="00210EAB">
            <w:pPr>
              <w:rPr>
                <w:rFonts w:ascii="Times New Roman" w:hAnsi="Times New Roman" w:cs="Times New Roman"/>
                <w:sz w:val="24"/>
                <w:szCs w:val="24"/>
              </w:rPr>
            </w:pPr>
            <w:r w:rsidRPr="00210EAB">
              <w:rPr>
                <w:rFonts w:ascii="Times New Roman" w:hAnsi="Times New Roman" w:cs="Times New Roman"/>
                <w:sz w:val="24"/>
                <w:szCs w:val="24"/>
              </w:rPr>
              <w:t xml:space="preserve">The </w:t>
            </w:r>
            <w:r w:rsidR="0075767D" w:rsidRPr="00210EAB">
              <w:rPr>
                <w:rFonts w:ascii="Times New Roman" w:hAnsi="Times New Roman" w:cs="Times New Roman"/>
                <w:sz w:val="24"/>
                <w:szCs w:val="24"/>
              </w:rPr>
              <w:t xml:space="preserve">Center for Breast Care </w:t>
            </w:r>
            <w:r w:rsidR="00364FC2" w:rsidRPr="00210EAB">
              <w:rPr>
                <w:rFonts w:ascii="Times New Roman" w:hAnsi="Times New Roman" w:cs="Times New Roman"/>
                <w:sz w:val="24"/>
                <w:szCs w:val="24"/>
              </w:rPr>
              <w:t>offers</w:t>
            </w:r>
            <w:r w:rsidR="0075767D" w:rsidRPr="00210EAB">
              <w:rPr>
                <w:rFonts w:ascii="Times New Roman" w:hAnsi="Times New Roman" w:cs="Times New Roman"/>
                <w:sz w:val="24"/>
                <w:szCs w:val="24"/>
              </w:rPr>
              <w:t xml:space="preserve"> 2 </w:t>
            </w:r>
            <w:r w:rsidR="00364FC2" w:rsidRPr="00210EAB">
              <w:rPr>
                <w:rFonts w:ascii="Times New Roman" w:hAnsi="Times New Roman" w:cs="Times New Roman"/>
                <w:sz w:val="24"/>
                <w:szCs w:val="24"/>
              </w:rPr>
              <w:t xml:space="preserve">open </w:t>
            </w:r>
            <w:r w:rsidR="0075767D" w:rsidRPr="00210EAB">
              <w:rPr>
                <w:rFonts w:ascii="Times New Roman" w:hAnsi="Times New Roman" w:cs="Times New Roman"/>
                <w:sz w:val="24"/>
                <w:szCs w:val="24"/>
              </w:rPr>
              <w:t xml:space="preserve">appointment slots per day for walk-ins and patients who were unaware </w:t>
            </w:r>
            <w:r w:rsidRPr="00210EAB">
              <w:rPr>
                <w:rFonts w:ascii="Times New Roman" w:hAnsi="Times New Roman" w:cs="Times New Roman"/>
                <w:sz w:val="24"/>
                <w:szCs w:val="24"/>
              </w:rPr>
              <w:t>they needed a mammogram and agree to get one “today”</w:t>
            </w:r>
          </w:p>
          <w:p w14:paraId="3DCE9306" w14:textId="77777777" w:rsidR="00364FC2" w:rsidRDefault="00364FC2" w:rsidP="00364FC2">
            <w:pPr>
              <w:rPr>
                <w:rFonts w:ascii="Times New Roman" w:hAnsi="Times New Roman" w:cs="Times New Roman"/>
                <w:sz w:val="24"/>
                <w:szCs w:val="24"/>
              </w:rPr>
            </w:pPr>
          </w:p>
          <w:p w14:paraId="16D90DD4" w14:textId="63A4704B" w:rsidR="00364FC2" w:rsidRPr="004A1074" w:rsidRDefault="00364FC2" w:rsidP="00364FC2">
            <w:pPr>
              <w:rPr>
                <w:rFonts w:ascii="Times New Roman" w:hAnsi="Times New Roman" w:cs="Times New Roman"/>
                <w:sz w:val="24"/>
                <w:szCs w:val="24"/>
              </w:rPr>
            </w:pPr>
            <w:r>
              <w:rPr>
                <w:rFonts w:ascii="Times New Roman" w:hAnsi="Times New Roman" w:cs="Times New Roman"/>
                <w:sz w:val="24"/>
                <w:szCs w:val="24"/>
              </w:rPr>
              <w:t xml:space="preserve">Offered </w:t>
            </w:r>
            <w:r w:rsidRPr="004A1074">
              <w:rPr>
                <w:rFonts w:ascii="Times New Roman" w:hAnsi="Times New Roman" w:cs="Times New Roman"/>
                <w:sz w:val="24"/>
                <w:szCs w:val="24"/>
              </w:rPr>
              <w:t xml:space="preserve">Hmong Women aged 50+ </w:t>
            </w:r>
            <w:r w:rsidR="00C77ACE">
              <w:rPr>
                <w:rFonts w:ascii="Times New Roman" w:hAnsi="Times New Roman" w:cs="Times New Roman"/>
                <w:sz w:val="24"/>
                <w:szCs w:val="24"/>
              </w:rPr>
              <w:t xml:space="preserve">Community </w:t>
            </w:r>
            <w:r w:rsidRPr="004A1074">
              <w:rPr>
                <w:rFonts w:ascii="Times New Roman" w:hAnsi="Times New Roman" w:cs="Times New Roman"/>
                <w:sz w:val="24"/>
                <w:szCs w:val="24"/>
              </w:rPr>
              <w:t>Health Event</w:t>
            </w:r>
          </w:p>
          <w:p w14:paraId="1FF4408E" w14:textId="77777777" w:rsidR="00364FC2" w:rsidRPr="00EE3A73" w:rsidRDefault="00364FC2" w:rsidP="004E1B17">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4/28/2023</w:t>
            </w:r>
          </w:p>
          <w:p w14:paraId="785D4673" w14:textId="77777777" w:rsidR="00364FC2" w:rsidRDefault="00364FC2" w:rsidP="004E1B17">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Attendees = 26</w:t>
            </w:r>
          </w:p>
          <w:p w14:paraId="2D6492D4" w14:textId="77777777" w:rsidR="00364FC2" w:rsidRDefault="00364FC2" w:rsidP="004E1B17">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lastRenderedPageBreak/>
              <w:t xml:space="preserve">Mammograms = 2 </w:t>
            </w:r>
          </w:p>
          <w:p w14:paraId="06619BF9" w14:textId="77777777" w:rsidR="00364FC2" w:rsidRDefault="00364FC2" w:rsidP="004E1B17">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Education presentation provided by Hmong nurses</w:t>
            </w:r>
          </w:p>
          <w:p w14:paraId="69A94179" w14:textId="77777777" w:rsidR="00364FC2" w:rsidRDefault="00364FC2" w:rsidP="004E1B17">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Educational displays= population health, quality, telephone nurse advisor, and Great Rivers 211</w:t>
            </w:r>
          </w:p>
          <w:p w14:paraId="1D41AAA2" w14:textId="77777777" w:rsidR="00364FC2" w:rsidRPr="008673F6" w:rsidRDefault="00364FC2" w:rsidP="004E1B17">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Onsite participating departments= Population Health, Cancer Center, Admission and Registration, Financial Services, Interpreters, DEI, Breast Cancer, Family Medicine, Telephone Nurse Advisor, Quality</w:t>
            </w:r>
          </w:p>
          <w:p w14:paraId="2C5F9BFA" w14:textId="77777777" w:rsidR="00FD36FC" w:rsidRDefault="00FD36FC" w:rsidP="00364FC2">
            <w:pPr>
              <w:rPr>
                <w:rFonts w:ascii="Times New Roman" w:hAnsi="Times New Roman" w:cs="Times New Roman"/>
                <w:sz w:val="24"/>
                <w:szCs w:val="24"/>
              </w:rPr>
            </w:pPr>
          </w:p>
          <w:p w14:paraId="1E33E93F" w14:textId="77777777" w:rsidR="00FD36FC" w:rsidRDefault="00FD36FC" w:rsidP="00FD36FC">
            <w:pPr>
              <w:rPr>
                <w:rFonts w:ascii="Times New Roman" w:hAnsi="Times New Roman" w:cs="Times New Roman"/>
                <w:i/>
                <w:iCs/>
                <w:sz w:val="24"/>
                <w:szCs w:val="24"/>
              </w:rPr>
            </w:pPr>
            <w:r w:rsidRPr="00FB3C45">
              <w:rPr>
                <w:rFonts w:ascii="Times New Roman" w:hAnsi="Times New Roman" w:cs="Times New Roman"/>
                <w:i/>
                <w:iCs/>
                <w:sz w:val="24"/>
                <w:szCs w:val="24"/>
              </w:rPr>
              <w:t xml:space="preserve">Colorectal </w:t>
            </w:r>
            <w:r w:rsidR="001E7888" w:rsidRPr="00FB3C45">
              <w:rPr>
                <w:rFonts w:ascii="Times New Roman" w:hAnsi="Times New Roman" w:cs="Times New Roman"/>
                <w:i/>
                <w:iCs/>
                <w:sz w:val="24"/>
                <w:szCs w:val="24"/>
              </w:rPr>
              <w:t>Cancer Scr</w:t>
            </w:r>
            <w:r w:rsidR="00FB3C45" w:rsidRPr="00FB3C45">
              <w:rPr>
                <w:rFonts w:ascii="Times New Roman" w:hAnsi="Times New Roman" w:cs="Times New Roman"/>
                <w:i/>
                <w:iCs/>
                <w:sz w:val="24"/>
                <w:szCs w:val="24"/>
              </w:rPr>
              <w:t>eening and Disparities</w:t>
            </w:r>
          </w:p>
          <w:p w14:paraId="00B8A54C" w14:textId="63C61AD9" w:rsidR="00FB3C45" w:rsidRDefault="001E43FB" w:rsidP="004E1B17">
            <w:pPr>
              <w:pStyle w:val="ListParagraph"/>
              <w:numPr>
                <w:ilvl w:val="0"/>
                <w:numId w:val="37"/>
              </w:numPr>
              <w:rPr>
                <w:rFonts w:ascii="Times New Roman" w:hAnsi="Times New Roman" w:cs="Times New Roman"/>
                <w:sz w:val="24"/>
                <w:szCs w:val="24"/>
              </w:rPr>
            </w:pPr>
            <w:r w:rsidRPr="001E43FB">
              <w:rPr>
                <w:rFonts w:ascii="Times New Roman" w:hAnsi="Times New Roman" w:cs="Times New Roman"/>
                <w:sz w:val="24"/>
                <w:szCs w:val="24"/>
              </w:rPr>
              <w:t xml:space="preserve">Since 2021, the overall Colorectal Cancer screening rate has improved from 76.5% to 78.6%. The gap between the </w:t>
            </w:r>
            <w:r w:rsidRPr="001E43FB">
              <w:rPr>
                <w:rFonts w:ascii="Times New Roman" w:hAnsi="Times New Roman" w:cs="Times New Roman"/>
                <w:sz w:val="24"/>
                <w:szCs w:val="24"/>
              </w:rPr>
              <w:lastRenderedPageBreak/>
              <w:t>White and non-White patients has remained the same (about 12% lower in non-White patients) after some improvement</w:t>
            </w:r>
          </w:p>
          <w:p w14:paraId="6A1546DB" w14:textId="47D8D091" w:rsidR="001E43FB" w:rsidRDefault="001E43FB" w:rsidP="004E1B17">
            <w:pPr>
              <w:pStyle w:val="ListParagraph"/>
              <w:numPr>
                <w:ilvl w:val="0"/>
                <w:numId w:val="37"/>
              </w:numPr>
              <w:rPr>
                <w:rFonts w:ascii="Times New Roman" w:hAnsi="Times New Roman" w:cs="Times New Roman"/>
                <w:sz w:val="24"/>
                <w:szCs w:val="24"/>
              </w:rPr>
            </w:pPr>
            <w:r w:rsidRPr="001E43FB">
              <w:rPr>
                <w:rFonts w:ascii="Times New Roman" w:hAnsi="Times New Roman" w:cs="Times New Roman"/>
                <w:sz w:val="24"/>
                <w:szCs w:val="24"/>
              </w:rPr>
              <w:t>Non-White patients were more likely to complete a colon cancer screening with a less invasive stool tests than White patients</w:t>
            </w:r>
          </w:p>
          <w:p w14:paraId="2BE8F644" w14:textId="31912D52" w:rsidR="001E43FB" w:rsidRDefault="0059124B" w:rsidP="004E1B17">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Patients with Medicaid/uninsured are less likely </w:t>
            </w:r>
            <w:r w:rsidR="00DA79E3">
              <w:rPr>
                <w:rFonts w:ascii="Times New Roman" w:hAnsi="Times New Roman" w:cs="Times New Roman"/>
                <w:sz w:val="24"/>
                <w:szCs w:val="24"/>
              </w:rPr>
              <w:t>to be screened than patients with private insurance</w:t>
            </w:r>
            <w:r w:rsidR="00994C80">
              <w:rPr>
                <w:rFonts w:ascii="Times New Roman" w:hAnsi="Times New Roman" w:cs="Times New Roman"/>
                <w:sz w:val="24"/>
                <w:szCs w:val="24"/>
              </w:rPr>
              <w:t xml:space="preserve"> but more likely to use a less invasive procedure</w:t>
            </w:r>
          </w:p>
          <w:p w14:paraId="09296342" w14:textId="77777777" w:rsidR="00DA79E3" w:rsidRDefault="00F64852" w:rsidP="004E1B17">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Patients living in rural communities are less likely to be screened</w:t>
            </w:r>
            <w:r w:rsidR="00994C80">
              <w:rPr>
                <w:rFonts w:ascii="Times New Roman" w:hAnsi="Times New Roman" w:cs="Times New Roman"/>
                <w:sz w:val="24"/>
                <w:szCs w:val="24"/>
              </w:rPr>
              <w:t xml:space="preserve"> but </w:t>
            </w:r>
            <w:r w:rsidR="004E1B17">
              <w:rPr>
                <w:rFonts w:ascii="Times New Roman" w:hAnsi="Times New Roman" w:cs="Times New Roman"/>
                <w:sz w:val="24"/>
                <w:szCs w:val="24"/>
              </w:rPr>
              <w:t>more likely to use a less invasive procedure</w:t>
            </w:r>
          </w:p>
          <w:p w14:paraId="13D18FE1" w14:textId="77777777" w:rsidR="004E1B17" w:rsidRDefault="004E1B17" w:rsidP="004E1B17">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Identified barriers to cancer screening include language, </w:t>
            </w:r>
            <w:r>
              <w:rPr>
                <w:rFonts w:ascii="Times New Roman" w:hAnsi="Times New Roman" w:cs="Times New Roman"/>
                <w:sz w:val="24"/>
                <w:szCs w:val="24"/>
              </w:rPr>
              <w:lastRenderedPageBreak/>
              <w:t>cultural, stigma/fear of illness, decision making, competing illnesses</w:t>
            </w:r>
          </w:p>
          <w:p w14:paraId="0AE265AE" w14:textId="1ABB7ECC" w:rsidR="004E1B17" w:rsidRPr="00921DE5" w:rsidRDefault="004E1B17" w:rsidP="00921DE5">
            <w:pPr>
              <w:pStyle w:val="ListParagraph"/>
              <w:numPr>
                <w:ilvl w:val="0"/>
                <w:numId w:val="37"/>
              </w:numPr>
              <w:rPr>
                <w:rFonts w:ascii="Times New Roman" w:hAnsi="Times New Roman" w:cs="Times New Roman"/>
                <w:sz w:val="24"/>
                <w:szCs w:val="24"/>
              </w:rPr>
            </w:pPr>
            <w:r>
              <w:rPr>
                <w:rFonts w:ascii="Times New Roman" w:eastAsia="Times New Roman" w:hAnsi="Times New Roman" w:cs="Times New Roman"/>
                <w:sz w:val="24"/>
                <w:szCs w:val="24"/>
              </w:rPr>
              <w:t xml:space="preserve">Continue </w:t>
            </w:r>
            <w:r w:rsidRPr="001B4797">
              <w:rPr>
                <w:rFonts w:ascii="Times New Roman" w:eastAsia="Times New Roman" w:hAnsi="Times New Roman" w:cs="Times New Roman"/>
                <w:sz w:val="24"/>
                <w:szCs w:val="24"/>
              </w:rPr>
              <w:t>“Epic</w:t>
            </w:r>
            <w:r w:rsidR="00FE319A">
              <w:rPr>
                <w:rFonts w:ascii="Times New Roman" w:eastAsia="Times New Roman" w:hAnsi="Times New Roman" w:cs="Times New Roman"/>
                <w:sz w:val="24"/>
                <w:szCs w:val="24"/>
              </w:rPr>
              <w:t xml:space="preserve"> campaigns”</w:t>
            </w:r>
            <w:r w:rsidRPr="001B4797">
              <w:rPr>
                <w:rFonts w:ascii="Times New Roman" w:eastAsia="Times New Roman" w:hAnsi="Times New Roman" w:cs="Times New Roman"/>
                <w:sz w:val="24"/>
                <w:szCs w:val="24"/>
              </w:rPr>
              <w:t xml:space="preserve"> to remind patients who received a FI</w:t>
            </w:r>
            <w:r>
              <w:rPr>
                <w:rFonts w:ascii="Times New Roman" w:eastAsia="Times New Roman" w:hAnsi="Times New Roman" w:cs="Times New Roman"/>
                <w:sz w:val="24"/>
                <w:szCs w:val="24"/>
              </w:rPr>
              <w:t>T</w:t>
            </w:r>
            <w:r w:rsidRPr="001B4797">
              <w:rPr>
                <w:rFonts w:ascii="Times New Roman" w:eastAsia="Times New Roman" w:hAnsi="Times New Roman" w:cs="Times New Roman"/>
                <w:sz w:val="24"/>
                <w:szCs w:val="24"/>
              </w:rPr>
              <w:t>, to complete it.</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3114C0" w14:textId="7E6BDBF6" w:rsidR="00131ED9" w:rsidRPr="008E610D" w:rsidRDefault="00131ED9" w:rsidP="00131ED9">
            <w:pPr>
              <w:rPr>
                <w:rFonts w:ascii="Times New Roman" w:hAnsi="Times New Roman" w:cs="Times New Roman"/>
                <w:sz w:val="24"/>
                <w:szCs w:val="24"/>
              </w:rPr>
            </w:pPr>
          </w:p>
        </w:tc>
      </w:tr>
      <w:bookmarkEnd w:id="6"/>
      <w:tr w:rsidR="00131ED9" w:rsidRPr="008E610D" w14:paraId="21A6BD62" w14:textId="47F6145E" w:rsidTr="00A52A3D">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8C11A94" w14:textId="6CB8FFA3" w:rsidR="00131ED9" w:rsidRPr="008E610D" w:rsidRDefault="00131ED9" w:rsidP="00131ED9">
            <w:pPr>
              <w:rPr>
                <w:rFonts w:ascii="Times New Roman" w:hAnsi="Times New Roman" w:cs="Times New Roman"/>
                <w:sz w:val="24"/>
                <w:szCs w:val="24"/>
              </w:rPr>
            </w:pPr>
            <w:r w:rsidRPr="008E610D">
              <w:rPr>
                <w:rFonts w:ascii="Times New Roman" w:hAnsi="Times New Roman" w:cs="Times New Roman"/>
                <w:sz w:val="24"/>
                <w:szCs w:val="24"/>
              </w:rPr>
              <w:lastRenderedPageBreak/>
              <w:t>Provide or support education and resources that engage the community (Minutes in Motion, 5210, other wellness challenges, Complete Streets)</w:t>
            </w:r>
          </w:p>
          <w:p w14:paraId="332579AE" w14:textId="77777777" w:rsidR="00131ED9" w:rsidRPr="008E610D" w:rsidRDefault="00131ED9" w:rsidP="00131ED9">
            <w:pPr>
              <w:rPr>
                <w:rFonts w:ascii="Times New Roman" w:hAnsi="Times New Roman" w:cs="Times New Roman"/>
                <w:sz w:val="24"/>
                <w:szCs w:val="24"/>
              </w:rPr>
            </w:pPr>
          </w:p>
        </w:tc>
        <w:tc>
          <w:tcPr>
            <w:tcW w:w="180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FB9E0DA" w14:textId="2D52C565" w:rsidR="00131ED9" w:rsidRPr="008E610D" w:rsidRDefault="00131ED9" w:rsidP="00131ED9">
            <w:pPr>
              <w:rPr>
                <w:rFonts w:ascii="Times New Roman" w:hAnsi="Times New Roman" w:cs="Times New Roman"/>
                <w:sz w:val="24"/>
                <w:szCs w:val="24"/>
              </w:rPr>
            </w:pPr>
            <w:r w:rsidRPr="008E610D">
              <w:rPr>
                <w:rFonts w:ascii="Times New Roman" w:hAnsi="Times New Roman" w:cs="Times New Roman"/>
                <w:sz w:val="24"/>
                <w:szCs w:val="24"/>
              </w:rPr>
              <w:t>OPH</w:t>
            </w:r>
          </w:p>
          <w:p w14:paraId="58F3E076" w14:textId="77777777" w:rsidR="00131ED9" w:rsidRPr="008E610D" w:rsidRDefault="00131ED9" w:rsidP="00131ED9">
            <w:pPr>
              <w:rPr>
                <w:rFonts w:ascii="Times New Roman" w:hAnsi="Times New Roman" w:cs="Times New Roman"/>
                <w:sz w:val="24"/>
                <w:szCs w:val="24"/>
              </w:rPr>
            </w:pPr>
            <w:r w:rsidRPr="008E610D">
              <w:rPr>
                <w:rFonts w:ascii="Times New Roman" w:hAnsi="Times New Roman" w:cs="Times New Roman"/>
                <w:sz w:val="24"/>
                <w:szCs w:val="24"/>
              </w:rPr>
              <w:t>Pediatrics</w:t>
            </w:r>
          </w:p>
          <w:p w14:paraId="1EF703D5" w14:textId="77777777" w:rsidR="00131ED9" w:rsidRPr="008E610D" w:rsidRDefault="00131ED9" w:rsidP="00131ED9">
            <w:pPr>
              <w:rPr>
                <w:rFonts w:ascii="Times New Roman" w:hAnsi="Times New Roman" w:cs="Times New Roman"/>
                <w:sz w:val="24"/>
                <w:szCs w:val="24"/>
              </w:rPr>
            </w:pPr>
            <w:r w:rsidRPr="008E610D">
              <w:rPr>
                <w:rFonts w:ascii="Times New Roman" w:hAnsi="Times New Roman" w:cs="Times New Roman"/>
                <w:sz w:val="24"/>
                <w:szCs w:val="24"/>
              </w:rPr>
              <w:t>Marketing</w:t>
            </w:r>
          </w:p>
          <w:p w14:paraId="055ACA9D" w14:textId="77777777" w:rsidR="00131ED9" w:rsidRPr="008E610D" w:rsidRDefault="00131ED9" w:rsidP="00131ED9">
            <w:pPr>
              <w:rPr>
                <w:rFonts w:ascii="Times New Roman" w:hAnsi="Times New Roman" w:cs="Times New Roman"/>
                <w:sz w:val="24"/>
                <w:szCs w:val="24"/>
              </w:rPr>
            </w:pPr>
            <w:r w:rsidRPr="008E610D">
              <w:rPr>
                <w:rFonts w:ascii="Times New Roman" w:hAnsi="Times New Roman" w:cs="Times New Roman"/>
                <w:sz w:val="24"/>
                <w:szCs w:val="24"/>
              </w:rPr>
              <w:t>GMF</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1BA069" w14:textId="77777777" w:rsidR="00131ED9" w:rsidRPr="008E610D" w:rsidRDefault="00131ED9" w:rsidP="00131ED9">
            <w:pPr>
              <w:rPr>
                <w:rFonts w:ascii="Times New Roman" w:hAnsi="Times New Roman" w:cs="Times New Roman"/>
                <w:sz w:val="24"/>
                <w:szCs w:val="24"/>
              </w:rPr>
            </w:pPr>
            <w:r w:rsidRPr="008E610D">
              <w:rPr>
                <w:rFonts w:ascii="Times New Roman" w:hAnsi="Times New Roman" w:cs="Times New Roman"/>
                <w:sz w:val="24"/>
                <w:szCs w:val="24"/>
              </w:rPr>
              <w:t>Local media</w:t>
            </w:r>
          </w:p>
          <w:p w14:paraId="49E59889" w14:textId="77777777" w:rsidR="00131ED9" w:rsidRPr="008E610D" w:rsidRDefault="00131ED9" w:rsidP="00131ED9">
            <w:pPr>
              <w:rPr>
                <w:rFonts w:ascii="Times New Roman" w:hAnsi="Times New Roman" w:cs="Times New Roman"/>
                <w:sz w:val="24"/>
                <w:szCs w:val="24"/>
              </w:rPr>
            </w:pPr>
            <w:r w:rsidRPr="008E610D">
              <w:rPr>
                <w:rFonts w:ascii="Times New Roman" w:hAnsi="Times New Roman" w:cs="Times New Roman"/>
                <w:sz w:val="24"/>
                <w:szCs w:val="24"/>
              </w:rPr>
              <w:t>School District(s)</w:t>
            </w:r>
          </w:p>
          <w:p w14:paraId="0819A90C" w14:textId="77777777" w:rsidR="00131ED9" w:rsidRPr="008E610D" w:rsidRDefault="00131ED9" w:rsidP="00131ED9">
            <w:pPr>
              <w:rPr>
                <w:rFonts w:ascii="Times New Roman" w:hAnsi="Times New Roman" w:cs="Times New Roman"/>
                <w:sz w:val="24"/>
                <w:szCs w:val="24"/>
              </w:rPr>
            </w:pPr>
            <w:r w:rsidRPr="008E610D">
              <w:rPr>
                <w:rFonts w:ascii="Times New Roman" w:hAnsi="Times New Roman" w:cs="Times New Roman"/>
                <w:sz w:val="24"/>
                <w:szCs w:val="24"/>
              </w:rPr>
              <w:t>County Health Departments</w:t>
            </w:r>
          </w:p>
          <w:p w14:paraId="5B76ECB4" w14:textId="77777777" w:rsidR="00131ED9" w:rsidRPr="008E610D" w:rsidRDefault="00131ED9" w:rsidP="00131ED9">
            <w:pPr>
              <w:rPr>
                <w:rFonts w:ascii="Times New Roman" w:hAnsi="Times New Roman" w:cs="Times New Roman"/>
                <w:sz w:val="24"/>
                <w:szCs w:val="24"/>
              </w:rPr>
            </w:pPr>
            <w:r w:rsidRPr="008E610D">
              <w:rPr>
                <w:rFonts w:ascii="Times New Roman" w:hAnsi="Times New Roman" w:cs="Times New Roman"/>
                <w:sz w:val="24"/>
                <w:szCs w:val="24"/>
              </w:rPr>
              <w:t>Worksites</w:t>
            </w:r>
          </w:p>
          <w:p w14:paraId="7C6389D5" w14:textId="77777777" w:rsidR="00131ED9" w:rsidRPr="008E610D" w:rsidRDefault="00131ED9" w:rsidP="00131ED9">
            <w:pPr>
              <w:rPr>
                <w:rFonts w:ascii="Times New Roman" w:hAnsi="Times New Roman" w:cs="Times New Roman"/>
                <w:sz w:val="24"/>
                <w:szCs w:val="24"/>
              </w:rPr>
            </w:pPr>
            <w:r w:rsidRPr="008E610D">
              <w:rPr>
                <w:rFonts w:ascii="Times New Roman" w:hAnsi="Times New Roman" w:cs="Times New Roman"/>
                <w:sz w:val="24"/>
                <w:szCs w:val="24"/>
              </w:rPr>
              <w:t xml:space="preserve">Monroe Co Nutrition Workgroup </w:t>
            </w:r>
          </w:p>
          <w:p w14:paraId="55BA3C51" w14:textId="77777777" w:rsidR="00131ED9" w:rsidRDefault="00131ED9" w:rsidP="00131ED9">
            <w:pPr>
              <w:rPr>
                <w:rFonts w:ascii="Times New Roman" w:hAnsi="Times New Roman" w:cs="Times New Roman"/>
                <w:sz w:val="24"/>
                <w:szCs w:val="24"/>
              </w:rPr>
            </w:pPr>
            <w:r w:rsidRPr="008E610D">
              <w:rPr>
                <w:rFonts w:ascii="Times New Roman" w:hAnsi="Times New Roman" w:cs="Times New Roman"/>
                <w:sz w:val="24"/>
                <w:szCs w:val="24"/>
              </w:rPr>
              <w:t>Committee on Transit &amp; Active Transportation (CTAT)</w:t>
            </w:r>
          </w:p>
          <w:p w14:paraId="11ABA56C" w14:textId="52125E48" w:rsidR="002A2238" w:rsidRPr="008E610D" w:rsidRDefault="002A2238" w:rsidP="00131ED9">
            <w:pPr>
              <w:rPr>
                <w:rFonts w:ascii="Times New Roman" w:hAnsi="Times New Roman" w:cs="Times New Roman"/>
                <w:sz w:val="24"/>
                <w:szCs w:val="24"/>
              </w:rPr>
            </w:pPr>
            <w:r>
              <w:rPr>
                <w:rFonts w:ascii="Times New Roman" w:hAnsi="Times New Roman" w:cs="Times New Roman"/>
                <w:sz w:val="24"/>
                <w:szCs w:val="24"/>
              </w:rPr>
              <w:t>WAFER Food Pantry</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F5C939" w14:textId="58819E30" w:rsidR="00131ED9" w:rsidRPr="008E610D" w:rsidRDefault="00131ED9" w:rsidP="00131ED9">
            <w:pPr>
              <w:rPr>
                <w:rFonts w:ascii="Times New Roman" w:hAnsi="Times New Roman" w:cs="Times New Roman"/>
                <w:sz w:val="24"/>
                <w:szCs w:val="24"/>
              </w:rPr>
            </w:pPr>
            <w:r w:rsidRPr="008E610D">
              <w:rPr>
                <w:rFonts w:ascii="Times New Roman" w:hAnsi="Times New Roman" w:cs="Times New Roman"/>
                <w:sz w:val="24"/>
                <w:szCs w:val="24"/>
              </w:rPr>
              <w:t>#Lives touched</w:t>
            </w:r>
          </w:p>
          <w:p w14:paraId="45053B74" w14:textId="3C32F187" w:rsidR="00131ED9" w:rsidRPr="008E610D" w:rsidRDefault="00131ED9" w:rsidP="00131ED9">
            <w:pPr>
              <w:rPr>
                <w:rFonts w:ascii="Times New Roman" w:hAnsi="Times New Roman" w:cs="Times New Roman"/>
                <w:sz w:val="24"/>
                <w:szCs w:val="24"/>
              </w:rPr>
            </w:pPr>
            <w:r w:rsidRPr="008E610D">
              <w:rPr>
                <w:rFonts w:ascii="Times New Roman" w:hAnsi="Times New Roman" w:cs="Times New Roman"/>
                <w:sz w:val="24"/>
                <w:szCs w:val="24"/>
              </w:rPr>
              <w:t>$ Community Contributions</w:t>
            </w:r>
          </w:p>
          <w:p w14:paraId="1A7E6738" w14:textId="544ECA36" w:rsidR="00131ED9" w:rsidRPr="008E610D" w:rsidRDefault="00131ED9" w:rsidP="00131ED9">
            <w:pPr>
              <w:rPr>
                <w:rFonts w:ascii="Times New Roman" w:hAnsi="Times New Roman" w:cs="Times New Roman"/>
                <w:sz w:val="24"/>
                <w:szCs w:val="24"/>
              </w:rPr>
            </w:pPr>
            <w:r w:rsidRPr="008E610D">
              <w:rPr>
                <w:rFonts w:ascii="Times New Roman" w:hAnsi="Times New Roman" w:cs="Times New Roman"/>
                <w:sz w:val="24"/>
                <w:szCs w:val="24"/>
              </w:rPr>
              <w:t>Community Service reporting</w:t>
            </w:r>
          </w:p>
          <w:p w14:paraId="486D3C15" w14:textId="77777777" w:rsidR="00131ED9" w:rsidRPr="008E610D" w:rsidRDefault="00131ED9" w:rsidP="00131ED9">
            <w:pPr>
              <w:rPr>
                <w:rFonts w:ascii="Times New Roman" w:hAnsi="Times New Roman" w:cs="Times New Roman"/>
                <w:sz w:val="24"/>
                <w:szCs w:val="24"/>
              </w:rPr>
            </w:pP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6C3D61" w14:textId="4FF486C9" w:rsidR="00131ED9" w:rsidRPr="008E610D" w:rsidRDefault="00131ED9" w:rsidP="00131ED9">
            <w:pPr>
              <w:rPr>
                <w:rFonts w:ascii="Times New Roman" w:hAnsi="Times New Roman" w:cs="Times New Roman"/>
                <w:sz w:val="24"/>
                <w:szCs w:val="24"/>
              </w:rPr>
            </w:pPr>
            <w:r w:rsidRPr="008E610D">
              <w:rPr>
                <w:rFonts w:ascii="Times New Roman" w:hAnsi="Times New Roman" w:cs="Times New Roman"/>
                <w:sz w:val="24"/>
                <w:szCs w:val="24"/>
              </w:rPr>
              <w:t>2022 Minutes in Motion 6- week Community Physical Activity Challenge:</w:t>
            </w:r>
          </w:p>
          <w:p w14:paraId="28336F10" w14:textId="77777777" w:rsidR="00131ED9" w:rsidRPr="008E610D" w:rsidRDefault="00131ED9">
            <w:pPr>
              <w:pStyle w:val="ListParagraph"/>
              <w:numPr>
                <w:ilvl w:val="0"/>
                <w:numId w:val="2"/>
              </w:numPr>
              <w:rPr>
                <w:rFonts w:ascii="Times New Roman" w:hAnsi="Times New Roman" w:cs="Times New Roman"/>
                <w:sz w:val="24"/>
                <w:szCs w:val="24"/>
              </w:rPr>
            </w:pPr>
            <w:r w:rsidRPr="008E610D">
              <w:rPr>
                <w:rFonts w:ascii="Times New Roman" w:hAnsi="Times New Roman" w:cs="Times New Roman"/>
                <w:sz w:val="24"/>
                <w:szCs w:val="24"/>
              </w:rPr>
              <w:t>2554 participants</w:t>
            </w:r>
          </w:p>
          <w:p w14:paraId="476682AF" w14:textId="59262036" w:rsidR="00131ED9" w:rsidRPr="008E610D" w:rsidRDefault="00131ED9">
            <w:pPr>
              <w:pStyle w:val="ListParagraph"/>
              <w:numPr>
                <w:ilvl w:val="0"/>
                <w:numId w:val="2"/>
              </w:numPr>
              <w:rPr>
                <w:rFonts w:ascii="Times New Roman" w:hAnsi="Times New Roman" w:cs="Times New Roman"/>
                <w:sz w:val="24"/>
                <w:szCs w:val="24"/>
              </w:rPr>
            </w:pPr>
            <w:r w:rsidRPr="008E610D">
              <w:rPr>
                <w:rFonts w:ascii="Times New Roman" w:hAnsi="Times New Roman" w:cs="Times New Roman"/>
                <w:sz w:val="24"/>
                <w:szCs w:val="24"/>
              </w:rPr>
              <w:t xml:space="preserve">80% of post-survey respondents reported the challenge helped incorporate more physical activity into daily living. </w:t>
            </w:r>
          </w:p>
          <w:p w14:paraId="3793633F" w14:textId="5C07F541" w:rsidR="00131ED9" w:rsidRPr="008E610D" w:rsidRDefault="00131ED9" w:rsidP="00131ED9">
            <w:pPr>
              <w:ind w:firstLine="360"/>
              <w:rPr>
                <w:rFonts w:ascii="Times New Roman" w:hAnsi="Times New Roman" w:cs="Times New Roman"/>
                <w:sz w:val="24"/>
                <w:szCs w:val="24"/>
              </w:rPr>
            </w:pPr>
          </w:p>
          <w:p w14:paraId="3858B59A" w14:textId="671306A3" w:rsidR="00131ED9" w:rsidRPr="008E610D" w:rsidRDefault="00131ED9" w:rsidP="00131ED9">
            <w:pPr>
              <w:rPr>
                <w:rFonts w:ascii="Times New Roman" w:hAnsi="Times New Roman" w:cs="Times New Roman"/>
                <w:sz w:val="24"/>
                <w:szCs w:val="24"/>
              </w:rPr>
            </w:pPr>
            <w:r w:rsidRPr="008E610D">
              <w:rPr>
                <w:rFonts w:ascii="Times New Roman" w:hAnsi="Times New Roman" w:cs="Times New Roman"/>
                <w:sz w:val="24"/>
                <w:szCs w:val="24"/>
              </w:rPr>
              <w:t>Desk to 5K/Half Marathon/Marathon Program:</w:t>
            </w:r>
          </w:p>
          <w:p w14:paraId="5FF298F1" w14:textId="5C6D394F" w:rsidR="00131ED9" w:rsidRPr="008E610D" w:rsidRDefault="00131ED9">
            <w:pPr>
              <w:pStyle w:val="ListParagraph"/>
              <w:numPr>
                <w:ilvl w:val="0"/>
                <w:numId w:val="6"/>
              </w:numPr>
              <w:rPr>
                <w:rFonts w:ascii="Times New Roman" w:hAnsi="Times New Roman" w:cs="Times New Roman"/>
                <w:sz w:val="24"/>
                <w:szCs w:val="24"/>
              </w:rPr>
            </w:pPr>
            <w:r w:rsidRPr="008E610D">
              <w:rPr>
                <w:rFonts w:ascii="Times New Roman" w:hAnsi="Times New Roman" w:cs="Times New Roman"/>
                <w:sz w:val="24"/>
                <w:szCs w:val="24"/>
              </w:rPr>
              <w:t>2/23/22-5/7/22</w:t>
            </w:r>
          </w:p>
          <w:p w14:paraId="653C60AA" w14:textId="6462AD45" w:rsidR="00131ED9" w:rsidRPr="008E610D" w:rsidRDefault="00131ED9">
            <w:pPr>
              <w:pStyle w:val="ListParagraph"/>
              <w:numPr>
                <w:ilvl w:val="0"/>
                <w:numId w:val="6"/>
              </w:numPr>
              <w:rPr>
                <w:rFonts w:ascii="Times New Roman" w:hAnsi="Times New Roman" w:cs="Times New Roman"/>
                <w:sz w:val="24"/>
                <w:szCs w:val="24"/>
              </w:rPr>
            </w:pPr>
            <w:r w:rsidRPr="008E610D">
              <w:rPr>
                <w:rFonts w:ascii="Times New Roman" w:hAnsi="Times New Roman" w:cs="Times New Roman"/>
                <w:sz w:val="24"/>
                <w:szCs w:val="24"/>
              </w:rPr>
              <w:t>224 participants</w:t>
            </w:r>
          </w:p>
          <w:p w14:paraId="015FE422" w14:textId="77777777" w:rsidR="00131ED9" w:rsidRPr="008E610D" w:rsidRDefault="00131ED9" w:rsidP="00131ED9">
            <w:pPr>
              <w:rPr>
                <w:rFonts w:ascii="Times New Roman" w:hAnsi="Times New Roman" w:cs="Times New Roman"/>
                <w:sz w:val="24"/>
                <w:szCs w:val="24"/>
              </w:rPr>
            </w:pPr>
          </w:p>
          <w:p w14:paraId="315CE1F6" w14:textId="26AE955B" w:rsidR="00131ED9" w:rsidRPr="008E610D" w:rsidRDefault="00131ED9" w:rsidP="00131ED9">
            <w:pPr>
              <w:rPr>
                <w:rFonts w:ascii="Times New Roman" w:hAnsi="Times New Roman" w:cs="Times New Roman"/>
                <w:sz w:val="24"/>
                <w:szCs w:val="24"/>
              </w:rPr>
            </w:pPr>
            <w:r w:rsidRPr="008E610D">
              <w:rPr>
                <w:rFonts w:ascii="Times New Roman" w:hAnsi="Times New Roman" w:cs="Times New Roman"/>
                <w:sz w:val="24"/>
                <w:szCs w:val="24"/>
              </w:rPr>
              <w:t xml:space="preserve">Quarterly Diabetes Support Group </w:t>
            </w:r>
            <w:r>
              <w:rPr>
                <w:rFonts w:ascii="Times New Roman" w:hAnsi="Times New Roman" w:cs="Times New Roman"/>
                <w:sz w:val="24"/>
                <w:szCs w:val="24"/>
              </w:rPr>
              <w:t>in</w:t>
            </w:r>
            <w:r w:rsidRPr="008E610D">
              <w:rPr>
                <w:rFonts w:ascii="Times New Roman" w:hAnsi="Times New Roman" w:cs="Times New Roman"/>
                <w:sz w:val="24"/>
                <w:szCs w:val="24"/>
              </w:rPr>
              <w:t xml:space="preserve"> La Crosse:</w:t>
            </w:r>
          </w:p>
          <w:p w14:paraId="4A42F8FB" w14:textId="12A48074" w:rsidR="00131ED9" w:rsidRPr="008E610D" w:rsidRDefault="00131ED9">
            <w:pPr>
              <w:pStyle w:val="ListParagraph"/>
              <w:numPr>
                <w:ilvl w:val="0"/>
                <w:numId w:val="2"/>
              </w:numPr>
              <w:rPr>
                <w:rFonts w:ascii="Times New Roman" w:hAnsi="Times New Roman" w:cs="Times New Roman"/>
                <w:sz w:val="24"/>
                <w:szCs w:val="24"/>
              </w:rPr>
            </w:pPr>
            <w:r w:rsidRPr="008E610D">
              <w:rPr>
                <w:rFonts w:ascii="Times New Roman" w:hAnsi="Times New Roman" w:cs="Times New Roman"/>
                <w:sz w:val="24"/>
                <w:szCs w:val="24"/>
              </w:rPr>
              <w:t>support and education to those living with prediabetes, diabetes or caring for someone with diabetes</w:t>
            </w:r>
          </w:p>
          <w:p w14:paraId="2C6177C3" w14:textId="4BE0A50D" w:rsidR="00131ED9" w:rsidRPr="008E610D" w:rsidRDefault="00131ED9">
            <w:pPr>
              <w:numPr>
                <w:ilvl w:val="0"/>
                <w:numId w:val="2"/>
              </w:numPr>
              <w:rPr>
                <w:rFonts w:ascii="Times New Roman" w:hAnsi="Times New Roman" w:cs="Times New Roman"/>
                <w:sz w:val="24"/>
                <w:szCs w:val="24"/>
              </w:rPr>
            </w:pPr>
            <w:r w:rsidRPr="008E610D">
              <w:rPr>
                <w:rFonts w:ascii="Times New Roman" w:hAnsi="Times New Roman" w:cs="Times New Roman"/>
                <w:sz w:val="24"/>
                <w:szCs w:val="24"/>
              </w:rPr>
              <w:lastRenderedPageBreak/>
              <w:t xml:space="preserve">30 individuals registered and attendance numbers were 7, 9, 10, 4 for the four support group meetings </w:t>
            </w:r>
          </w:p>
          <w:p w14:paraId="010E9725" w14:textId="77777777" w:rsidR="00131ED9" w:rsidRPr="008E610D" w:rsidRDefault="00131ED9" w:rsidP="00131ED9">
            <w:pPr>
              <w:ind w:left="360"/>
              <w:rPr>
                <w:rFonts w:ascii="Times New Roman" w:hAnsi="Times New Roman" w:cs="Times New Roman"/>
                <w:sz w:val="24"/>
                <w:szCs w:val="24"/>
              </w:rPr>
            </w:pPr>
          </w:p>
          <w:p w14:paraId="3DB8D04D" w14:textId="6A0D3793" w:rsidR="00131ED9" w:rsidRPr="008E610D" w:rsidRDefault="00131ED9" w:rsidP="00131ED9">
            <w:pPr>
              <w:rPr>
                <w:rFonts w:ascii="Times New Roman" w:hAnsi="Times New Roman" w:cs="Times New Roman"/>
                <w:sz w:val="24"/>
                <w:szCs w:val="24"/>
              </w:rPr>
            </w:pPr>
            <w:r w:rsidRPr="008E610D">
              <w:rPr>
                <w:rFonts w:ascii="Times New Roman" w:hAnsi="Times New Roman" w:cs="Times New Roman"/>
                <w:sz w:val="24"/>
                <w:szCs w:val="24"/>
              </w:rPr>
              <w:t xml:space="preserve">6-week </w:t>
            </w:r>
            <w:r>
              <w:rPr>
                <w:rFonts w:ascii="Times New Roman" w:hAnsi="Times New Roman" w:cs="Times New Roman"/>
                <w:sz w:val="24"/>
                <w:szCs w:val="24"/>
              </w:rPr>
              <w:t>v</w:t>
            </w:r>
            <w:r w:rsidRPr="008E610D">
              <w:rPr>
                <w:rFonts w:ascii="Times New Roman" w:hAnsi="Times New Roman" w:cs="Times New Roman"/>
                <w:sz w:val="24"/>
                <w:szCs w:val="24"/>
              </w:rPr>
              <w:t>irtual Healthy Living with Diabetes Class:</w:t>
            </w:r>
          </w:p>
          <w:p w14:paraId="4AB056CF" w14:textId="6D668AD1" w:rsidR="00131ED9" w:rsidRPr="008E610D" w:rsidRDefault="00131ED9">
            <w:pPr>
              <w:pStyle w:val="ListParagraph"/>
              <w:numPr>
                <w:ilvl w:val="0"/>
                <w:numId w:val="2"/>
              </w:numPr>
              <w:rPr>
                <w:rFonts w:ascii="Times New Roman" w:hAnsi="Times New Roman" w:cs="Times New Roman"/>
                <w:sz w:val="24"/>
                <w:szCs w:val="24"/>
              </w:rPr>
            </w:pPr>
            <w:r w:rsidRPr="008E610D">
              <w:rPr>
                <w:rFonts w:ascii="Times New Roman" w:hAnsi="Times New Roman" w:cs="Times New Roman"/>
                <w:sz w:val="24"/>
                <w:szCs w:val="24"/>
              </w:rPr>
              <w:t>To increase confidence in managing their/a loved one’s diabetes</w:t>
            </w:r>
          </w:p>
          <w:p w14:paraId="27E0F798" w14:textId="1819F3B2" w:rsidR="00131ED9" w:rsidRPr="008E610D" w:rsidRDefault="00131ED9">
            <w:pPr>
              <w:numPr>
                <w:ilvl w:val="0"/>
                <w:numId w:val="2"/>
              </w:numPr>
              <w:rPr>
                <w:rFonts w:ascii="Times New Roman" w:hAnsi="Times New Roman" w:cs="Times New Roman"/>
                <w:sz w:val="24"/>
                <w:szCs w:val="24"/>
              </w:rPr>
            </w:pPr>
            <w:r w:rsidRPr="008E610D">
              <w:rPr>
                <w:rFonts w:ascii="Times New Roman" w:hAnsi="Times New Roman" w:cs="Times New Roman"/>
                <w:sz w:val="24"/>
                <w:szCs w:val="24"/>
              </w:rPr>
              <w:t xml:space="preserve">14 total registered </w:t>
            </w:r>
          </w:p>
          <w:p w14:paraId="7C874ECB" w14:textId="3615B755" w:rsidR="00131ED9" w:rsidRPr="008E610D" w:rsidRDefault="00131ED9">
            <w:pPr>
              <w:numPr>
                <w:ilvl w:val="0"/>
                <w:numId w:val="2"/>
              </w:numPr>
              <w:rPr>
                <w:rFonts w:ascii="Times New Roman" w:hAnsi="Times New Roman" w:cs="Times New Roman"/>
                <w:sz w:val="24"/>
                <w:szCs w:val="24"/>
              </w:rPr>
            </w:pPr>
            <w:r w:rsidRPr="008E610D">
              <w:rPr>
                <w:rFonts w:ascii="Times New Roman" w:hAnsi="Times New Roman" w:cs="Times New Roman"/>
                <w:sz w:val="24"/>
                <w:szCs w:val="24"/>
              </w:rPr>
              <w:t>44% of enrollees described their health as “Poor” or “Fair” in the pre-survey.  Overall, 23% of enrollees described their health in this way which is higher than those living in the GHS’s service area (13%).</w:t>
            </w:r>
          </w:p>
          <w:p w14:paraId="4E74ABDC" w14:textId="23EEADAF" w:rsidR="00131ED9" w:rsidRPr="008E610D" w:rsidRDefault="00131ED9">
            <w:pPr>
              <w:numPr>
                <w:ilvl w:val="0"/>
                <w:numId w:val="2"/>
              </w:numPr>
              <w:rPr>
                <w:rFonts w:ascii="Times New Roman" w:hAnsi="Times New Roman" w:cs="Times New Roman"/>
                <w:sz w:val="24"/>
                <w:szCs w:val="24"/>
              </w:rPr>
            </w:pPr>
            <w:r w:rsidRPr="008E610D">
              <w:rPr>
                <w:rFonts w:ascii="Times New Roman" w:hAnsi="Times New Roman" w:cs="Times New Roman"/>
                <w:sz w:val="24"/>
                <w:szCs w:val="24"/>
              </w:rPr>
              <w:t xml:space="preserve">Of those who </w:t>
            </w:r>
            <w:r w:rsidR="001D19F3" w:rsidRPr="008E610D">
              <w:rPr>
                <w:rFonts w:ascii="Times New Roman" w:hAnsi="Times New Roman" w:cs="Times New Roman"/>
                <w:sz w:val="24"/>
                <w:szCs w:val="24"/>
              </w:rPr>
              <w:t>completed post</w:t>
            </w:r>
            <w:r w:rsidRPr="008E610D">
              <w:rPr>
                <w:rFonts w:ascii="Times New Roman" w:hAnsi="Times New Roman" w:cs="Times New Roman"/>
                <w:sz w:val="24"/>
                <w:szCs w:val="24"/>
              </w:rPr>
              <w:t>-survey, 100% answered “I am more confident in my ability to manage my diabetes</w:t>
            </w:r>
          </w:p>
          <w:p w14:paraId="4694B114" w14:textId="176F0137" w:rsidR="00131ED9" w:rsidRPr="008E610D" w:rsidRDefault="00131ED9">
            <w:pPr>
              <w:numPr>
                <w:ilvl w:val="0"/>
                <w:numId w:val="2"/>
              </w:numPr>
              <w:rPr>
                <w:rFonts w:ascii="Times New Roman" w:hAnsi="Times New Roman" w:cs="Times New Roman"/>
                <w:sz w:val="24"/>
                <w:szCs w:val="24"/>
              </w:rPr>
            </w:pPr>
            <w:r w:rsidRPr="008E610D">
              <w:rPr>
                <w:rFonts w:ascii="Times New Roman" w:hAnsi="Times New Roman" w:cs="Times New Roman"/>
                <w:sz w:val="24"/>
                <w:szCs w:val="24"/>
              </w:rPr>
              <w:t>Virtual format allowed those across GHS’s service area to participate in the classes.</w:t>
            </w:r>
          </w:p>
          <w:p w14:paraId="188E67C9" w14:textId="2A304477" w:rsidR="00131ED9" w:rsidRPr="008E610D" w:rsidRDefault="00131ED9" w:rsidP="00131ED9">
            <w:pPr>
              <w:ind w:firstLine="360"/>
              <w:rPr>
                <w:rFonts w:ascii="Times New Roman" w:hAnsi="Times New Roman" w:cs="Times New Roman"/>
                <w:sz w:val="24"/>
                <w:szCs w:val="24"/>
              </w:rPr>
            </w:pPr>
          </w:p>
          <w:p w14:paraId="18BF56C9" w14:textId="186AAFC1" w:rsidR="00131ED9" w:rsidRPr="008E610D" w:rsidRDefault="00131ED9" w:rsidP="00131ED9">
            <w:pPr>
              <w:rPr>
                <w:rFonts w:ascii="Times New Roman" w:hAnsi="Times New Roman" w:cs="Times New Roman"/>
                <w:sz w:val="24"/>
                <w:szCs w:val="24"/>
              </w:rPr>
            </w:pPr>
            <w:r w:rsidRPr="008E610D">
              <w:rPr>
                <w:rFonts w:ascii="Times New Roman" w:hAnsi="Times New Roman" w:cs="Times New Roman"/>
                <w:sz w:val="24"/>
                <w:szCs w:val="24"/>
              </w:rPr>
              <w:t xml:space="preserve">Offer 6-week </w:t>
            </w:r>
            <w:r>
              <w:rPr>
                <w:rFonts w:ascii="Times New Roman" w:hAnsi="Times New Roman" w:cs="Times New Roman"/>
                <w:sz w:val="24"/>
                <w:szCs w:val="24"/>
              </w:rPr>
              <w:t>v</w:t>
            </w:r>
            <w:r w:rsidRPr="008E610D">
              <w:rPr>
                <w:rFonts w:ascii="Times New Roman" w:hAnsi="Times New Roman" w:cs="Times New Roman"/>
                <w:sz w:val="24"/>
                <w:szCs w:val="24"/>
              </w:rPr>
              <w:t>irtual Health</w:t>
            </w:r>
            <w:r>
              <w:rPr>
                <w:rFonts w:ascii="Times New Roman" w:hAnsi="Times New Roman" w:cs="Times New Roman"/>
                <w:sz w:val="24"/>
                <w:szCs w:val="24"/>
              </w:rPr>
              <w:t xml:space="preserve">y </w:t>
            </w:r>
            <w:r w:rsidRPr="008E610D">
              <w:rPr>
                <w:rFonts w:ascii="Times New Roman" w:hAnsi="Times New Roman" w:cs="Times New Roman"/>
                <w:sz w:val="24"/>
                <w:szCs w:val="24"/>
              </w:rPr>
              <w:t>Living with Chronic Pain Class</w:t>
            </w:r>
          </w:p>
          <w:p w14:paraId="25ABAAE7" w14:textId="11C17D6C" w:rsidR="00131ED9" w:rsidRPr="008E610D" w:rsidRDefault="00131ED9">
            <w:pPr>
              <w:pStyle w:val="ListParagraph"/>
              <w:numPr>
                <w:ilvl w:val="0"/>
                <w:numId w:val="2"/>
              </w:numPr>
              <w:rPr>
                <w:rFonts w:ascii="Times New Roman" w:hAnsi="Times New Roman" w:cs="Times New Roman"/>
                <w:sz w:val="24"/>
                <w:szCs w:val="24"/>
              </w:rPr>
            </w:pPr>
            <w:r w:rsidRPr="008E610D">
              <w:rPr>
                <w:rFonts w:ascii="Times New Roman" w:hAnsi="Times New Roman" w:cs="Times New Roman"/>
                <w:sz w:val="24"/>
                <w:szCs w:val="24"/>
              </w:rPr>
              <w:t>To increase confidence in managing their own or a loved one’s chronic pain</w:t>
            </w:r>
          </w:p>
          <w:p w14:paraId="59BEE064" w14:textId="0AB33C77" w:rsidR="00131ED9" w:rsidRPr="008E610D" w:rsidRDefault="00131ED9">
            <w:pPr>
              <w:numPr>
                <w:ilvl w:val="0"/>
                <w:numId w:val="2"/>
              </w:numPr>
              <w:rPr>
                <w:rFonts w:ascii="Times New Roman" w:hAnsi="Times New Roman" w:cs="Times New Roman"/>
                <w:sz w:val="24"/>
                <w:szCs w:val="24"/>
              </w:rPr>
            </w:pPr>
            <w:r w:rsidRPr="008E610D">
              <w:rPr>
                <w:rFonts w:ascii="Times New Roman" w:hAnsi="Times New Roman" w:cs="Times New Roman"/>
                <w:bCs/>
                <w:sz w:val="24"/>
                <w:szCs w:val="24"/>
              </w:rPr>
              <w:t>47 individuals have completed the class since 2019 with 21 increasing their confidence in managing chronic conditions.</w:t>
            </w:r>
          </w:p>
          <w:p w14:paraId="5676FF03" w14:textId="07157FCD" w:rsidR="00131ED9" w:rsidRPr="008E610D" w:rsidRDefault="00131ED9" w:rsidP="00131ED9">
            <w:pPr>
              <w:rPr>
                <w:rFonts w:ascii="Times New Roman" w:hAnsi="Times New Roman" w:cs="Times New Roman"/>
                <w:b/>
                <w:sz w:val="24"/>
                <w:szCs w:val="24"/>
              </w:rPr>
            </w:pPr>
            <w:r w:rsidRPr="008E610D">
              <w:rPr>
                <w:rFonts w:ascii="Times New Roman" w:hAnsi="Times New Roman" w:cs="Times New Roman"/>
                <w:sz w:val="24"/>
                <w:szCs w:val="24"/>
              </w:rPr>
              <w:t xml:space="preserve">Monthly virtual chronic pain support group: </w:t>
            </w:r>
          </w:p>
          <w:p w14:paraId="2E21EFC8" w14:textId="093804F9" w:rsidR="00131ED9" w:rsidRPr="008E610D" w:rsidRDefault="00131ED9">
            <w:pPr>
              <w:numPr>
                <w:ilvl w:val="0"/>
                <w:numId w:val="2"/>
              </w:numPr>
              <w:rPr>
                <w:rFonts w:ascii="Times New Roman" w:hAnsi="Times New Roman" w:cs="Times New Roman"/>
                <w:b/>
                <w:sz w:val="24"/>
                <w:szCs w:val="24"/>
              </w:rPr>
            </w:pPr>
            <w:r>
              <w:rPr>
                <w:rFonts w:ascii="Times New Roman" w:hAnsi="Times New Roman" w:cs="Times New Roman"/>
                <w:sz w:val="24"/>
                <w:szCs w:val="24"/>
              </w:rPr>
              <w:t>6 enrolled</w:t>
            </w:r>
            <w:r w:rsidRPr="008E610D">
              <w:rPr>
                <w:rFonts w:ascii="Times New Roman" w:hAnsi="Times New Roman" w:cs="Times New Roman"/>
                <w:sz w:val="24"/>
                <w:szCs w:val="24"/>
              </w:rPr>
              <w:t>, with most attending each</w:t>
            </w:r>
            <w:r>
              <w:rPr>
                <w:rFonts w:ascii="Times New Roman" w:hAnsi="Times New Roman" w:cs="Times New Roman"/>
                <w:sz w:val="24"/>
                <w:szCs w:val="24"/>
              </w:rPr>
              <w:t xml:space="preserve"> monthly</w:t>
            </w:r>
            <w:r w:rsidRPr="008E610D">
              <w:rPr>
                <w:rFonts w:ascii="Times New Roman" w:hAnsi="Times New Roman" w:cs="Times New Roman"/>
                <w:sz w:val="24"/>
                <w:szCs w:val="24"/>
              </w:rPr>
              <w:t xml:space="preserve"> class.  </w:t>
            </w:r>
          </w:p>
          <w:p w14:paraId="58328E3A" w14:textId="77777777" w:rsidR="00131ED9" w:rsidRPr="008E610D" w:rsidRDefault="00131ED9" w:rsidP="00131ED9">
            <w:pPr>
              <w:ind w:firstLine="360"/>
              <w:rPr>
                <w:rFonts w:ascii="Times New Roman" w:hAnsi="Times New Roman" w:cs="Times New Roman"/>
                <w:bCs/>
                <w:sz w:val="24"/>
                <w:szCs w:val="24"/>
              </w:rPr>
            </w:pPr>
          </w:p>
          <w:p w14:paraId="78E60BE9" w14:textId="232335C2" w:rsidR="00131ED9" w:rsidRPr="008E610D" w:rsidRDefault="00131ED9" w:rsidP="00131ED9">
            <w:pPr>
              <w:rPr>
                <w:rFonts w:ascii="Times New Roman" w:hAnsi="Times New Roman" w:cs="Times New Roman"/>
                <w:bCs/>
                <w:sz w:val="24"/>
                <w:szCs w:val="24"/>
              </w:rPr>
            </w:pPr>
            <w:r w:rsidRPr="008E610D">
              <w:rPr>
                <w:rFonts w:ascii="Times New Roman" w:hAnsi="Times New Roman" w:cs="Times New Roman"/>
                <w:bCs/>
                <w:sz w:val="24"/>
                <w:szCs w:val="24"/>
              </w:rPr>
              <w:t>2022 Healthy Aging Conference:</w:t>
            </w:r>
            <w:r w:rsidRPr="1610A102">
              <w:rPr>
                <w:rFonts w:ascii="Times New Roman" w:hAnsi="Times New Roman" w:cs="Times New Roman"/>
                <w:sz w:val="24"/>
                <w:szCs w:val="24"/>
              </w:rPr>
              <w:t xml:space="preserve"> 9/9/2022</w:t>
            </w:r>
          </w:p>
          <w:p w14:paraId="76BACB3F" w14:textId="2889AAD8" w:rsidR="00131ED9" w:rsidRPr="008E610D" w:rsidRDefault="00131ED9">
            <w:pPr>
              <w:pStyle w:val="ListParagraph"/>
              <w:numPr>
                <w:ilvl w:val="0"/>
                <w:numId w:val="2"/>
              </w:numPr>
              <w:rPr>
                <w:rFonts w:ascii="Times New Roman" w:hAnsi="Times New Roman" w:cs="Times New Roman"/>
                <w:bCs/>
                <w:sz w:val="24"/>
                <w:szCs w:val="24"/>
              </w:rPr>
            </w:pPr>
            <w:r w:rsidRPr="008E610D">
              <w:rPr>
                <w:rFonts w:ascii="Times New Roman" w:hAnsi="Times New Roman" w:cs="Times New Roman"/>
                <w:bCs/>
                <w:sz w:val="24"/>
                <w:szCs w:val="24"/>
              </w:rPr>
              <w:t>To educate attendees on social isolation and loneliness</w:t>
            </w:r>
          </w:p>
          <w:p w14:paraId="2D6E8AD1" w14:textId="27E60DB0" w:rsidR="00131ED9" w:rsidRPr="008E610D" w:rsidRDefault="00131ED9">
            <w:pPr>
              <w:pStyle w:val="ListParagraph"/>
              <w:numPr>
                <w:ilvl w:val="0"/>
                <w:numId w:val="2"/>
              </w:numPr>
              <w:rPr>
                <w:rFonts w:ascii="Times New Roman" w:hAnsi="Times New Roman" w:cs="Times New Roman"/>
                <w:bCs/>
                <w:sz w:val="24"/>
                <w:szCs w:val="24"/>
              </w:rPr>
            </w:pPr>
            <w:r w:rsidRPr="008E610D">
              <w:rPr>
                <w:rFonts w:ascii="Times New Roman" w:hAnsi="Times New Roman" w:cs="Times New Roman"/>
                <w:bCs/>
                <w:sz w:val="24"/>
                <w:szCs w:val="24"/>
              </w:rPr>
              <w:t xml:space="preserve">40 attendees </w:t>
            </w:r>
          </w:p>
          <w:p w14:paraId="04D03711" w14:textId="50D668DA" w:rsidR="00131ED9" w:rsidRPr="008E610D" w:rsidRDefault="00131ED9">
            <w:pPr>
              <w:pStyle w:val="ListParagraph"/>
              <w:numPr>
                <w:ilvl w:val="0"/>
                <w:numId w:val="2"/>
              </w:numPr>
              <w:rPr>
                <w:rFonts w:ascii="Times New Roman" w:hAnsi="Times New Roman" w:cs="Times New Roman"/>
                <w:bCs/>
                <w:sz w:val="24"/>
                <w:szCs w:val="24"/>
              </w:rPr>
            </w:pPr>
            <w:r w:rsidRPr="008E610D">
              <w:rPr>
                <w:rFonts w:ascii="Times New Roman" w:hAnsi="Times New Roman" w:cs="Times New Roman"/>
                <w:sz w:val="24"/>
                <w:szCs w:val="24"/>
              </w:rPr>
              <w:t>Among post- survey respondents, 94% agreed with the statement: “the conference was appropriate for my education and/or experience.”</w:t>
            </w:r>
          </w:p>
          <w:p w14:paraId="42DD3110" w14:textId="697A59CD" w:rsidR="00131ED9" w:rsidRPr="008E610D" w:rsidRDefault="00131ED9">
            <w:pPr>
              <w:pStyle w:val="ListParagraph"/>
              <w:numPr>
                <w:ilvl w:val="0"/>
                <w:numId w:val="2"/>
              </w:numPr>
              <w:rPr>
                <w:rFonts w:ascii="Times New Roman" w:hAnsi="Times New Roman" w:cs="Times New Roman"/>
                <w:sz w:val="24"/>
                <w:szCs w:val="24"/>
              </w:rPr>
            </w:pPr>
            <w:r w:rsidRPr="008E610D">
              <w:rPr>
                <w:rFonts w:ascii="Times New Roman" w:hAnsi="Times New Roman" w:cs="Times New Roman"/>
                <w:sz w:val="24"/>
                <w:szCs w:val="24"/>
              </w:rPr>
              <w:t xml:space="preserve">88% indicated they were very </w:t>
            </w:r>
            <w:r w:rsidRPr="008E610D">
              <w:rPr>
                <w:rFonts w:ascii="Times New Roman" w:hAnsi="Times New Roman" w:cs="Times New Roman"/>
                <w:sz w:val="24"/>
                <w:szCs w:val="24"/>
              </w:rPr>
              <w:lastRenderedPageBreak/>
              <w:t>satisfied/satisfied with the conference</w:t>
            </w:r>
            <w:r w:rsidR="00C6024C">
              <w:rPr>
                <w:rFonts w:ascii="Times New Roman" w:hAnsi="Times New Roman" w:cs="Times New Roman"/>
                <w:sz w:val="24"/>
                <w:szCs w:val="24"/>
              </w:rPr>
              <w:t>.</w:t>
            </w:r>
          </w:p>
          <w:p w14:paraId="0738FE76" w14:textId="77777777" w:rsidR="00131ED9" w:rsidRPr="008E610D" w:rsidRDefault="00131ED9" w:rsidP="00131ED9">
            <w:pPr>
              <w:rPr>
                <w:rFonts w:ascii="Times New Roman" w:hAnsi="Times New Roman" w:cs="Times New Roman"/>
                <w:bCs/>
                <w:sz w:val="24"/>
                <w:szCs w:val="24"/>
              </w:rPr>
            </w:pPr>
          </w:p>
          <w:p w14:paraId="5B91CA94" w14:textId="607DEFE5" w:rsidR="00131ED9" w:rsidRPr="008E610D" w:rsidRDefault="00131ED9" w:rsidP="00131ED9">
            <w:pPr>
              <w:rPr>
                <w:rFonts w:ascii="Times New Roman" w:hAnsi="Times New Roman" w:cs="Times New Roman"/>
                <w:bCs/>
                <w:sz w:val="24"/>
                <w:szCs w:val="24"/>
              </w:rPr>
            </w:pPr>
            <w:r w:rsidRPr="1610A102">
              <w:rPr>
                <w:rFonts w:ascii="Times New Roman" w:hAnsi="Times New Roman" w:cs="Times New Roman"/>
                <w:sz w:val="24"/>
                <w:szCs w:val="24"/>
              </w:rPr>
              <w:t>Dementia Live Simulation</w:t>
            </w:r>
            <w:r>
              <w:rPr>
                <w:rFonts w:ascii="Times New Roman" w:hAnsi="Times New Roman" w:cs="Times New Roman"/>
                <w:sz w:val="24"/>
                <w:szCs w:val="24"/>
              </w:rPr>
              <w:t xml:space="preserve"> </w:t>
            </w:r>
            <w:r w:rsidRPr="1610A102">
              <w:rPr>
                <w:rFonts w:ascii="Times New Roman" w:hAnsi="Times New Roman" w:cs="Times New Roman"/>
                <w:sz w:val="24"/>
                <w:szCs w:val="24"/>
              </w:rPr>
              <w:t>Event:</w:t>
            </w:r>
            <w:r w:rsidR="00F53C52">
              <w:rPr>
                <w:rFonts w:ascii="Times New Roman" w:hAnsi="Times New Roman" w:cs="Times New Roman"/>
                <w:sz w:val="24"/>
                <w:szCs w:val="24"/>
              </w:rPr>
              <w:t xml:space="preserve"> </w:t>
            </w:r>
            <w:r w:rsidRPr="1610A102">
              <w:rPr>
                <w:rFonts w:ascii="Times New Roman" w:hAnsi="Times New Roman" w:cs="Times New Roman"/>
                <w:sz w:val="24"/>
                <w:szCs w:val="24"/>
              </w:rPr>
              <w:t>9/22/2022</w:t>
            </w:r>
          </w:p>
          <w:p w14:paraId="626E6BE9" w14:textId="247BCFF3" w:rsidR="00131ED9" w:rsidRPr="008E610D" w:rsidRDefault="00131ED9">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S</w:t>
            </w:r>
            <w:r w:rsidRPr="008E610D">
              <w:rPr>
                <w:rFonts w:ascii="Times New Roman" w:hAnsi="Times New Roman" w:cs="Times New Roman"/>
                <w:bCs/>
                <w:sz w:val="24"/>
                <w:szCs w:val="24"/>
              </w:rPr>
              <w:t>pread awareness and offer support to those living with or caring for someone with dementia</w:t>
            </w:r>
          </w:p>
          <w:p w14:paraId="1002FF1C" w14:textId="77777777" w:rsidR="00131ED9" w:rsidRDefault="00131ED9">
            <w:pPr>
              <w:pStyle w:val="ListParagraph"/>
              <w:numPr>
                <w:ilvl w:val="0"/>
                <w:numId w:val="2"/>
              </w:numPr>
              <w:rPr>
                <w:rFonts w:ascii="Times New Roman" w:hAnsi="Times New Roman" w:cs="Times New Roman"/>
                <w:bCs/>
                <w:sz w:val="24"/>
                <w:szCs w:val="24"/>
              </w:rPr>
            </w:pPr>
            <w:r w:rsidRPr="008E610D">
              <w:rPr>
                <w:rFonts w:ascii="Times New Roman" w:hAnsi="Times New Roman" w:cs="Times New Roman"/>
                <w:bCs/>
                <w:sz w:val="24"/>
                <w:szCs w:val="24"/>
              </w:rPr>
              <w:t xml:space="preserve">60 participants </w:t>
            </w:r>
          </w:p>
          <w:p w14:paraId="5A7D9B00" w14:textId="77777777" w:rsidR="00131ED9" w:rsidRDefault="00131ED9" w:rsidP="00131ED9">
            <w:pPr>
              <w:ind w:firstLine="360"/>
              <w:rPr>
                <w:rFonts w:ascii="Times New Roman" w:hAnsi="Times New Roman" w:cs="Times New Roman"/>
                <w:bCs/>
                <w:sz w:val="24"/>
                <w:szCs w:val="24"/>
              </w:rPr>
            </w:pPr>
          </w:p>
          <w:p w14:paraId="04495B0E" w14:textId="77777777" w:rsidR="00131ED9" w:rsidRDefault="00131ED9" w:rsidP="00131ED9">
            <w:pPr>
              <w:rPr>
                <w:rFonts w:ascii="Times New Roman" w:hAnsi="Times New Roman" w:cs="Times New Roman"/>
                <w:bCs/>
                <w:sz w:val="24"/>
                <w:szCs w:val="24"/>
              </w:rPr>
            </w:pPr>
            <w:r>
              <w:rPr>
                <w:rFonts w:ascii="Times New Roman" w:hAnsi="Times New Roman" w:cs="Times New Roman"/>
                <w:bCs/>
                <w:sz w:val="24"/>
                <w:szCs w:val="24"/>
              </w:rPr>
              <w:t>Community Contributions:</w:t>
            </w:r>
          </w:p>
          <w:p w14:paraId="08ABA923" w14:textId="77777777" w:rsidR="00131ED9" w:rsidRDefault="00131ED9" w:rsidP="00131ED9">
            <w:pPr>
              <w:rPr>
                <w:rFonts w:ascii="Times New Roman" w:hAnsi="Times New Roman" w:cs="Times New Roman"/>
                <w:bCs/>
                <w:sz w:val="24"/>
                <w:szCs w:val="24"/>
              </w:rPr>
            </w:pPr>
            <w:r>
              <w:rPr>
                <w:rFonts w:ascii="Times New Roman" w:hAnsi="Times New Roman" w:cs="Times New Roman"/>
                <w:bCs/>
                <w:sz w:val="24"/>
                <w:szCs w:val="24"/>
              </w:rPr>
              <w:t>$84,500</w:t>
            </w:r>
          </w:p>
          <w:p w14:paraId="3C3442EC" w14:textId="77777777" w:rsidR="00131ED9" w:rsidRDefault="00131ED9" w:rsidP="00131ED9">
            <w:pPr>
              <w:rPr>
                <w:rFonts w:ascii="Times New Roman" w:hAnsi="Times New Roman" w:cs="Times New Roman"/>
                <w:bCs/>
                <w:sz w:val="24"/>
                <w:szCs w:val="24"/>
              </w:rPr>
            </w:pPr>
          </w:p>
          <w:p w14:paraId="2B9DAE92" w14:textId="77777777" w:rsidR="00131ED9" w:rsidRDefault="00131ED9" w:rsidP="00131ED9">
            <w:pPr>
              <w:rPr>
                <w:rFonts w:ascii="Times New Roman" w:hAnsi="Times New Roman" w:cs="Times New Roman"/>
                <w:bCs/>
                <w:sz w:val="24"/>
                <w:szCs w:val="24"/>
              </w:rPr>
            </w:pPr>
            <w:r>
              <w:rPr>
                <w:rFonts w:ascii="Times New Roman" w:hAnsi="Times New Roman" w:cs="Times New Roman"/>
                <w:bCs/>
                <w:sz w:val="24"/>
                <w:szCs w:val="24"/>
              </w:rPr>
              <w:t xml:space="preserve">Community Service Value: </w:t>
            </w:r>
          </w:p>
          <w:p w14:paraId="51AC60DA" w14:textId="1E3CA64F" w:rsidR="00131ED9" w:rsidRPr="00980114" w:rsidRDefault="00131ED9" w:rsidP="00131ED9">
            <w:pPr>
              <w:rPr>
                <w:rFonts w:ascii="Times New Roman" w:hAnsi="Times New Roman" w:cs="Times New Roman"/>
                <w:bCs/>
                <w:sz w:val="24"/>
                <w:szCs w:val="24"/>
              </w:rPr>
            </w:pPr>
            <w:r>
              <w:rPr>
                <w:rFonts w:ascii="Times New Roman" w:hAnsi="Times New Roman" w:cs="Times New Roman"/>
                <w:bCs/>
                <w:sz w:val="24"/>
                <w:szCs w:val="24"/>
              </w:rPr>
              <w:t>$78,223</w:t>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CAD481" w14:textId="0BE208EE" w:rsidR="00065F86" w:rsidRPr="00065F86" w:rsidRDefault="000F3E69" w:rsidP="00131ED9">
            <w:pPr>
              <w:rPr>
                <w:rFonts w:ascii="Times New Roman" w:hAnsi="Times New Roman" w:cs="Times New Roman"/>
                <w:sz w:val="24"/>
                <w:szCs w:val="24"/>
              </w:rPr>
            </w:pPr>
            <w:r>
              <w:rPr>
                <w:rFonts w:ascii="Times New Roman" w:hAnsi="Times New Roman" w:cs="Times New Roman"/>
                <w:sz w:val="24"/>
                <w:szCs w:val="24"/>
              </w:rPr>
              <w:lastRenderedPageBreak/>
              <w:t>Offer</w:t>
            </w:r>
            <w:r w:rsidR="002A2238">
              <w:rPr>
                <w:rFonts w:ascii="Times New Roman" w:hAnsi="Times New Roman" w:cs="Times New Roman"/>
                <w:sz w:val="24"/>
                <w:szCs w:val="24"/>
              </w:rPr>
              <w:t xml:space="preserve"> community</w:t>
            </w:r>
            <w:r w:rsidR="00B15EAE" w:rsidRPr="00065F86">
              <w:rPr>
                <w:rFonts w:ascii="Times New Roman" w:hAnsi="Times New Roman" w:cs="Times New Roman"/>
                <w:sz w:val="24"/>
                <w:szCs w:val="24"/>
              </w:rPr>
              <w:t xml:space="preserve"> </w:t>
            </w:r>
            <w:r>
              <w:rPr>
                <w:rFonts w:ascii="Times New Roman" w:hAnsi="Times New Roman" w:cs="Times New Roman"/>
                <w:sz w:val="24"/>
                <w:szCs w:val="24"/>
              </w:rPr>
              <w:t xml:space="preserve">health and wellness </w:t>
            </w:r>
            <w:r w:rsidR="00B15EAE" w:rsidRPr="00065F86">
              <w:rPr>
                <w:rFonts w:ascii="Times New Roman" w:hAnsi="Times New Roman" w:cs="Times New Roman"/>
                <w:sz w:val="24"/>
                <w:szCs w:val="24"/>
              </w:rPr>
              <w:t xml:space="preserve">education </w:t>
            </w:r>
            <w:r w:rsidR="00065F86" w:rsidRPr="00065F86">
              <w:rPr>
                <w:rFonts w:ascii="Times New Roman" w:hAnsi="Times New Roman" w:cs="Times New Roman"/>
                <w:sz w:val="24"/>
                <w:szCs w:val="24"/>
              </w:rPr>
              <w:t>sessions at WAFER food pantry</w:t>
            </w:r>
          </w:p>
          <w:p w14:paraId="383C0265" w14:textId="14F62A8D" w:rsidR="00DF2977" w:rsidRPr="00065F86" w:rsidRDefault="00065F86" w:rsidP="00065F86">
            <w:pPr>
              <w:pStyle w:val="ListParagraph"/>
              <w:numPr>
                <w:ilvl w:val="0"/>
                <w:numId w:val="38"/>
              </w:numPr>
              <w:rPr>
                <w:rFonts w:ascii="Times New Roman" w:hAnsi="Times New Roman" w:cs="Times New Roman"/>
                <w:sz w:val="24"/>
                <w:szCs w:val="24"/>
              </w:rPr>
            </w:pPr>
            <w:r w:rsidRPr="00065F86">
              <w:rPr>
                <w:rFonts w:ascii="Times New Roman" w:hAnsi="Times New Roman" w:cs="Times New Roman"/>
                <w:sz w:val="24"/>
                <w:szCs w:val="24"/>
              </w:rPr>
              <w:t>Planning occurred in 2023</w:t>
            </w:r>
          </w:p>
          <w:p w14:paraId="03A8A8E9" w14:textId="06A6564F" w:rsidR="00065F86" w:rsidRDefault="0073491B" w:rsidP="00065F86">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One session offered in </w:t>
            </w:r>
            <w:r w:rsidR="00DE1A56">
              <w:rPr>
                <w:rFonts w:ascii="Times New Roman" w:hAnsi="Times New Roman" w:cs="Times New Roman"/>
                <w:sz w:val="24"/>
                <w:szCs w:val="24"/>
              </w:rPr>
              <w:t>August</w:t>
            </w:r>
            <w:r>
              <w:rPr>
                <w:rFonts w:ascii="Times New Roman" w:hAnsi="Times New Roman" w:cs="Times New Roman"/>
                <w:sz w:val="24"/>
                <w:szCs w:val="24"/>
              </w:rPr>
              <w:t xml:space="preserve"> 2023 with a focus on Smart Shopping Tips and Strategies</w:t>
            </w:r>
          </w:p>
          <w:p w14:paraId="6F452815" w14:textId="7CB009CC" w:rsidR="0073491B" w:rsidRDefault="0073491B" w:rsidP="00065F86">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Occurs every</w:t>
            </w:r>
            <w:r w:rsidR="00E80091">
              <w:rPr>
                <w:rFonts w:ascii="Times New Roman" w:hAnsi="Times New Roman" w:cs="Times New Roman"/>
                <w:sz w:val="24"/>
                <w:szCs w:val="24"/>
              </w:rPr>
              <w:t>-</w:t>
            </w:r>
            <w:r>
              <w:rPr>
                <w:rFonts w:ascii="Times New Roman" w:hAnsi="Times New Roman" w:cs="Times New Roman"/>
                <w:sz w:val="24"/>
                <w:szCs w:val="24"/>
              </w:rPr>
              <w:t>other</w:t>
            </w:r>
            <w:r w:rsidR="00E80091">
              <w:rPr>
                <w:rFonts w:ascii="Times New Roman" w:hAnsi="Times New Roman" w:cs="Times New Roman"/>
                <w:sz w:val="24"/>
                <w:szCs w:val="24"/>
              </w:rPr>
              <w:t>-</w:t>
            </w:r>
            <w:r>
              <w:rPr>
                <w:rFonts w:ascii="Times New Roman" w:hAnsi="Times New Roman" w:cs="Times New Roman"/>
                <w:sz w:val="24"/>
                <w:szCs w:val="24"/>
              </w:rPr>
              <w:t>month</w:t>
            </w:r>
          </w:p>
          <w:p w14:paraId="69FE03D9" w14:textId="3E52039D" w:rsidR="00DE1A56" w:rsidRPr="00065F86" w:rsidRDefault="00F21551" w:rsidP="00065F86">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Evaluation will be implemented </w:t>
            </w:r>
            <w:r w:rsidR="00E80091">
              <w:rPr>
                <w:rFonts w:ascii="Times New Roman" w:hAnsi="Times New Roman" w:cs="Times New Roman"/>
                <w:sz w:val="24"/>
                <w:szCs w:val="24"/>
              </w:rPr>
              <w:t>in</w:t>
            </w:r>
            <w:r>
              <w:rPr>
                <w:rFonts w:ascii="Times New Roman" w:hAnsi="Times New Roman" w:cs="Times New Roman"/>
                <w:sz w:val="24"/>
                <w:szCs w:val="24"/>
              </w:rPr>
              <w:t xml:space="preserve"> the 2024 fiscal year</w:t>
            </w:r>
          </w:p>
          <w:p w14:paraId="0C73E64B" w14:textId="77777777" w:rsidR="00DF2977" w:rsidRPr="00065F86" w:rsidRDefault="00DF2977" w:rsidP="00131ED9">
            <w:pPr>
              <w:rPr>
                <w:rFonts w:ascii="Times New Roman" w:hAnsi="Times New Roman" w:cs="Times New Roman"/>
                <w:i/>
                <w:iCs/>
                <w:sz w:val="24"/>
                <w:szCs w:val="24"/>
              </w:rPr>
            </w:pPr>
          </w:p>
          <w:p w14:paraId="64FAF234" w14:textId="7134AA3D" w:rsidR="003D58F6" w:rsidRPr="00065F86" w:rsidRDefault="003D58F6" w:rsidP="00131ED9">
            <w:pPr>
              <w:rPr>
                <w:rFonts w:ascii="Times New Roman" w:hAnsi="Times New Roman" w:cs="Times New Roman"/>
                <w:i/>
                <w:iCs/>
                <w:sz w:val="24"/>
                <w:szCs w:val="24"/>
              </w:rPr>
            </w:pPr>
            <w:r w:rsidRPr="00065F86">
              <w:rPr>
                <w:rFonts w:ascii="Times New Roman" w:hAnsi="Times New Roman" w:cs="Times New Roman"/>
                <w:i/>
                <w:iCs/>
                <w:sz w:val="24"/>
                <w:szCs w:val="24"/>
              </w:rPr>
              <w:t>Physical Activity</w:t>
            </w:r>
          </w:p>
          <w:p w14:paraId="02178769" w14:textId="41B201C6" w:rsidR="00131ED9" w:rsidRPr="00065F86" w:rsidRDefault="002D5447" w:rsidP="00131ED9">
            <w:pPr>
              <w:rPr>
                <w:rFonts w:ascii="Times New Roman" w:hAnsi="Times New Roman" w:cs="Times New Roman"/>
                <w:sz w:val="24"/>
                <w:szCs w:val="24"/>
              </w:rPr>
            </w:pPr>
            <w:r w:rsidRPr="00065F86">
              <w:rPr>
                <w:rFonts w:ascii="Times New Roman" w:hAnsi="Times New Roman" w:cs="Times New Roman"/>
                <w:sz w:val="24"/>
                <w:szCs w:val="24"/>
              </w:rPr>
              <w:t xml:space="preserve">2023 Minutes in Motion </w:t>
            </w:r>
            <w:r w:rsidR="00ED5C5C" w:rsidRPr="00065F86">
              <w:rPr>
                <w:rFonts w:ascii="Times New Roman" w:hAnsi="Times New Roman" w:cs="Times New Roman"/>
                <w:sz w:val="24"/>
                <w:szCs w:val="24"/>
              </w:rPr>
              <w:t xml:space="preserve">6-week Community Physical Activity Challenge: </w:t>
            </w:r>
          </w:p>
          <w:p w14:paraId="1352AC78" w14:textId="1FFC49CB" w:rsidR="00094581" w:rsidRPr="00065F86" w:rsidRDefault="00620DB7">
            <w:pPr>
              <w:pStyle w:val="ListParagraph"/>
              <w:numPr>
                <w:ilvl w:val="0"/>
                <w:numId w:val="2"/>
              </w:numPr>
              <w:rPr>
                <w:rFonts w:ascii="Times New Roman" w:hAnsi="Times New Roman" w:cs="Times New Roman"/>
                <w:sz w:val="24"/>
                <w:szCs w:val="24"/>
              </w:rPr>
            </w:pPr>
            <w:r w:rsidRPr="00065F86">
              <w:rPr>
                <w:rFonts w:ascii="Times New Roman" w:hAnsi="Times New Roman" w:cs="Times New Roman"/>
                <w:sz w:val="24"/>
                <w:szCs w:val="24"/>
              </w:rPr>
              <w:t>2008 participants</w:t>
            </w:r>
          </w:p>
          <w:p w14:paraId="38EED260" w14:textId="396ED5E9" w:rsidR="00620DB7" w:rsidRPr="00065F86" w:rsidRDefault="00851F3B">
            <w:pPr>
              <w:pStyle w:val="ListParagraph"/>
              <w:numPr>
                <w:ilvl w:val="0"/>
                <w:numId w:val="2"/>
              </w:numPr>
              <w:rPr>
                <w:rFonts w:ascii="Times New Roman" w:hAnsi="Times New Roman" w:cs="Times New Roman"/>
                <w:sz w:val="24"/>
                <w:szCs w:val="24"/>
              </w:rPr>
            </w:pPr>
            <w:r w:rsidRPr="00065F86">
              <w:rPr>
                <w:rFonts w:ascii="Times New Roman" w:hAnsi="Times New Roman" w:cs="Times New Roman"/>
                <w:sz w:val="24"/>
                <w:szCs w:val="24"/>
              </w:rPr>
              <w:lastRenderedPageBreak/>
              <w:t>82% of post-survey respondents reported the challenge helped incorporate more physical activity into daily living.</w:t>
            </w:r>
          </w:p>
          <w:p w14:paraId="2117D3F8" w14:textId="372EFB9E" w:rsidR="00B63A63" w:rsidRPr="00065F86" w:rsidRDefault="00B63A63">
            <w:pPr>
              <w:pStyle w:val="ListParagraph"/>
              <w:numPr>
                <w:ilvl w:val="0"/>
                <w:numId w:val="2"/>
              </w:numPr>
              <w:rPr>
                <w:rFonts w:ascii="Times New Roman" w:hAnsi="Times New Roman" w:cs="Times New Roman"/>
                <w:sz w:val="24"/>
                <w:szCs w:val="24"/>
              </w:rPr>
            </w:pPr>
            <w:r w:rsidRPr="00065F86">
              <w:rPr>
                <w:rFonts w:ascii="Times New Roman" w:hAnsi="Times New Roman" w:cs="Times New Roman"/>
                <w:sz w:val="24"/>
                <w:szCs w:val="24"/>
              </w:rPr>
              <w:t>% at risk for lack of physical activity decreased</w:t>
            </w:r>
          </w:p>
          <w:p w14:paraId="67C9A812" w14:textId="46481895" w:rsidR="00CB70AA" w:rsidRPr="00065F86" w:rsidRDefault="00B63A63">
            <w:pPr>
              <w:pStyle w:val="ListParagraph"/>
              <w:numPr>
                <w:ilvl w:val="0"/>
                <w:numId w:val="2"/>
              </w:numPr>
              <w:rPr>
                <w:rFonts w:ascii="Times New Roman" w:hAnsi="Times New Roman" w:cs="Times New Roman"/>
                <w:sz w:val="24"/>
                <w:szCs w:val="24"/>
              </w:rPr>
            </w:pPr>
            <w:r w:rsidRPr="00065F86">
              <w:rPr>
                <w:rFonts w:ascii="Times New Roman" w:hAnsi="Times New Roman" w:cs="Times New Roman"/>
                <w:sz w:val="24"/>
                <w:szCs w:val="24"/>
              </w:rPr>
              <w:t>average # of day</w:t>
            </w:r>
            <w:r w:rsidR="00BB6152" w:rsidRPr="00065F86">
              <w:rPr>
                <w:rFonts w:ascii="Times New Roman" w:hAnsi="Times New Roman" w:cs="Times New Roman"/>
                <w:sz w:val="24"/>
                <w:szCs w:val="24"/>
              </w:rPr>
              <w:t>s</w:t>
            </w:r>
            <w:r w:rsidRPr="00065F86">
              <w:rPr>
                <w:rFonts w:ascii="Times New Roman" w:hAnsi="Times New Roman" w:cs="Times New Roman"/>
                <w:sz w:val="24"/>
                <w:szCs w:val="24"/>
              </w:rPr>
              <w:t>/week of physical activity increased</w:t>
            </w:r>
          </w:p>
          <w:p w14:paraId="23423E54" w14:textId="77777777" w:rsidR="003D58F6" w:rsidRPr="00065F86" w:rsidRDefault="003D58F6" w:rsidP="003D58F6">
            <w:pPr>
              <w:rPr>
                <w:rFonts w:ascii="Times New Roman" w:hAnsi="Times New Roman" w:cs="Times New Roman"/>
                <w:sz w:val="24"/>
                <w:szCs w:val="24"/>
              </w:rPr>
            </w:pPr>
          </w:p>
          <w:p w14:paraId="316783DF" w14:textId="038A871D" w:rsidR="00611F01" w:rsidRPr="00065F86" w:rsidRDefault="003D58F6" w:rsidP="003D58F6">
            <w:pPr>
              <w:rPr>
                <w:rFonts w:ascii="Times New Roman" w:hAnsi="Times New Roman" w:cs="Times New Roman"/>
                <w:i/>
                <w:iCs/>
                <w:sz w:val="24"/>
                <w:szCs w:val="24"/>
              </w:rPr>
            </w:pPr>
            <w:r w:rsidRPr="00065F86">
              <w:rPr>
                <w:rFonts w:ascii="Times New Roman" w:hAnsi="Times New Roman" w:cs="Times New Roman"/>
                <w:i/>
                <w:iCs/>
                <w:sz w:val="24"/>
                <w:szCs w:val="24"/>
              </w:rPr>
              <w:t xml:space="preserve">Chronic Disease </w:t>
            </w:r>
            <w:r w:rsidR="00DB2A79" w:rsidRPr="00065F86">
              <w:rPr>
                <w:rFonts w:ascii="Times New Roman" w:hAnsi="Times New Roman" w:cs="Times New Roman"/>
                <w:i/>
                <w:iCs/>
                <w:sz w:val="24"/>
                <w:szCs w:val="24"/>
              </w:rPr>
              <w:t xml:space="preserve">Education and </w:t>
            </w:r>
            <w:r w:rsidRPr="00065F86">
              <w:rPr>
                <w:rFonts w:ascii="Times New Roman" w:hAnsi="Times New Roman" w:cs="Times New Roman"/>
                <w:i/>
                <w:iCs/>
                <w:sz w:val="24"/>
                <w:szCs w:val="24"/>
              </w:rPr>
              <w:t>Prevention</w:t>
            </w:r>
          </w:p>
          <w:p w14:paraId="7A64E3AC" w14:textId="083DDD0F" w:rsidR="00611F01" w:rsidRPr="00065F86" w:rsidRDefault="007012D2" w:rsidP="00611F01">
            <w:pPr>
              <w:rPr>
                <w:rFonts w:ascii="Times New Roman" w:hAnsi="Times New Roman" w:cs="Times New Roman"/>
                <w:sz w:val="24"/>
                <w:szCs w:val="24"/>
              </w:rPr>
            </w:pPr>
            <w:r w:rsidRPr="00065F86">
              <w:rPr>
                <w:rFonts w:ascii="Times New Roman" w:hAnsi="Times New Roman" w:cs="Times New Roman"/>
                <w:sz w:val="24"/>
                <w:szCs w:val="24"/>
              </w:rPr>
              <w:t xml:space="preserve">Offer </w:t>
            </w:r>
            <w:r w:rsidR="00611F01" w:rsidRPr="00065F86">
              <w:rPr>
                <w:rFonts w:ascii="Times New Roman" w:hAnsi="Times New Roman" w:cs="Times New Roman"/>
                <w:sz w:val="24"/>
                <w:szCs w:val="24"/>
              </w:rPr>
              <w:t>Quarterly Diabetes Support Group:</w:t>
            </w:r>
          </w:p>
          <w:p w14:paraId="696429F4" w14:textId="77777777" w:rsidR="00611F01" w:rsidRPr="00065F86" w:rsidRDefault="00611F01">
            <w:pPr>
              <w:pStyle w:val="ListParagraph"/>
              <w:numPr>
                <w:ilvl w:val="0"/>
                <w:numId w:val="2"/>
              </w:numPr>
              <w:rPr>
                <w:rFonts w:ascii="Times New Roman" w:hAnsi="Times New Roman" w:cs="Times New Roman"/>
                <w:sz w:val="24"/>
                <w:szCs w:val="24"/>
              </w:rPr>
            </w:pPr>
            <w:r w:rsidRPr="00065F86">
              <w:rPr>
                <w:rFonts w:ascii="Times New Roman" w:hAnsi="Times New Roman" w:cs="Times New Roman"/>
                <w:sz w:val="24"/>
                <w:szCs w:val="24"/>
              </w:rPr>
              <w:t>support and education to those living with prediabetes, diabetes or caring for someone with diabetes</w:t>
            </w:r>
          </w:p>
          <w:p w14:paraId="5B18F61B" w14:textId="692077B0" w:rsidR="00FA076C" w:rsidRPr="00065F86" w:rsidRDefault="0089340E">
            <w:pPr>
              <w:pStyle w:val="ListParagraph"/>
              <w:numPr>
                <w:ilvl w:val="0"/>
                <w:numId w:val="2"/>
              </w:numPr>
              <w:rPr>
                <w:rFonts w:ascii="Times New Roman" w:hAnsi="Times New Roman" w:cs="Times New Roman"/>
                <w:sz w:val="24"/>
                <w:szCs w:val="24"/>
              </w:rPr>
            </w:pPr>
            <w:r w:rsidRPr="00065F86">
              <w:rPr>
                <w:rFonts w:ascii="Times New Roman" w:hAnsi="Times New Roman" w:cs="Times New Roman"/>
                <w:sz w:val="24"/>
                <w:szCs w:val="24"/>
              </w:rPr>
              <w:t>Attendance</w:t>
            </w:r>
            <w:r w:rsidR="00E872F8" w:rsidRPr="00065F86">
              <w:rPr>
                <w:rFonts w:ascii="Times New Roman" w:hAnsi="Times New Roman" w:cs="Times New Roman"/>
                <w:sz w:val="24"/>
                <w:szCs w:val="24"/>
              </w:rPr>
              <w:t>:</w:t>
            </w:r>
          </w:p>
          <w:p w14:paraId="620CF23F" w14:textId="1A12BB9C" w:rsidR="00A07C4E" w:rsidRPr="00065F86" w:rsidRDefault="00A07C4E" w:rsidP="00A07C4E">
            <w:pPr>
              <w:pStyle w:val="ListParagraph"/>
              <w:ind w:left="360"/>
              <w:rPr>
                <w:rFonts w:ascii="Times New Roman" w:hAnsi="Times New Roman" w:cs="Times New Roman"/>
                <w:sz w:val="24"/>
                <w:szCs w:val="24"/>
              </w:rPr>
            </w:pPr>
            <w:r w:rsidRPr="00065F86">
              <w:rPr>
                <w:rFonts w:ascii="Times New Roman" w:hAnsi="Times New Roman" w:cs="Times New Roman"/>
                <w:sz w:val="24"/>
                <w:szCs w:val="24"/>
              </w:rPr>
              <w:t>February</w:t>
            </w:r>
            <w:r w:rsidR="00E872F8" w:rsidRPr="00065F86">
              <w:rPr>
                <w:rFonts w:ascii="Times New Roman" w:hAnsi="Times New Roman" w:cs="Times New Roman"/>
                <w:sz w:val="24"/>
                <w:szCs w:val="24"/>
              </w:rPr>
              <w:t>,</w:t>
            </w:r>
            <w:r w:rsidR="00E25510" w:rsidRPr="00065F86">
              <w:rPr>
                <w:rFonts w:ascii="Times New Roman" w:hAnsi="Times New Roman" w:cs="Times New Roman"/>
                <w:sz w:val="24"/>
                <w:szCs w:val="24"/>
              </w:rPr>
              <w:t>12</w:t>
            </w:r>
          </w:p>
          <w:p w14:paraId="60C6656C" w14:textId="143BDA26" w:rsidR="00A07C4E" w:rsidRPr="00065F86" w:rsidRDefault="00A07C4E" w:rsidP="00A07C4E">
            <w:pPr>
              <w:pStyle w:val="ListParagraph"/>
              <w:ind w:left="360"/>
              <w:rPr>
                <w:rFonts w:ascii="Times New Roman" w:hAnsi="Times New Roman" w:cs="Times New Roman"/>
                <w:sz w:val="24"/>
                <w:szCs w:val="24"/>
              </w:rPr>
            </w:pPr>
            <w:r w:rsidRPr="00065F86">
              <w:rPr>
                <w:rFonts w:ascii="Times New Roman" w:hAnsi="Times New Roman" w:cs="Times New Roman"/>
                <w:sz w:val="24"/>
                <w:szCs w:val="24"/>
              </w:rPr>
              <w:t>May</w:t>
            </w:r>
            <w:r w:rsidR="00E872F8" w:rsidRPr="00065F86">
              <w:rPr>
                <w:rFonts w:ascii="Times New Roman" w:hAnsi="Times New Roman" w:cs="Times New Roman"/>
                <w:sz w:val="24"/>
                <w:szCs w:val="24"/>
              </w:rPr>
              <w:t>,</w:t>
            </w:r>
            <w:r w:rsidR="00E25510" w:rsidRPr="00065F86">
              <w:rPr>
                <w:rFonts w:ascii="Times New Roman" w:hAnsi="Times New Roman" w:cs="Times New Roman"/>
                <w:sz w:val="24"/>
                <w:szCs w:val="24"/>
              </w:rPr>
              <w:t xml:space="preserve"> 8</w:t>
            </w:r>
          </w:p>
          <w:p w14:paraId="6D4BB670" w14:textId="644FDB5A" w:rsidR="00E25510" w:rsidRPr="00065F86" w:rsidRDefault="00E25510" w:rsidP="00A07C4E">
            <w:pPr>
              <w:pStyle w:val="ListParagraph"/>
              <w:ind w:left="360"/>
              <w:rPr>
                <w:rFonts w:ascii="Times New Roman" w:hAnsi="Times New Roman" w:cs="Times New Roman"/>
                <w:sz w:val="24"/>
                <w:szCs w:val="24"/>
              </w:rPr>
            </w:pPr>
            <w:r w:rsidRPr="00065F86">
              <w:rPr>
                <w:rFonts w:ascii="Times New Roman" w:hAnsi="Times New Roman" w:cs="Times New Roman"/>
                <w:sz w:val="24"/>
                <w:szCs w:val="24"/>
              </w:rPr>
              <w:t>August</w:t>
            </w:r>
            <w:r w:rsidR="00E872F8" w:rsidRPr="00065F86">
              <w:rPr>
                <w:rFonts w:ascii="Times New Roman" w:hAnsi="Times New Roman" w:cs="Times New Roman"/>
                <w:sz w:val="24"/>
                <w:szCs w:val="24"/>
              </w:rPr>
              <w:t>,</w:t>
            </w:r>
            <w:r w:rsidRPr="00065F86">
              <w:rPr>
                <w:rFonts w:ascii="Times New Roman" w:hAnsi="Times New Roman" w:cs="Times New Roman"/>
                <w:sz w:val="24"/>
                <w:szCs w:val="24"/>
              </w:rPr>
              <w:t xml:space="preserve"> 15</w:t>
            </w:r>
          </w:p>
          <w:p w14:paraId="168883A1" w14:textId="77777777" w:rsidR="00E25510" w:rsidRPr="00065F86" w:rsidRDefault="00E25510" w:rsidP="00A07C4E">
            <w:pPr>
              <w:pStyle w:val="ListParagraph"/>
              <w:ind w:left="360"/>
              <w:rPr>
                <w:rFonts w:ascii="Times New Roman" w:hAnsi="Times New Roman" w:cs="Times New Roman"/>
                <w:sz w:val="24"/>
                <w:szCs w:val="24"/>
              </w:rPr>
            </w:pPr>
          </w:p>
          <w:p w14:paraId="3696B493" w14:textId="0D69945A" w:rsidR="00FA076C" w:rsidRPr="00065F86" w:rsidRDefault="00724DCA" w:rsidP="00FA076C">
            <w:pPr>
              <w:rPr>
                <w:rFonts w:ascii="Times New Roman" w:hAnsi="Times New Roman" w:cs="Times New Roman"/>
                <w:sz w:val="24"/>
                <w:szCs w:val="24"/>
              </w:rPr>
            </w:pPr>
            <w:r w:rsidRPr="00065F86">
              <w:rPr>
                <w:rFonts w:ascii="Times New Roman" w:hAnsi="Times New Roman" w:cs="Times New Roman"/>
                <w:sz w:val="24"/>
                <w:szCs w:val="24"/>
              </w:rPr>
              <w:t xml:space="preserve">Offer </w:t>
            </w:r>
            <w:r w:rsidR="00FA076C" w:rsidRPr="00065F86">
              <w:rPr>
                <w:rFonts w:ascii="Times New Roman" w:hAnsi="Times New Roman" w:cs="Times New Roman"/>
                <w:sz w:val="24"/>
                <w:szCs w:val="24"/>
              </w:rPr>
              <w:t>6-week Healthy Living with Diabetes Class:</w:t>
            </w:r>
          </w:p>
          <w:p w14:paraId="4E9A39C7" w14:textId="4AAACC5B" w:rsidR="00FA076C" w:rsidRPr="00065F86" w:rsidRDefault="00FA076C">
            <w:pPr>
              <w:pStyle w:val="ListParagraph"/>
              <w:numPr>
                <w:ilvl w:val="0"/>
                <w:numId w:val="2"/>
              </w:numPr>
              <w:rPr>
                <w:rFonts w:ascii="Times New Roman" w:hAnsi="Times New Roman" w:cs="Times New Roman"/>
                <w:sz w:val="24"/>
                <w:szCs w:val="24"/>
              </w:rPr>
            </w:pPr>
            <w:r w:rsidRPr="00065F86">
              <w:rPr>
                <w:rFonts w:ascii="Times New Roman" w:hAnsi="Times New Roman" w:cs="Times New Roman"/>
                <w:sz w:val="24"/>
                <w:szCs w:val="24"/>
              </w:rPr>
              <w:lastRenderedPageBreak/>
              <w:t>To increase confidence in managing diabetes</w:t>
            </w:r>
          </w:p>
          <w:p w14:paraId="5F647CBA" w14:textId="32FE6E79" w:rsidR="00FE35D4" w:rsidRPr="00065F86" w:rsidRDefault="00FE35D4">
            <w:pPr>
              <w:pStyle w:val="ListParagraph"/>
              <w:numPr>
                <w:ilvl w:val="0"/>
                <w:numId w:val="2"/>
              </w:numPr>
              <w:rPr>
                <w:rFonts w:ascii="Times New Roman" w:hAnsi="Times New Roman" w:cs="Times New Roman"/>
                <w:sz w:val="24"/>
                <w:szCs w:val="24"/>
              </w:rPr>
            </w:pPr>
            <w:r w:rsidRPr="00065F86">
              <w:rPr>
                <w:rFonts w:ascii="Times New Roman" w:hAnsi="Times New Roman" w:cs="Times New Roman"/>
                <w:sz w:val="24"/>
                <w:szCs w:val="24"/>
              </w:rPr>
              <w:t>Program held</w:t>
            </w:r>
            <w:r w:rsidR="007804A7" w:rsidRPr="00065F86">
              <w:rPr>
                <w:rFonts w:ascii="Times New Roman" w:hAnsi="Times New Roman" w:cs="Times New Roman"/>
                <w:sz w:val="24"/>
                <w:szCs w:val="24"/>
              </w:rPr>
              <w:t xml:space="preserve"> 2/8/2023-3/15/2023</w:t>
            </w:r>
          </w:p>
          <w:p w14:paraId="3300F232" w14:textId="2F31CB1C" w:rsidR="00B81B5D" w:rsidRPr="00065F86" w:rsidRDefault="00B81B5D">
            <w:pPr>
              <w:pStyle w:val="ListParagraph"/>
              <w:numPr>
                <w:ilvl w:val="0"/>
                <w:numId w:val="2"/>
              </w:numPr>
              <w:rPr>
                <w:rFonts w:ascii="Times New Roman" w:hAnsi="Times New Roman" w:cs="Times New Roman"/>
                <w:sz w:val="24"/>
                <w:szCs w:val="24"/>
              </w:rPr>
            </w:pPr>
            <w:r w:rsidRPr="00065F86">
              <w:rPr>
                <w:rFonts w:ascii="Times New Roman" w:hAnsi="Times New Roman" w:cs="Times New Roman"/>
                <w:sz w:val="24"/>
                <w:szCs w:val="24"/>
              </w:rPr>
              <w:t>6 participants</w:t>
            </w:r>
          </w:p>
          <w:p w14:paraId="47E7A4CD" w14:textId="3C9343FA" w:rsidR="00DA5F17" w:rsidRPr="00065F86" w:rsidRDefault="00DA5F17">
            <w:pPr>
              <w:pStyle w:val="ListParagraph"/>
              <w:numPr>
                <w:ilvl w:val="0"/>
                <w:numId w:val="2"/>
              </w:numPr>
              <w:rPr>
                <w:rFonts w:ascii="Times New Roman" w:hAnsi="Times New Roman" w:cs="Times New Roman"/>
                <w:sz w:val="24"/>
                <w:szCs w:val="24"/>
              </w:rPr>
            </w:pPr>
            <w:r w:rsidRPr="00065F86">
              <w:rPr>
                <w:rFonts w:ascii="Times New Roman" w:hAnsi="Times New Roman" w:cs="Times New Roman"/>
                <w:sz w:val="24"/>
                <w:szCs w:val="24"/>
              </w:rPr>
              <w:t xml:space="preserve">Among post-survey respondents, </w:t>
            </w:r>
            <w:r w:rsidR="00451781" w:rsidRPr="00065F86">
              <w:rPr>
                <w:rFonts w:ascii="Times New Roman" w:hAnsi="Times New Roman" w:cs="Times New Roman"/>
                <w:sz w:val="24"/>
                <w:szCs w:val="24"/>
              </w:rPr>
              <w:t>67% reported an increase in confidence managing their diabetes</w:t>
            </w:r>
            <w:r w:rsidR="00D8342A">
              <w:rPr>
                <w:rFonts w:ascii="Times New Roman" w:hAnsi="Times New Roman" w:cs="Times New Roman"/>
                <w:sz w:val="24"/>
                <w:szCs w:val="24"/>
              </w:rPr>
              <w:t xml:space="preserve"> </w:t>
            </w:r>
            <w:r w:rsidR="00D8342A" w:rsidRPr="00286260">
              <w:rPr>
                <w:rFonts w:ascii="Times New Roman" w:hAnsi="Times New Roman" w:cs="Times New Roman"/>
                <w:sz w:val="18"/>
                <w:szCs w:val="18"/>
              </w:rPr>
              <w:t>(</w:t>
            </w:r>
            <w:r w:rsidR="00286260" w:rsidRPr="00286260">
              <w:rPr>
                <w:rFonts w:ascii="Times New Roman" w:hAnsi="Times New Roman" w:cs="Times New Roman"/>
                <w:sz w:val="18"/>
                <w:szCs w:val="18"/>
              </w:rPr>
              <w:t>*please note low number of participants impacts outcome measure on post-survey)</w:t>
            </w:r>
          </w:p>
          <w:p w14:paraId="34009BC8" w14:textId="77777777" w:rsidR="00B81B5D" w:rsidRPr="00065F86" w:rsidRDefault="00B81B5D" w:rsidP="00B81B5D">
            <w:pPr>
              <w:pStyle w:val="ListParagraph"/>
              <w:ind w:left="360"/>
              <w:rPr>
                <w:rFonts w:ascii="Times New Roman" w:hAnsi="Times New Roman" w:cs="Times New Roman"/>
                <w:sz w:val="24"/>
                <w:szCs w:val="24"/>
              </w:rPr>
            </w:pPr>
          </w:p>
          <w:p w14:paraId="756BCF46" w14:textId="687681A6" w:rsidR="00784657" w:rsidRPr="00065F86" w:rsidRDefault="00784657" w:rsidP="00784657">
            <w:pPr>
              <w:rPr>
                <w:rFonts w:ascii="Times New Roman" w:hAnsi="Times New Roman" w:cs="Times New Roman"/>
                <w:sz w:val="24"/>
                <w:szCs w:val="24"/>
              </w:rPr>
            </w:pPr>
            <w:r w:rsidRPr="00065F86">
              <w:rPr>
                <w:rFonts w:ascii="Times New Roman" w:hAnsi="Times New Roman" w:cs="Times New Roman"/>
                <w:sz w:val="24"/>
                <w:szCs w:val="24"/>
              </w:rPr>
              <w:t>Offer 6-week Healthy Living with Chronic Pain Class</w:t>
            </w:r>
          </w:p>
          <w:p w14:paraId="567C0E14" w14:textId="2F9F3C97" w:rsidR="00784657" w:rsidRPr="00065F86" w:rsidRDefault="00784657">
            <w:pPr>
              <w:pStyle w:val="ListParagraph"/>
              <w:numPr>
                <w:ilvl w:val="0"/>
                <w:numId w:val="2"/>
              </w:numPr>
              <w:rPr>
                <w:rFonts w:ascii="Times New Roman" w:hAnsi="Times New Roman" w:cs="Times New Roman"/>
                <w:sz w:val="24"/>
                <w:szCs w:val="24"/>
              </w:rPr>
            </w:pPr>
            <w:r w:rsidRPr="00065F86">
              <w:rPr>
                <w:rFonts w:ascii="Times New Roman" w:hAnsi="Times New Roman" w:cs="Times New Roman"/>
                <w:sz w:val="24"/>
                <w:szCs w:val="24"/>
              </w:rPr>
              <w:t>To increase confidence in managing chronic pain</w:t>
            </w:r>
          </w:p>
          <w:p w14:paraId="223D17A1" w14:textId="3A555E7D" w:rsidR="00DA42D2" w:rsidRPr="00065F86" w:rsidRDefault="00FE35D4">
            <w:pPr>
              <w:pStyle w:val="ListParagraph"/>
              <w:numPr>
                <w:ilvl w:val="0"/>
                <w:numId w:val="2"/>
              </w:numPr>
              <w:rPr>
                <w:rFonts w:ascii="Times New Roman" w:hAnsi="Times New Roman" w:cs="Times New Roman"/>
                <w:sz w:val="24"/>
                <w:szCs w:val="24"/>
              </w:rPr>
            </w:pPr>
            <w:r w:rsidRPr="00065F86">
              <w:rPr>
                <w:rFonts w:ascii="Times New Roman" w:hAnsi="Times New Roman" w:cs="Times New Roman"/>
                <w:sz w:val="24"/>
                <w:szCs w:val="24"/>
              </w:rPr>
              <w:t>Program held 2/6/2023 – 3/13/2023</w:t>
            </w:r>
          </w:p>
          <w:p w14:paraId="2834954E" w14:textId="0912038A" w:rsidR="00DA42D2" w:rsidRPr="00065F86" w:rsidRDefault="00DA42D2">
            <w:pPr>
              <w:pStyle w:val="ListParagraph"/>
              <w:numPr>
                <w:ilvl w:val="0"/>
                <w:numId w:val="2"/>
              </w:numPr>
              <w:rPr>
                <w:rFonts w:ascii="Times New Roman" w:hAnsi="Times New Roman" w:cs="Times New Roman"/>
                <w:sz w:val="24"/>
                <w:szCs w:val="24"/>
              </w:rPr>
            </w:pPr>
            <w:r w:rsidRPr="00065F86">
              <w:rPr>
                <w:rFonts w:ascii="Times New Roman" w:hAnsi="Times New Roman" w:cs="Times New Roman"/>
                <w:sz w:val="24"/>
                <w:szCs w:val="24"/>
              </w:rPr>
              <w:t>10 participants</w:t>
            </w:r>
          </w:p>
          <w:p w14:paraId="15530FD6" w14:textId="31E2F0F0" w:rsidR="00942DC5" w:rsidRPr="00065F86" w:rsidRDefault="00942DC5">
            <w:pPr>
              <w:pStyle w:val="ListParagraph"/>
              <w:numPr>
                <w:ilvl w:val="0"/>
                <w:numId w:val="2"/>
              </w:numPr>
              <w:rPr>
                <w:rFonts w:ascii="Times New Roman" w:hAnsi="Times New Roman" w:cs="Times New Roman"/>
                <w:sz w:val="24"/>
                <w:szCs w:val="24"/>
              </w:rPr>
            </w:pPr>
            <w:r w:rsidRPr="00065F86">
              <w:rPr>
                <w:rFonts w:ascii="Times New Roman" w:hAnsi="Times New Roman" w:cs="Times New Roman"/>
                <w:sz w:val="24"/>
                <w:szCs w:val="24"/>
              </w:rPr>
              <w:t xml:space="preserve">Satisfaction: </w:t>
            </w:r>
            <w:r w:rsidR="00AB342E" w:rsidRPr="00065F86">
              <w:rPr>
                <w:rFonts w:ascii="Times New Roman" w:hAnsi="Times New Roman" w:cs="Times New Roman"/>
                <w:sz w:val="24"/>
                <w:szCs w:val="24"/>
              </w:rPr>
              <w:t>93%</w:t>
            </w:r>
          </w:p>
          <w:p w14:paraId="35242720" w14:textId="32198D8C" w:rsidR="00AB342E" w:rsidRPr="00065F86" w:rsidRDefault="00AB342E">
            <w:pPr>
              <w:pStyle w:val="ListParagraph"/>
              <w:numPr>
                <w:ilvl w:val="0"/>
                <w:numId w:val="2"/>
              </w:numPr>
              <w:rPr>
                <w:rFonts w:ascii="Times New Roman" w:hAnsi="Times New Roman" w:cs="Times New Roman"/>
                <w:sz w:val="24"/>
                <w:szCs w:val="24"/>
              </w:rPr>
            </w:pPr>
            <w:r w:rsidRPr="00065F86">
              <w:rPr>
                <w:rFonts w:ascii="Times New Roman" w:hAnsi="Times New Roman" w:cs="Times New Roman"/>
                <w:sz w:val="24"/>
                <w:szCs w:val="24"/>
              </w:rPr>
              <w:t>84 individuals enrolled in total since 2019</w:t>
            </w:r>
          </w:p>
          <w:p w14:paraId="17A19B45" w14:textId="77777777" w:rsidR="00B71B34" w:rsidRPr="00065F86" w:rsidRDefault="00B71B34" w:rsidP="00B71B34">
            <w:pPr>
              <w:pStyle w:val="ListParagraph"/>
              <w:ind w:left="360"/>
              <w:rPr>
                <w:rFonts w:ascii="Times New Roman" w:hAnsi="Times New Roman" w:cs="Times New Roman"/>
                <w:sz w:val="24"/>
                <w:szCs w:val="24"/>
              </w:rPr>
            </w:pPr>
          </w:p>
          <w:p w14:paraId="675B55D9" w14:textId="6B788CBD" w:rsidR="00784657" w:rsidRPr="00065F86" w:rsidRDefault="00784657" w:rsidP="00784657">
            <w:pPr>
              <w:rPr>
                <w:rFonts w:ascii="Times New Roman" w:hAnsi="Times New Roman" w:cs="Times New Roman"/>
                <w:sz w:val="24"/>
                <w:szCs w:val="24"/>
              </w:rPr>
            </w:pPr>
            <w:r w:rsidRPr="00065F86">
              <w:rPr>
                <w:rFonts w:ascii="Times New Roman" w:hAnsi="Times New Roman" w:cs="Times New Roman"/>
                <w:sz w:val="24"/>
                <w:szCs w:val="24"/>
              </w:rPr>
              <w:t xml:space="preserve">Monthly chronic pain support group: </w:t>
            </w:r>
          </w:p>
          <w:p w14:paraId="06B59540" w14:textId="66879FC9" w:rsidR="00C22718" w:rsidRPr="00065F86" w:rsidRDefault="003D786A">
            <w:pPr>
              <w:pStyle w:val="ListParagraph"/>
              <w:numPr>
                <w:ilvl w:val="0"/>
                <w:numId w:val="21"/>
              </w:numPr>
              <w:rPr>
                <w:rFonts w:ascii="Times New Roman" w:hAnsi="Times New Roman" w:cs="Times New Roman"/>
                <w:bCs/>
                <w:sz w:val="24"/>
                <w:szCs w:val="24"/>
              </w:rPr>
            </w:pPr>
            <w:r w:rsidRPr="00065F86">
              <w:rPr>
                <w:rFonts w:ascii="Times New Roman" w:hAnsi="Times New Roman" w:cs="Times New Roman"/>
                <w:bCs/>
                <w:sz w:val="24"/>
                <w:szCs w:val="24"/>
              </w:rPr>
              <w:lastRenderedPageBreak/>
              <w:t xml:space="preserve">To help former Healthy Living with Chronic Pain </w:t>
            </w:r>
            <w:r w:rsidR="00C22718" w:rsidRPr="00065F86">
              <w:rPr>
                <w:rFonts w:ascii="Times New Roman" w:hAnsi="Times New Roman" w:cs="Times New Roman"/>
                <w:bCs/>
                <w:sz w:val="24"/>
                <w:szCs w:val="24"/>
              </w:rPr>
              <w:t>participants support each other</w:t>
            </w:r>
          </w:p>
          <w:p w14:paraId="16D44799" w14:textId="11CD5DC3" w:rsidR="00B81B5D" w:rsidRPr="00065F86" w:rsidRDefault="00C22718">
            <w:pPr>
              <w:pStyle w:val="ListParagraph"/>
              <w:numPr>
                <w:ilvl w:val="0"/>
                <w:numId w:val="21"/>
              </w:numPr>
              <w:rPr>
                <w:rFonts w:ascii="Times New Roman" w:hAnsi="Times New Roman" w:cs="Times New Roman"/>
                <w:bCs/>
                <w:sz w:val="24"/>
                <w:szCs w:val="24"/>
              </w:rPr>
            </w:pPr>
            <w:r w:rsidRPr="00065F86">
              <w:rPr>
                <w:rFonts w:ascii="Times New Roman" w:hAnsi="Times New Roman" w:cs="Times New Roman"/>
                <w:bCs/>
                <w:sz w:val="24"/>
                <w:szCs w:val="24"/>
              </w:rPr>
              <w:t xml:space="preserve">6 </w:t>
            </w:r>
            <w:r w:rsidR="00B71B34" w:rsidRPr="00065F86">
              <w:rPr>
                <w:rFonts w:ascii="Times New Roman" w:hAnsi="Times New Roman" w:cs="Times New Roman"/>
                <w:bCs/>
                <w:sz w:val="24"/>
                <w:szCs w:val="24"/>
              </w:rPr>
              <w:t>enrolled with most attending each monthly class</w:t>
            </w:r>
          </w:p>
          <w:p w14:paraId="34E7EC10" w14:textId="77777777" w:rsidR="00B31FC1" w:rsidRPr="00065F86" w:rsidRDefault="00B31FC1" w:rsidP="00B31FC1">
            <w:pPr>
              <w:pStyle w:val="ListParagraph"/>
              <w:ind w:left="360"/>
              <w:rPr>
                <w:rFonts w:ascii="Times New Roman" w:hAnsi="Times New Roman" w:cs="Times New Roman"/>
                <w:bCs/>
                <w:sz w:val="24"/>
                <w:szCs w:val="24"/>
              </w:rPr>
            </w:pPr>
          </w:p>
          <w:p w14:paraId="0DFE03DE" w14:textId="6C64B93E" w:rsidR="00776350" w:rsidRPr="00065F86" w:rsidRDefault="00776350" w:rsidP="00776350">
            <w:pPr>
              <w:rPr>
                <w:rFonts w:ascii="Times New Roman" w:hAnsi="Times New Roman" w:cs="Times New Roman"/>
                <w:i/>
                <w:iCs/>
                <w:sz w:val="24"/>
                <w:szCs w:val="24"/>
              </w:rPr>
            </w:pPr>
            <w:r w:rsidRPr="00065F86">
              <w:rPr>
                <w:rFonts w:ascii="Times New Roman" w:hAnsi="Times New Roman" w:cs="Times New Roman"/>
                <w:i/>
                <w:iCs/>
                <w:sz w:val="24"/>
                <w:szCs w:val="24"/>
              </w:rPr>
              <w:t xml:space="preserve">Healthy Aging </w:t>
            </w:r>
          </w:p>
          <w:p w14:paraId="6120F3E5" w14:textId="77777777" w:rsidR="007D70DE" w:rsidRPr="00065F86" w:rsidRDefault="007D70DE" w:rsidP="007D70DE">
            <w:pPr>
              <w:rPr>
                <w:rFonts w:ascii="Times New Roman" w:hAnsi="Times New Roman" w:cs="Times New Roman"/>
                <w:sz w:val="24"/>
                <w:szCs w:val="24"/>
              </w:rPr>
            </w:pPr>
            <w:r w:rsidRPr="00065F86">
              <w:rPr>
                <w:rFonts w:ascii="Times New Roman" w:hAnsi="Times New Roman" w:cs="Times New Roman"/>
                <w:sz w:val="24"/>
                <w:szCs w:val="24"/>
              </w:rPr>
              <w:t>Healthy Aging Conference: 9/15/2023</w:t>
            </w:r>
          </w:p>
          <w:p w14:paraId="3B9C20E4" w14:textId="1296C93B" w:rsidR="00C168E7" w:rsidRPr="00065F86" w:rsidRDefault="00C168E7">
            <w:pPr>
              <w:pStyle w:val="ListParagraph"/>
              <w:numPr>
                <w:ilvl w:val="0"/>
                <w:numId w:val="2"/>
              </w:numPr>
              <w:rPr>
                <w:rFonts w:ascii="Times New Roman" w:hAnsi="Times New Roman" w:cs="Times New Roman"/>
                <w:sz w:val="24"/>
                <w:szCs w:val="24"/>
              </w:rPr>
            </w:pPr>
            <w:r w:rsidRPr="00065F86">
              <w:rPr>
                <w:rFonts w:ascii="Times New Roman" w:hAnsi="Times New Roman" w:cs="Times New Roman"/>
                <w:sz w:val="24"/>
                <w:szCs w:val="24"/>
              </w:rPr>
              <w:t>To educate attendees about Al</w:t>
            </w:r>
            <w:r w:rsidR="003A567B" w:rsidRPr="00065F86">
              <w:rPr>
                <w:rFonts w:ascii="Times New Roman" w:hAnsi="Times New Roman" w:cs="Times New Roman"/>
                <w:sz w:val="24"/>
                <w:szCs w:val="24"/>
              </w:rPr>
              <w:t>zheimer’s and Dementia Care</w:t>
            </w:r>
          </w:p>
          <w:p w14:paraId="080B1205" w14:textId="5CA1F7B9" w:rsidR="003A567B" w:rsidRPr="00065F86" w:rsidRDefault="003A567B">
            <w:pPr>
              <w:pStyle w:val="ListParagraph"/>
              <w:numPr>
                <w:ilvl w:val="0"/>
                <w:numId w:val="2"/>
              </w:numPr>
              <w:rPr>
                <w:rFonts w:ascii="Times New Roman" w:hAnsi="Times New Roman" w:cs="Times New Roman"/>
                <w:sz w:val="24"/>
                <w:szCs w:val="24"/>
              </w:rPr>
            </w:pPr>
            <w:r w:rsidRPr="00065F86">
              <w:rPr>
                <w:rFonts w:ascii="Times New Roman" w:hAnsi="Times New Roman" w:cs="Times New Roman"/>
                <w:sz w:val="24"/>
                <w:szCs w:val="24"/>
              </w:rPr>
              <w:t>79 attendees</w:t>
            </w:r>
          </w:p>
          <w:p w14:paraId="42733019" w14:textId="016CCD27" w:rsidR="00782475" w:rsidRPr="00065F86" w:rsidRDefault="00782475">
            <w:pPr>
              <w:pStyle w:val="ListParagraph"/>
              <w:numPr>
                <w:ilvl w:val="0"/>
                <w:numId w:val="2"/>
              </w:numPr>
              <w:rPr>
                <w:rFonts w:ascii="Times New Roman" w:hAnsi="Times New Roman" w:cs="Times New Roman"/>
                <w:sz w:val="24"/>
                <w:szCs w:val="24"/>
              </w:rPr>
            </w:pPr>
            <w:r w:rsidRPr="00065F86">
              <w:rPr>
                <w:rFonts w:ascii="Times New Roman" w:hAnsi="Times New Roman" w:cs="Times New Roman"/>
                <w:sz w:val="24"/>
                <w:szCs w:val="24"/>
              </w:rPr>
              <w:t>Among post-survey respondents, 92% agreed with the</w:t>
            </w:r>
            <w:r w:rsidR="006C2185" w:rsidRPr="00065F86">
              <w:rPr>
                <w:rFonts w:ascii="Times New Roman" w:hAnsi="Times New Roman" w:cs="Times New Roman"/>
                <w:sz w:val="24"/>
                <w:szCs w:val="24"/>
              </w:rPr>
              <w:t xml:space="preserve"> statement: “the conference was appropriate for my education and/or experience.”</w:t>
            </w:r>
          </w:p>
          <w:p w14:paraId="6F0D208D" w14:textId="5482EF0D" w:rsidR="00E273DE" w:rsidRPr="00065F86" w:rsidRDefault="00E273DE">
            <w:pPr>
              <w:pStyle w:val="ListParagraph"/>
              <w:numPr>
                <w:ilvl w:val="0"/>
                <w:numId w:val="2"/>
              </w:numPr>
              <w:rPr>
                <w:rFonts w:ascii="Times New Roman" w:hAnsi="Times New Roman" w:cs="Times New Roman"/>
                <w:sz w:val="24"/>
                <w:szCs w:val="24"/>
              </w:rPr>
            </w:pPr>
            <w:r w:rsidRPr="00065F86">
              <w:rPr>
                <w:rFonts w:ascii="Times New Roman" w:hAnsi="Times New Roman" w:cs="Times New Roman"/>
                <w:sz w:val="24"/>
                <w:szCs w:val="24"/>
              </w:rPr>
              <w:t>95%</w:t>
            </w:r>
            <w:r w:rsidR="004E0515">
              <w:rPr>
                <w:rFonts w:ascii="Times New Roman" w:hAnsi="Times New Roman" w:cs="Times New Roman"/>
                <w:sz w:val="24"/>
                <w:szCs w:val="24"/>
              </w:rPr>
              <w:t xml:space="preserve"> of post-survey respondents</w:t>
            </w:r>
            <w:r w:rsidRPr="00065F86">
              <w:rPr>
                <w:rFonts w:ascii="Times New Roman" w:hAnsi="Times New Roman" w:cs="Times New Roman"/>
                <w:sz w:val="24"/>
                <w:szCs w:val="24"/>
              </w:rPr>
              <w:t xml:space="preserve"> indicated they were very satisfied/satisfied with the conference </w:t>
            </w:r>
          </w:p>
          <w:p w14:paraId="4AE3BFE6" w14:textId="77777777" w:rsidR="00E84CE8" w:rsidRPr="00065F86" w:rsidRDefault="00E84CE8" w:rsidP="00C442D2">
            <w:pPr>
              <w:rPr>
                <w:rFonts w:ascii="Times New Roman" w:hAnsi="Times New Roman" w:cs="Times New Roman"/>
                <w:sz w:val="24"/>
                <w:szCs w:val="24"/>
              </w:rPr>
            </w:pPr>
          </w:p>
          <w:p w14:paraId="38FD7824" w14:textId="75A9E5EE" w:rsidR="00C442D2" w:rsidRPr="00065F86" w:rsidRDefault="00447BE8" w:rsidP="00C442D2">
            <w:pPr>
              <w:rPr>
                <w:rFonts w:ascii="Times New Roman" w:hAnsi="Times New Roman" w:cs="Times New Roman"/>
                <w:sz w:val="24"/>
                <w:szCs w:val="24"/>
              </w:rPr>
            </w:pPr>
            <w:r w:rsidRPr="00065F86">
              <w:rPr>
                <w:rFonts w:ascii="Times New Roman" w:hAnsi="Times New Roman" w:cs="Times New Roman"/>
                <w:sz w:val="24"/>
                <w:szCs w:val="24"/>
              </w:rPr>
              <w:t>Aging Mastery Program Workshops:</w:t>
            </w:r>
          </w:p>
          <w:p w14:paraId="5FE85EDE" w14:textId="677CDEBB" w:rsidR="00447BE8" w:rsidRPr="00065F86" w:rsidRDefault="00A904FE">
            <w:pPr>
              <w:pStyle w:val="ListParagraph"/>
              <w:numPr>
                <w:ilvl w:val="0"/>
                <w:numId w:val="24"/>
              </w:numPr>
              <w:rPr>
                <w:rFonts w:ascii="Times New Roman" w:hAnsi="Times New Roman" w:cs="Times New Roman"/>
                <w:sz w:val="24"/>
                <w:szCs w:val="24"/>
              </w:rPr>
            </w:pPr>
            <w:r w:rsidRPr="00065F86">
              <w:rPr>
                <w:rFonts w:ascii="Times New Roman" w:hAnsi="Times New Roman" w:cs="Times New Roman"/>
                <w:sz w:val="24"/>
                <w:szCs w:val="24"/>
              </w:rPr>
              <w:t>To educate older adults about falls prevention</w:t>
            </w:r>
          </w:p>
          <w:p w14:paraId="20EAA21E" w14:textId="11C9A5C1" w:rsidR="00A904FE" w:rsidRPr="00065F86" w:rsidRDefault="00A904FE">
            <w:pPr>
              <w:pStyle w:val="ListParagraph"/>
              <w:numPr>
                <w:ilvl w:val="0"/>
                <w:numId w:val="24"/>
              </w:numPr>
              <w:rPr>
                <w:rFonts w:ascii="Times New Roman" w:hAnsi="Times New Roman" w:cs="Times New Roman"/>
                <w:sz w:val="24"/>
                <w:szCs w:val="24"/>
              </w:rPr>
            </w:pPr>
            <w:r w:rsidRPr="00065F86">
              <w:rPr>
                <w:rFonts w:ascii="Times New Roman" w:hAnsi="Times New Roman" w:cs="Times New Roman"/>
                <w:sz w:val="24"/>
                <w:szCs w:val="24"/>
              </w:rPr>
              <w:t>60 people served</w:t>
            </w:r>
          </w:p>
          <w:p w14:paraId="195E72C1" w14:textId="77777777" w:rsidR="00A904FE" w:rsidRPr="00065F86" w:rsidRDefault="00A904FE" w:rsidP="00A904FE">
            <w:pPr>
              <w:ind w:firstLine="360"/>
              <w:rPr>
                <w:rFonts w:ascii="Times New Roman" w:hAnsi="Times New Roman" w:cs="Times New Roman"/>
                <w:sz w:val="24"/>
                <w:szCs w:val="24"/>
              </w:rPr>
            </w:pPr>
          </w:p>
          <w:p w14:paraId="43119EB9" w14:textId="7A26D880" w:rsidR="00A904FE" w:rsidRPr="00065F86" w:rsidRDefault="00730D63" w:rsidP="00A904FE">
            <w:pPr>
              <w:rPr>
                <w:rFonts w:ascii="Times New Roman" w:hAnsi="Times New Roman" w:cs="Times New Roman"/>
                <w:sz w:val="24"/>
                <w:szCs w:val="24"/>
              </w:rPr>
            </w:pPr>
            <w:r w:rsidRPr="00065F86">
              <w:rPr>
                <w:rFonts w:ascii="Times New Roman" w:hAnsi="Times New Roman" w:cs="Times New Roman"/>
                <w:sz w:val="24"/>
                <w:szCs w:val="24"/>
              </w:rPr>
              <w:t>Stepping On Falls Prevention</w:t>
            </w:r>
            <w:r w:rsidR="00204A5B" w:rsidRPr="00065F86">
              <w:rPr>
                <w:rFonts w:ascii="Times New Roman" w:hAnsi="Times New Roman" w:cs="Times New Roman"/>
                <w:sz w:val="24"/>
                <w:szCs w:val="24"/>
              </w:rPr>
              <w:t xml:space="preserve"> Program</w:t>
            </w:r>
            <w:r w:rsidRPr="00065F86">
              <w:rPr>
                <w:rFonts w:ascii="Times New Roman" w:hAnsi="Times New Roman" w:cs="Times New Roman"/>
                <w:sz w:val="24"/>
                <w:szCs w:val="24"/>
              </w:rPr>
              <w:t>:</w:t>
            </w:r>
          </w:p>
          <w:p w14:paraId="40684C4A" w14:textId="77CFCCBB" w:rsidR="00730D63" w:rsidRPr="00065F86" w:rsidRDefault="00E058A9">
            <w:pPr>
              <w:pStyle w:val="ListParagraph"/>
              <w:numPr>
                <w:ilvl w:val="0"/>
                <w:numId w:val="25"/>
              </w:numPr>
              <w:rPr>
                <w:rFonts w:ascii="Times New Roman" w:hAnsi="Times New Roman" w:cs="Times New Roman"/>
                <w:sz w:val="24"/>
                <w:szCs w:val="24"/>
              </w:rPr>
            </w:pPr>
            <w:r w:rsidRPr="00065F86">
              <w:rPr>
                <w:rFonts w:ascii="Times New Roman" w:hAnsi="Times New Roman" w:cs="Times New Roman"/>
                <w:sz w:val="24"/>
                <w:szCs w:val="24"/>
              </w:rPr>
              <w:t>4/3/23-5/15/23</w:t>
            </w:r>
          </w:p>
          <w:p w14:paraId="413B780B" w14:textId="050002CC" w:rsidR="00E058A9" w:rsidRPr="00065F86" w:rsidRDefault="00E058A9">
            <w:pPr>
              <w:pStyle w:val="ListParagraph"/>
              <w:numPr>
                <w:ilvl w:val="0"/>
                <w:numId w:val="25"/>
              </w:numPr>
              <w:rPr>
                <w:rFonts w:ascii="Times New Roman" w:hAnsi="Times New Roman" w:cs="Times New Roman"/>
                <w:sz w:val="24"/>
                <w:szCs w:val="24"/>
              </w:rPr>
            </w:pPr>
            <w:r w:rsidRPr="00065F86">
              <w:rPr>
                <w:rFonts w:ascii="Times New Roman" w:hAnsi="Times New Roman" w:cs="Times New Roman"/>
                <w:sz w:val="24"/>
                <w:szCs w:val="24"/>
              </w:rPr>
              <w:t xml:space="preserve">16 participants </w:t>
            </w:r>
          </w:p>
          <w:p w14:paraId="3AB20585" w14:textId="77777777" w:rsidR="006C6B47" w:rsidRDefault="006C6B47" w:rsidP="00DB2A79">
            <w:pPr>
              <w:rPr>
                <w:rFonts w:ascii="Times New Roman" w:hAnsi="Times New Roman" w:cs="Times New Roman"/>
                <w:sz w:val="24"/>
                <w:szCs w:val="24"/>
              </w:rPr>
            </w:pPr>
          </w:p>
          <w:p w14:paraId="2F1CDE3F" w14:textId="77777777" w:rsidR="00C34299" w:rsidRPr="00F309DF" w:rsidRDefault="00C34299" w:rsidP="00DB2A79">
            <w:pPr>
              <w:rPr>
                <w:rFonts w:ascii="Times New Roman" w:hAnsi="Times New Roman" w:cs="Times New Roman"/>
                <w:i/>
                <w:iCs/>
                <w:sz w:val="24"/>
                <w:szCs w:val="24"/>
              </w:rPr>
            </w:pPr>
            <w:r w:rsidRPr="00F309DF">
              <w:rPr>
                <w:rFonts w:ascii="Times New Roman" w:hAnsi="Times New Roman" w:cs="Times New Roman"/>
                <w:i/>
                <w:iCs/>
                <w:sz w:val="24"/>
                <w:szCs w:val="24"/>
              </w:rPr>
              <w:t>ACEs/TIC</w:t>
            </w:r>
          </w:p>
          <w:p w14:paraId="380725B5" w14:textId="1239A7B5" w:rsidR="00C34299" w:rsidRPr="00FE0CEE" w:rsidRDefault="0086353A" w:rsidP="00FE0CEE">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 xml:space="preserve">Offered </w:t>
            </w:r>
            <w:r w:rsidR="00FE0CEE">
              <w:rPr>
                <w:rFonts w:ascii="Times New Roman" w:hAnsi="Times New Roman" w:cs="Times New Roman"/>
                <w:sz w:val="24"/>
                <w:szCs w:val="24"/>
              </w:rPr>
              <w:t>“</w:t>
            </w:r>
            <w:r w:rsidR="00F567C9">
              <w:rPr>
                <w:rFonts w:ascii="Times New Roman" w:hAnsi="Times New Roman" w:cs="Times New Roman"/>
                <w:sz w:val="24"/>
                <w:szCs w:val="24"/>
              </w:rPr>
              <w:t>Safe Sitter</w:t>
            </w:r>
            <w:r w:rsidR="00FE0CEE">
              <w:rPr>
                <w:rFonts w:ascii="Times New Roman" w:hAnsi="Times New Roman" w:cs="Times New Roman"/>
                <w:sz w:val="24"/>
                <w:szCs w:val="24"/>
              </w:rPr>
              <w:t>”</w:t>
            </w:r>
            <w:r w:rsidR="000C70CB" w:rsidRPr="00FE0CEE">
              <w:rPr>
                <w:rFonts w:ascii="Times New Roman" w:hAnsi="Times New Roman" w:cs="Times New Roman"/>
                <w:sz w:val="24"/>
                <w:szCs w:val="24"/>
              </w:rPr>
              <w:t xml:space="preserve"> and </w:t>
            </w:r>
            <w:r w:rsidR="00FE0CEE">
              <w:rPr>
                <w:rFonts w:ascii="Times New Roman" w:hAnsi="Times New Roman" w:cs="Times New Roman"/>
                <w:sz w:val="24"/>
                <w:szCs w:val="24"/>
              </w:rPr>
              <w:t>“</w:t>
            </w:r>
            <w:r w:rsidR="000C70CB" w:rsidRPr="00FE0CEE">
              <w:rPr>
                <w:rFonts w:ascii="Times New Roman" w:hAnsi="Times New Roman" w:cs="Times New Roman"/>
                <w:sz w:val="24"/>
                <w:szCs w:val="24"/>
              </w:rPr>
              <w:t>Safe a</w:t>
            </w:r>
            <w:r w:rsidR="00FE0CEE">
              <w:rPr>
                <w:rFonts w:ascii="Times New Roman" w:hAnsi="Times New Roman" w:cs="Times New Roman"/>
                <w:sz w:val="24"/>
                <w:szCs w:val="24"/>
              </w:rPr>
              <w:t>t</w:t>
            </w:r>
            <w:r w:rsidR="000C70CB" w:rsidRPr="00FE0CEE">
              <w:rPr>
                <w:rFonts w:ascii="Times New Roman" w:hAnsi="Times New Roman" w:cs="Times New Roman"/>
                <w:sz w:val="24"/>
                <w:szCs w:val="24"/>
              </w:rPr>
              <w:t xml:space="preserve"> Home</w:t>
            </w:r>
            <w:r w:rsidR="00FE0CEE">
              <w:rPr>
                <w:rFonts w:ascii="Times New Roman" w:hAnsi="Times New Roman" w:cs="Times New Roman"/>
                <w:sz w:val="24"/>
                <w:szCs w:val="24"/>
              </w:rPr>
              <w:t>”</w:t>
            </w:r>
            <w:r w:rsidR="00F567C9" w:rsidRPr="00FE0CEE">
              <w:rPr>
                <w:rFonts w:ascii="Times New Roman" w:hAnsi="Times New Roman" w:cs="Times New Roman"/>
                <w:sz w:val="24"/>
                <w:szCs w:val="24"/>
              </w:rPr>
              <w:t xml:space="preserve"> classes for local youth age 11+</w:t>
            </w:r>
          </w:p>
          <w:p w14:paraId="4233C99E" w14:textId="77777777" w:rsidR="00F567C9" w:rsidRPr="000C70CB" w:rsidRDefault="000C70CB" w:rsidP="00C34299">
            <w:pPr>
              <w:pStyle w:val="ListParagraph"/>
              <w:numPr>
                <w:ilvl w:val="0"/>
                <w:numId w:val="39"/>
              </w:numPr>
              <w:rPr>
                <w:rFonts w:ascii="Times New Roman" w:hAnsi="Times New Roman" w:cs="Times New Roman"/>
                <w:sz w:val="24"/>
                <w:szCs w:val="24"/>
              </w:rPr>
            </w:pPr>
            <w:r w:rsidRPr="000C70CB">
              <w:rPr>
                <w:rFonts w:ascii="Times New Roman" w:eastAsia="Times New Roman" w:hAnsi="Times New Roman" w:cs="Times New Roman"/>
                <w:sz w:val="24"/>
                <w:szCs w:val="24"/>
              </w:rPr>
              <w:t>Delivering education/awareness for youth in the community to best prepare them for their own safety regarding babysitting as well as providing them with the tools they need to be responsible for childcare</w:t>
            </w:r>
          </w:p>
          <w:p w14:paraId="69BE150D" w14:textId="77777777" w:rsidR="005C5919" w:rsidRPr="005C5919" w:rsidRDefault="000C70CB" w:rsidP="005C5919">
            <w:pPr>
              <w:pStyle w:val="ListParagraph"/>
              <w:numPr>
                <w:ilvl w:val="0"/>
                <w:numId w:val="39"/>
              </w:numPr>
              <w:rPr>
                <w:rFonts w:ascii="Times New Roman" w:hAnsi="Times New Roman" w:cs="Times New Roman"/>
                <w:sz w:val="24"/>
                <w:szCs w:val="24"/>
              </w:rPr>
            </w:pPr>
            <w:r>
              <w:rPr>
                <w:rFonts w:ascii="Times New Roman" w:eastAsia="Times New Roman" w:hAnsi="Times New Roman" w:cs="Times New Roman"/>
                <w:sz w:val="24"/>
                <w:szCs w:val="24"/>
              </w:rPr>
              <w:t>5 classes held</w:t>
            </w:r>
            <w:r w:rsidR="005C5919">
              <w:rPr>
                <w:rFonts w:ascii="Times New Roman" w:eastAsia="Times New Roman" w:hAnsi="Times New Roman" w:cs="Times New Roman"/>
                <w:sz w:val="24"/>
                <w:szCs w:val="24"/>
              </w:rPr>
              <w:t xml:space="preserve"> from 1/1/2023-9/30/2023</w:t>
            </w:r>
          </w:p>
          <w:p w14:paraId="567CFFBA" w14:textId="77777777" w:rsidR="005C5919" w:rsidRPr="005C5919" w:rsidRDefault="005C5919" w:rsidP="005C5919">
            <w:pPr>
              <w:pStyle w:val="ListParagraph"/>
              <w:numPr>
                <w:ilvl w:val="0"/>
                <w:numId w:val="39"/>
              </w:numPr>
              <w:rPr>
                <w:rFonts w:ascii="Times New Roman" w:hAnsi="Times New Roman" w:cs="Times New Roman"/>
                <w:sz w:val="24"/>
                <w:szCs w:val="24"/>
              </w:rPr>
            </w:pPr>
            <w:r>
              <w:rPr>
                <w:rFonts w:ascii="Times New Roman" w:eastAsia="Times New Roman" w:hAnsi="Times New Roman" w:cs="Times New Roman"/>
                <w:sz w:val="24"/>
                <w:szCs w:val="24"/>
              </w:rPr>
              <w:t xml:space="preserve">75 attendees </w:t>
            </w:r>
          </w:p>
          <w:p w14:paraId="706B8F4A" w14:textId="77777777" w:rsidR="005C5919" w:rsidRPr="00FE0CEE" w:rsidRDefault="00FE0CEE" w:rsidP="005C5919">
            <w:pPr>
              <w:pStyle w:val="ListParagraph"/>
              <w:numPr>
                <w:ilvl w:val="0"/>
                <w:numId w:val="39"/>
              </w:numPr>
              <w:rPr>
                <w:rFonts w:ascii="Times New Roman" w:hAnsi="Times New Roman" w:cs="Times New Roman"/>
                <w:sz w:val="24"/>
                <w:szCs w:val="24"/>
              </w:rPr>
            </w:pPr>
            <w:r>
              <w:rPr>
                <w:rFonts w:ascii="Times New Roman" w:eastAsia="Times New Roman" w:hAnsi="Times New Roman" w:cs="Times New Roman"/>
                <w:sz w:val="24"/>
                <w:szCs w:val="24"/>
              </w:rPr>
              <w:lastRenderedPageBreak/>
              <w:t>100% found the information useful</w:t>
            </w:r>
          </w:p>
          <w:p w14:paraId="1680F2B6" w14:textId="77777777" w:rsidR="00FE0CEE" w:rsidRPr="001D1E33" w:rsidRDefault="00FE0CEE" w:rsidP="005C5919">
            <w:pPr>
              <w:pStyle w:val="ListParagraph"/>
              <w:numPr>
                <w:ilvl w:val="0"/>
                <w:numId w:val="39"/>
              </w:numPr>
              <w:rPr>
                <w:rFonts w:ascii="Times New Roman" w:hAnsi="Times New Roman" w:cs="Times New Roman"/>
                <w:sz w:val="24"/>
                <w:szCs w:val="24"/>
              </w:rPr>
            </w:pPr>
            <w:r>
              <w:rPr>
                <w:rFonts w:ascii="Times New Roman" w:eastAsia="Times New Roman" w:hAnsi="Times New Roman" w:cs="Times New Roman"/>
                <w:sz w:val="24"/>
                <w:szCs w:val="24"/>
              </w:rPr>
              <w:t>90% were satisfied with the program</w:t>
            </w:r>
          </w:p>
          <w:p w14:paraId="737126BF" w14:textId="77777777" w:rsidR="001D1E33" w:rsidRDefault="001D1E33" w:rsidP="001D1E33">
            <w:pPr>
              <w:ind w:firstLine="360"/>
              <w:rPr>
                <w:rFonts w:ascii="Times New Roman" w:hAnsi="Times New Roman" w:cs="Times New Roman"/>
                <w:sz w:val="24"/>
                <w:szCs w:val="24"/>
              </w:rPr>
            </w:pPr>
          </w:p>
          <w:p w14:paraId="098D6CAB" w14:textId="77777777" w:rsidR="006C7213" w:rsidRDefault="006C7213" w:rsidP="006C7213">
            <w:pPr>
              <w:rPr>
                <w:rFonts w:ascii="Times New Roman" w:hAnsi="Times New Roman" w:cs="Times New Roman"/>
                <w:bCs/>
                <w:sz w:val="24"/>
                <w:szCs w:val="24"/>
              </w:rPr>
            </w:pPr>
            <w:r>
              <w:rPr>
                <w:rFonts w:ascii="Times New Roman" w:hAnsi="Times New Roman" w:cs="Times New Roman"/>
                <w:bCs/>
                <w:sz w:val="24"/>
                <w:szCs w:val="24"/>
              </w:rPr>
              <w:t>Community Contributions:</w:t>
            </w:r>
          </w:p>
          <w:p w14:paraId="118E8C01" w14:textId="0616922D" w:rsidR="006C7213" w:rsidRDefault="006C7213" w:rsidP="006C7213">
            <w:pPr>
              <w:rPr>
                <w:rFonts w:ascii="Times New Roman" w:hAnsi="Times New Roman" w:cs="Times New Roman"/>
                <w:bCs/>
                <w:sz w:val="24"/>
                <w:szCs w:val="24"/>
              </w:rPr>
            </w:pPr>
            <w:r>
              <w:rPr>
                <w:rFonts w:ascii="Times New Roman" w:hAnsi="Times New Roman" w:cs="Times New Roman"/>
                <w:bCs/>
                <w:sz w:val="24"/>
                <w:szCs w:val="24"/>
              </w:rPr>
              <w:t>$24,360</w:t>
            </w:r>
          </w:p>
          <w:p w14:paraId="249DB877" w14:textId="77777777" w:rsidR="006C7213" w:rsidRDefault="006C7213" w:rsidP="006C7213">
            <w:pPr>
              <w:rPr>
                <w:rFonts w:ascii="Times New Roman" w:hAnsi="Times New Roman" w:cs="Times New Roman"/>
                <w:bCs/>
                <w:sz w:val="24"/>
                <w:szCs w:val="24"/>
              </w:rPr>
            </w:pPr>
          </w:p>
          <w:p w14:paraId="51BA6640" w14:textId="77777777" w:rsidR="006C7213" w:rsidRPr="006C7213" w:rsidRDefault="006C7213" w:rsidP="006C7213">
            <w:pPr>
              <w:rPr>
                <w:rFonts w:ascii="Times New Roman" w:hAnsi="Times New Roman" w:cs="Times New Roman"/>
                <w:bCs/>
                <w:sz w:val="24"/>
                <w:szCs w:val="24"/>
                <w:highlight w:val="yellow"/>
              </w:rPr>
            </w:pPr>
            <w:r w:rsidRPr="006C7213">
              <w:rPr>
                <w:rFonts w:ascii="Times New Roman" w:hAnsi="Times New Roman" w:cs="Times New Roman"/>
                <w:bCs/>
                <w:sz w:val="24"/>
                <w:szCs w:val="24"/>
                <w:highlight w:val="yellow"/>
              </w:rPr>
              <w:t xml:space="preserve">Community Service Value: </w:t>
            </w:r>
          </w:p>
          <w:p w14:paraId="45666770" w14:textId="7307FE33" w:rsidR="001D1E33" w:rsidRPr="001D1E33" w:rsidRDefault="006C7213" w:rsidP="006C7213">
            <w:pPr>
              <w:rPr>
                <w:rFonts w:ascii="Times New Roman" w:hAnsi="Times New Roman" w:cs="Times New Roman"/>
                <w:sz w:val="24"/>
                <w:szCs w:val="24"/>
              </w:rPr>
            </w:pPr>
            <w:r w:rsidRPr="006C7213">
              <w:rPr>
                <w:rFonts w:ascii="Times New Roman" w:hAnsi="Times New Roman" w:cs="Times New Roman"/>
                <w:bCs/>
                <w:sz w:val="24"/>
                <w:szCs w:val="24"/>
                <w:highlight w:val="yellow"/>
              </w:rPr>
              <w:t>$</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78357C" w14:textId="2A637AAF" w:rsidR="00131ED9" w:rsidRPr="008E610D" w:rsidRDefault="00131ED9" w:rsidP="00131ED9">
            <w:pPr>
              <w:rPr>
                <w:rFonts w:ascii="Times New Roman" w:hAnsi="Times New Roman" w:cs="Times New Roman"/>
                <w:sz w:val="24"/>
                <w:szCs w:val="24"/>
              </w:rPr>
            </w:pPr>
          </w:p>
        </w:tc>
      </w:tr>
    </w:tbl>
    <w:p w14:paraId="01ADF1C8" w14:textId="7F36D9C0" w:rsidR="00D2382D" w:rsidRPr="00653559" w:rsidRDefault="00A1317F" w:rsidP="005A117B">
      <w:pP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br w:type="page"/>
      </w:r>
    </w:p>
    <w:p w14:paraId="45747DEB" w14:textId="77777777" w:rsidR="00D2382D" w:rsidRPr="00653559" w:rsidRDefault="00D2382D" w:rsidP="00934EEC">
      <w:pPr>
        <w:pStyle w:val="Title"/>
        <w:rPr>
          <w:rFonts w:ascii="Times New Roman" w:hAnsi="Times New Roman" w:cs="Times New Roman"/>
        </w:rPr>
      </w:pPr>
      <w:bookmarkStart w:id="7" w:name="Long_Term_Outcomes"/>
      <w:r w:rsidRPr="00653559">
        <w:rPr>
          <w:rFonts w:ascii="Times New Roman" w:hAnsi="Times New Roman" w:cs="Times New Roman"/>
        </w:rPr>
        <w:lastRenderedPageBreak/>
        <w:t>Monitoring Long Term Outcomes</w:t>
      </w:r>
    </w:p>
    <w:bookmarkEnd w:id="7"/>
    <w:p w14:paraId="210F67A1" w14:textId="77777777" w:rsidR="00D2382D" w:rsidRPr="00653559" w:rsidRDefault="00D2382D" w:rsidP="00D2382D">
      <w:pPr>
        <w:rPr>
          <w:rFonts w:ascii="Times New Roman" w:hAnsi="Times New Roman" w:cs="Times New Roman"/>
          <w:sz w:val="24"/>
          <w:highlight w:val="yellow"/>
        </w:rPr>
      </w:pPr>
    </w:p>
    <w:p w14:paraId="23800212" w14:textId="77777777" w:rsidR="004A0CAA" w:rsidRPr="00653559" w:rsidRDefault="004A0CAA" w:rsidP="00D2382D">
      <w:pPr>
        <w:ind w:firstLine="0"/>
        <w:rPr>
          <w:rFonts w:ascii="Times New Roman" w:hAnsi="Times New Roman" w:cs="Times New Roman"/>
          <w:sz w:val="24"/>
        </w:rPr>
      </w:pPr>
    </w:p>
    <w:p w14:paraId="67075B5C" w14:textId="1945BD68" w:rsidR="00D2382D" w:rsidRPr="00653559" w:rsidRDefault="00D2382D" w:rsidP="00D2382D">
      <w:pPr>
        <w:ind w:firstLine="0"/>
        <w:rPr>
          <w:rFonts w:ascii="Times New Roman" w:hAnsi="Times New Roman" w:cs="Times New Roman"/>
          <w:sz w:val="24"/>
        </w:rPr>
      </w:pPr>
      <w:r w:rsidRPr="00653559">
        <w:rPr>
          <w:rFonts w:ascii="Times New Roman" w:hAnsi="Times New Roman" w:cs="Times New Roman"/>
          <w:sz w:val="24"/>
        </w:rPr>
        <w:t xml:space="preserve">This implementation plan aligns with the Gundersen Health System Community Health Scorecard. The Community Health Scorecard was created to identify key metrics and monitor progress of our organization’s population health strategies which are the foundation of a primary mission, to improve the health of our communities. Common threads connect the community health needs assessment to the scorecard. Embedded within each metric are detailed goals, with many mirroring those of the implementation plan. </w:t>
      </w:r>
    </w:p>
    <w:p w14:paraId="0EE2438A" w14:textId="77777777" w:rsidR="004A0CAA" w:rsidRPr="00653559" w:rsidRDefault="004A0CAA" w:rsidP="00D2382D">
      <w:pPr>
        <w:ind w:firstLine="0"/>
        <w:rPr>
          <w:rFonts w:ascii="Times New Roman" w:hAnsi="Times New Roman" w:cs="Times New Roman"/>
          <w:sz w:val="24"/>
        </w:rPr>
      </w:pPr>
    </w:p>
    <w:p w14:paraId="362697A2" w14:textId="0835C56E" w:rsidR="006D573A" w:rsidRPr="00653559" w:rsidRDefault="006D573A" w:rsidP="00D2382D">
      <w:pPr>
        <w:ind w:firstLine="0"/>
        <w:rPr>
          <w:rFonts w:ascii="Times New Roman" w:hAnsi="Times New Roman" w:cs="Times New Roman"/>
          <w:sz w:val="24"/>
        </w:rPr>
      </w:pPr>
    </w:p>
    <w:p w14:paraId="2048CA64" w14:textId="5A4D240F" w:rsidR="00D2382D" w:rsidRPr="00653559" w:rsidRDefault="007A07A7" w:rsidP="00D2382D">
      <w:pPr>
        <w:ind w:firstLine="0"/>
        <w:rPr>
          <w:rFonts w:ascii="Times New Roman" w:hAnsi="Times New Roman" w:cs="Times New Roman"/>
          <w:sz w:val="24"/>
        </w:rPr>
      </w:pPr>
      <w:r w:rsidRPr="007A07A7">
        <w:rPr>
          <w:rFonts w:ascii="Times New Roman" w:hAnsi="Times New Roman" w:cs="Times New Roman"/>
          <w:noProof/>
        </w:rPr>
        <w:drawing>
          <wp:anchor distT="0" distB="0" distL="114300" distR="114300" simplePos="0" relativeHeight="251658245" behindDoc="0" locked="0" layoutInCell="1" allowOverlap="1" wp14:anchorId="7E00B77F" wp14:editId="5C6D2E43">
            <wp:simplePos x="0" y="0"/>
            <wp:positionH relativeFrom="margin">
              <wp:align>center</wp:align>
            </wp:positionH>
            <wp:positionV relativeFrom="paragraph">
              <wp:posOffset>314960</wp:posOffset>
            </wp:positionV>
            <wp:extent cx="9515939" cy="402907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9515939" cy="4029075"/>
                    </a:xfrm>
                    <a:prstGeom prst="rect">
                      <a:avLst/>
                    </a:prstGeom>
                  </pic:spPr>
                </pic:pic>
              </a:graphicData>
            </a:graphic>
            <wp14:sizeRelH relativeFrom="page">
              <wp14:pctWidth>0</wp14:pctWidth>
            </wp14:sizeRelH>
            <wp14:sizeRelV relativeFrom="page">
              <wp14:pctHeight>0</wp14:pctHeight>
            </wp14:sizeRelV>
          </wp:anchor>
        </w:drawing>
      </w:r>
      <w:r w:rsidR="006D573A" w:rsidRPr="00653559">
        <w:rPr>
          <w:rFonts w:ascii="Times New Roman" w:hAnsi="Times New Roman" w:cs="Times New Roman"/>
          <w:sz w:val="24"/>
        </w:rPr>
        <w:t>Population Health Scorecard Main Cover</w:t>
      </w:r>
    </w:p>
    <w:p w14:paraId="27A37962" w14:textId="2DCE317C" w:rsidR="00C5114A" w:rsidRPr="00250609" w:rsidRDefault="00C5114A" w:rsidP="00250609">
      <w:pPr>
        <w:rPr>
          <w:rFonts w:ascii="Times New Roman" w:hAnsi="Times New Roman" w:cs="Times New Roman"/>
        </w:rPr>
      </w:pPr>
    </w:p>
    <w:sectPr w:rsidR="00C5114A" w:rsidRPr="00250609" w:rsidSect="00084E7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081E4" w14:textId="77777777" w:rsidR="00743688" w:rsidRDefault="00743688" w:rsidP="004345A1">
      <w:r>
        <w:separator/>
      </w:r>
    </w:p>
  </w:endnote>
  <w:endnote w:type="continuationSeparator" w:id="0">
    <w:p w14:paraId="334012B1" w14:textId="77777777" w:rsidR="00743688" w:rsidRDefault="00743688" w:rsidP="004345A1">
      <w:r>
        <w:continuationSeparator/>
      </w:r>
    </w:p>
  </w:endnote>
  <w:endnote w:type="continuationNotice" w:id="1">
    <w:p w14:paraId="45AEC17D" w14:textId="77777777" w:rsidR="00743688" w:rsidRDefault="00743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GMinchoB">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GGothic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E6E42" w14:textId="77777777" w:rsidR="00743688" w:rsidRDefault="00743688" w:rsidP="004345A1">
      <w:r>
        <w:separator/>
      </w:r>
    </w:p>
  </w:footnote>
  <w:footnote w:type="continuationSeparator" w:id="0">
    <w:p w14:paraId="79152886" w14:textId="77777777" w:rsidR="00743688" w:rsidRDefault="00743688" w:rsidP="004345A1">
      <w:r>
        <w:continuationSeparator/>
      </w:r>
    </w:p>
  </w:footnote>
  <w:footnote w:type="continuationNotice" w:id="1">
    <w:p w14:paraId="68DC0A00" w14:textId="77777777" w:rsidR="00743688" w:rsidRDefault="007436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FF0"/>
    <w:multiLevelType w:val="hybridMultilevel"/>
    <w:tmpl w:val="549A1C1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23372A"/>
    <w:multiLevelType w:val="hybridMultilevel"/>
    <w:tmpl w:val="3BB4CC8C"/>
    <w:lvl w:ilvl="0" w:tplc="39C0E3C2">
      <w:numFmt w:val="bullet"/>
      <w:lvlText w:val=""/>
      <w:lvlJc w:val="left"/>
      <w:pPr>
        <w:ind w:left="360" w:hanging="360"/>
      </w:pPr>
      <w:rPr>
        <w:rFonts w:ascii="Symbol" w:eastAsia="Calibri"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57429"/>
    <w:multiLevelType w:val="hybridMultilevel"/>
    <w:tmpl w:val="58A2B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1F46C8"/>
    <w:multiLevelType w:val="hybridMultilevel"/>
    <w:tmpl w:val="642095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92118"/>
    <w:multiLevelType w:val="hybridMultilevel"/>
    <w:tmpl w:val="968CE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377471"/>
    <w:multiLevelType w:val="hybridMultilevel"/>
    <w:tmpl w:val="AA481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4069E4"/>
    <w:multiLevelType w:val="hybridMultilevel"/>
    <w:tmpl w:val="3DFC3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70006E"/>
    <w:multiLevelType w:val="hybridMultilevel"/>
    <w:tmpl w:val="30849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DD46D8"/>
    <w:multiLevelType w:val="hybridMultilevel"/>
    <w:tmpl w:val="2D14B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8915E5"/>
    <w:multiLevelType w:val="hybridMultilevel"/>
    <w:tmpl w:val="57109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8D126C"/>
    <w:multiLevelType w:val="hybridMultilevel"/>
    <w:tmpl w:val="92400C00"/>
    <w:lvl w:ilvl="0" w:tplc="39C0E3C2">
      <w:numFmt w:val="bullet"/>
      <w:lvlText w:val=""/>
      <w:lvlJc w:val="left"/>
      <w:pPr>
        <w:ind w:left="360" w:hanging="360"/>
      </w:pPr>
      <w:rPr>
        <w:rFonts w:ascii="Symbol" w:eastAsia="Calibri" w:hAnsi="Symbol" w:cs="Times New Roman"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52D0F76"/>
    <w:multiLevelType w:val="hybridMultilevel"/>
    <w:tmpl w:val="8506C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4519E3"/>
    <w:multiLevelType w:val="hybridMultilevel"/>
    <w:tmpl w:val="B74A2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337B6A"/>
    <w:multiLevelType w:val="hybridMultilevel"/>
    <w:tmpl w:val="60D2ED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4305FF"/>
    <w:multiLevelType w:val="hybridMultilevel"/>
    <w:tmpl w:val="53DEE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510B09"/>
    <w:multiLevelType w:val="hybridMultilevel"/>
    <w:tmpl w:val="0C661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0A3375C"/>
    <w:multiLevelType w:val="hybridMultilevel"/>
    <w:tmpl w:val="E8C67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2815450"/>
    <w:multiLevelType w:val="hybridMultilevel"/>
    <w:tmpl w:val="7E027470"/>
    <w:lvl w:ilvl="0" w:tplc="80D26074">
      <w:numFmt w:val="bullet"/>
      <w:lvlText w:val="-"/>
      <w:lvlJc w:val="left"/>
      <w:pPr>
        <w:ind w:left="720" w:hanging="360"/>
      </w:pPr>
      <w:rPr>
        <w:rFonts w:ascii="Calibri" w:eastAsia="Calibr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11437A"/>
    <w:multiLevelType w:val="hybridMultilevel"/>
    <w:tmpl w:val="B89CBD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661307"/>
    <w:multiLevelType w:val="hybridMultilevel"/>
    <w:tmpl w:val="FFC24A68"/>
    <w:lvl w:ilvl="0" w:tplc="0B12F20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1F0C5D"/>
    <w:multiLevelType w:val="hybridMultilevel"/>
    <w:tmpl w:val="1D300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900B3A"/>
    <w:multiLevelType w:val="hybridMultilevel"/>
    <w:tmpl w:val="B1966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B64779"/>
    <w:multiLevelType w:val="hybridMultilevel"/>
    <w:tmpl w:val="66A8A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9C25C8"/>
    <w:multiLevelType w:val="hybridMultilevel"/>
    <w:tmpl w:val="6B9E0C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382112"/>
    <w:multiLevelType w:val="hybridMultilevel"/>
    <w:tmpl w:val="D69E0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555B49"/>
    <w:multiLevelType w:val="hybridMultilevel"/>
    <w:tmpl w:val="AD46D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CFC4132"/>
    <w:multiLevelType w:val="hybridMultilevel"/>
    <w:tmpl w:val="04523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17862CC"/>
    <w:multiLevelType w:val="hybridMultilevel"/>
    <w:tmpl w:val="93F81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152C3E"/>
    <w:multiLevelType w:val="hybridMultilevel"/>
    <w:tmpl w:val="E1448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56441B9"/>
    <w:multiLevelType w:val="hybridMultilevel"/>
    <w:tmpl w:val="1DE67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AF31139"/>
    <w:multiLevelType w:val="hybridMultilevel"/>
    <w:tmpl w:val="B4CC9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787B63"/>
    <w:multiLevelType w:val="hybridMultilevel"/>
    <w:tmpl w:val="F6640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331728"/>
    <w:multiLevelType w:val="hybridMultilevel"/>
    <w:tmpl w:val="0B004B0A"/>
    <w:lvl w:ilvl="0" w:tplc="39C0E3C2">
      <w:numFmt w:val="bullet"/>
      <w:lvlText w:val=""/>
      <w:lvlJc w:val="left"/>
      <w:pPr>
        <w:ind w:left="360" w:hanging="360"/>
      </w:pPr>
      <w:rPr>
        <w:rFonts w:ascii="Symbol" w:eastAsia="Calibri" w:hAnsi="Symbol"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A42C18"/>
    <w:multiLevelType w:val="hybridMultilevel"/>
    <w:tmpl w:val="06960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92543C"/>
    <w:multiLevelType w:val="hybridMultilevel"/>
    <w:tmpl w:val="A9084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1F05D4"/>
    <w:multiLevelType w:val="hybridMultilevel"/>
    <w:tmpl w:val="2C062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0283284"/>
    <w:multiLevelType w:val="hybridMultilevel"/>
    <w:tmpl w:val="D1984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7311541"/>
    <w:multiLevelType w:val="hybridMultilevel"/>
    <w:tmpl w:val="407C3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C93454"/>
    <w:multiLevelType w:val="hybridMultilevel"/>
    <w:tmpl w:val="60864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3C47DB9"/>
    <w:multiLevelType w:val="hybridMultilevel"/>
    <w:tmpl w:val="C750F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4D6266"/>
    <w:multiLevelType w:val="hybridMultilevel"/>
    <w:tmpl w:val="045C8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D8C2890"/>
    <w:multiLevelType w:val="hybridMultilevel"/>
    <w:tmpl w:val="98CEA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8785778">
    <w:abstractNumId w:val="17"/>
  </w:num>
  <w:num w:numId="2" w16cid:durableId="791094483">
    <w:abstractNumId w:val="36"/>
  </w:num>
  <w:num w:numId="3" w16cid:durableId="410544429">
    <w:abstractNumId w:val="18"/>
  </w:num>
  <w:num w:numId="4" w16cid:durableId="237904768">
    <w:abstractNumId w:val="23"/>
  </w:num>
  <w:num w:numId="5" w16cid:durableId="987174537">
    <w:abstractNumId w:val="25"/>
  </w:num>
  <w:num w:numId="6" w16cid:durableId="1264459692">
    <w:abstractNumId w:val="24"/>
  </w:num>
  <w:num w:numId="7" w16cid:durableId="265046436">
    <w:abstractNumId w:val="35"/>
  </w:num>
  <w:num w:numId="8" w16cid:durableId="1919898655">
    <w:abstractNumId w:val="39"/>
  </w:num>
  <w:num w:numId="9" w16cid:durableId="250243646">
    <w:abstractNumId w:val="19"/>
  </w:num>
  <w:num w:numId="10" w16cid:durableId="1779058183">
    <w:abstractNumId w:val="20"/>
  </w:num>
  <w:num w:numId="11" w16cid:durableId="2048211986">
    <w:abstractNumId w:val="26"/>
  </w:num>
  <w:num w:numId="12" w16cid:durableId="497774595">
    <w:abstractNumId w:val="1"/>
  </w:num>
  <w:num w:numId="13" w16cid:durableId="1500543413">
    <w:abstractNumId w:val="10"/>
  </w:num>
  <w:num w:numId="14" w16cid:durableId="1963153435">
    <w:abstractNumId w:val="32"/>
  </w:num>
  <w:num w:numId="15" w16cid:durableId="1562056258">
    <w:abstractNumId w:val="3"/>
  </w:num>
  <w:num w:numId="16" w16cid:durableId="242301912">
    <w:abstractNumId w:val="7"/>
  </w:num>
  <w:num w:numId="17" w16cid:durableId="239339753">
    <w:abstractNumId w:val="12"/>
  </w:num>
  <w:num w:numId="18" w16cid:durableId="213126117">
    <w:abstractNumId w:val="5"/>
  </w:num>
  <w:num w:numId="19" w16cid:durableId="829448458">
    <w:abstractNumId w:val="4"/>
  </w:num>
  <w:num w:numId="20" w16cid:durableId="504446054">
    <w:abstractNumId w:val="29"/>
  </w:num>
  <w:num w:numId="21" w16cid:durableId="121005017">
    <w:abstractNumId w:val="22"/>
  </w:num>
  <w:num w:numId="22" w16cid:durableId="1772630615">
    <w:abstractNumId w:val="40"/>
  </w:num>
  <w:num w:numId="23" w16cid:durableId="1278442328">
    <w:abstractNumId w:val="27"/>
  </w:num>
  <w:num w:numId="24" w16cid:durableId="1076438006">
    <w:abstractNumId w:val="34"/>
  </w:num>
  <w:num w:numId="25" w16cid:durableId="371468889">
    <w:abstractNumId w:val="31"/>
  </w:num>
  <w:num w:numId="26" w16cid:durableId="1993022226">
    <w:abstractNumId w:val="0"/>
  </w:num>
  <w:num w:numId="27" w16cid:durableId="550770154">
    <w:abstractNumId w:val="33"/>
  </w:num>
  <w:num w:numId="28" w16cid:durableId="537477691">
    <w:abstractNumId w:val="16"/>
  </w:num>
  <w:num w:numId="29" w16cid:durableId="848325080">
    <w:abstractNumId w:val="28"/>
  </w:num>
  <w:num w:numId="30" w16cid:durableId="729305637">
    <w:abstractNumId w:val="14"/>
  </w:num>
  <w:num w:numId="31" w16cid:durableId="1107047063">
    <w:abstractNumId w:val="11"/>
  </w:num>
  <w:num w:numId="32" w16cid:durableId="664895083">
    <w:abstractNumId w:val="21"/>
  </w:num>
  <w:num w:numId="33" w16cid:durableId="1929188075">
    <w:abstractNumId w:val="41"/>
  </w:num>
  <w:num w:numId="34" w16cid:durableId="919633510">
    <w:abstractNumId w:val="37"/>
  </w:num>
  <w:num w:numId="35" w16cid:durableId="1019896818">
    <w:abstractNumId w:val="2"/>
  </w:num>
  <w:num w:numId="36" w16cid:durableId="971449199">
    <w:abstractNumId w:val="6"/>
  </w:num>
  <w:num w:numId="37" w16cid:durableId="2106267698">
    <w:abstractNumId w:val="38"/>
  </w:num>
  <w:num w:numId="38" w16cid:durableId="1712992512">
    <w:abstractNumId w:val="9"/>
  </w:num>
  <w:num w:numId="39" w16cid:durableId="1767270540">
    <w:abstractNumId w:val="15"/>
  </w:num>
  <w:num w:numId="40" w16cid:durableId="1133135786">
    <w:abstractNumId w:val="8"/>
  </w:num>
  <w:num w:numId="41" w16cid:durableId="493109058">
    <w:abstractNumId w:val="13"/>
  </w:num>
  <w:num w:numId="42" w16cid:durableId="929317513">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00977"/>
    <w:rsid w:val="00000AD7"/>
    <w:rsid w:val="00004801"/>
    <w:rsid w:val="0000769A"/>
    <w:rsid w:val="00011CEB"/>
    <w:rsid w:val="00013E57"/>
    <w:rsid w:val="00014BA4"/>
    <w:rsid w:val="000210F0"/>
    <w:rsid w:val="00022620"/>
    <w:rsid w:val="000233A9"/>
    <w:rsid w:val="00023B1D"/>
    <w:rsid w:val="000245D9"/>
    <w:rsid w:val="00024BEA"/>
    <w:rsid w:val="00025514"/>
    <w:rsid w:val="00027D4A"/>
    <w:rsid w:val="00027F73"/>
    <w:rsid w:val="00037735"/>
    <w:rsid w:val="000405BC"/>
    <w:rsid w:val="00046CD3"/>
    <w:rsid w:val="0005393C"/>
    <w:rsid w:val="00053C6E"/>
    <w:rsid w:val="0005668A"/>
    <w:rsid w:val="000568D4"/>
    <w:rsid w:val="00056DDD"/>
    <w:rsid w:val="00057998"/>
    <w:rsid w:val="00057B51"/>
    <w:rsid w:val="00060DE7"/>
    <w:rsid w:val="00061BD5"/>
    <w:rsid w:val="0006426D"/>
    <w:rsid w:val="00065F86"/>
    <w:rsid w:val="00066366"/>
    <w:rsid w:val="000668CA"/>
    <w:rsid w:val="00066905"/>
    <w:rsid w:val="00066EDE"/>
    <w:rsid w:val="00070B3C"/>
    <w:rsid w:val="000715B9"/>
    <w:rsid w:val="000720C5"/>
    <w:rsid w:val="000748E8"/>
    <w:rsid w:val="00075817"/>
    <w:rsid w:val="000765C4"/>
    <w:rsid w:val="00080279"/>
    <w:rsid w:val="00082169"/>
    <w:rsid w:val="0008445D"/>
    <w:rsid w:val="00084E7F"/>
    <w:rsid w:val="00085596"/>
    <w:rsid w:val="0008572D"/>
    <w:rsid w:val="000865AD"/>
    <w:rsid w:val="00093A0A"/>
    <w:rsid w:val="00094581"/>
    <w:rsid w:val="00096C75"/>
    <w:rsid w:val="000A01F0"/>
    <w:rsid w:val="000A4478"/>
    <w:rsid w:val="000A4E95"/>
    <w:rsid w:val="000A7730"/>
    <w:rsid w:val="000A7824"/>
    <w:rsid w:val="000B0C62"/>
    <w:rsid w:val="000B169E"/>
    <w:rsid w:val="000B7DB3"/>
    <w:rsid w:val="000C0EC7"/>
    <w:rsid w:val="000C1476"/>
    <w:rsid w:val="000C416B"/>
    <w:rsid w:val="000C622B"/>
    <w:rsid w:val="000C70CB"/>
    <w:rsid w:val="000C75CB"/>
    <w:rsid w:val="000C7889"/>
    <w:rsid w:val="000D0A45"/>
    <w:rsid w:val="000D0E96"/>
    <w:rsid w:val="000D0F17"/>
    <w:rsid w:val="000D34CC"/>
    <w:rsid w:val="000D450E"/>
    <w:rsid w:val="000D4767"/>
    <w:rsid w:val="000D539C"/>
    <w:rsid w:val="000D64EB"/>
    <w:rsid w:val="000D67C9"/>
    <w:rsid w:val="000D79C0"/>
    <w:rsid w:val="000D7AAF"/>
    <w:rsid w:val="000E0EFB"/>
    <w:rsid w:val="000E10C1"/>
    <w:rsid w:val="000E3724"/>
    <w:rsid w:val="000E5580"/>
    <w:rsid w:val="000E5773"/>
    <w:rsid w:val="000E6D93"/>
    <w:rsid w:val="000F3E69"/>
    <w:rsid w:val="000F616F"/>
    <w:rsid w:val="00103EAB"/>
    <w:rsid w:val="00104A21"/>
    <w:rsid w:val="00104D37"/>
    <w:rsid w:val="001106BA"/>
    <w:rsid w:val="00110D39"/>
    <w:rsid w:val="001118B5"/>
    <w:rsid w:val="0011200A"/>
    <w:rsid w:val="00115CB9"/>
    <w:rsid w:val="00121D59"/>
    <w:rsid w:val="00125FB8"/>
    <w:rsid w:val="00126266"/>
    <w:rsid w:val="00126463"/>
    <w:rsid w:val="001268D9"/>
    <w:rsid w:val="001270FB"/>
    <w:rsid w:val="00127958"/>
    <w:rsid w:val="00131AC9"/>
    <w:rsid w:val="00131ED9"/>
    <w:rsid w:val="00134679"/>
    <w:rsid w:val="00136C0D"/>
    <w:rsid w:val="001379D4"/>
    <w:rsid w:val="00140308"/>
    <w:rsid w:val="001407F5"/>
    <w:rsid w:val="00142A9F"/>
    <w:rsid w:val="0014738F"/>
    <w:rsid w:val="001476FB"/>
    <w:rsid w:val="00147862"/>
    <w:rsid w:val="0015028B"/>
    <w:rsid w:val="0015388F"/>
    <w:rsid w:val="00154202"/>
    <w:rsid w:val="001561D9"/>
    <w:rsid w:val="00157976"/>
    <w:rsid w:val="00160B5A"/>
    <w:rsid w:val="00162A98"/>
    <w:rsid w:val="00164160"/>
    <w:rsid w:val="0017143C"/>
    <w:rsid w:val="001766BA"/>
    <w:rsid w:val="001809FF"/>
    <w:rsid w:val="00182DD4"/>
    <w:rsid w:val="0018316E"/>
    <w:rsid w:val="00184B4E"/>
    <w:rsid w:val="00185BB1"/>
    <w:rsid w:val="00192B48"/>
    <w:rsid w:val="001936B3"/>
    <w:rsid w:val="001940A7"/>
    <w:rsid w:val="00194D57"/>
    <w:rsid w:val="001957D5"/>
    <w:rsid w:val="00195B2D"/>
    <w:rsid w:val="00197CD1"/>
    <w:rsid w:val="00197F20"/>
    <w:rsid w:val="001A3420"/>
    <w:rsid w:val="001B0492"/>
    <w:rsid w:val="001B2453"/>
    <w:rsid w:val="001B32FB"/>
    <w:rsid w:val="001B4797"/>
    <w:rsid w:val="001B4F95"/>
    <w:rsid w:val="001B780D"/>
    <w:rsid w:val="001C120B"/>
    <w:rsid w:val="001C2D9E"/>
    <w:rsid w:val="001C2E38"/>
    <w:rsid w:val="001C7DBB"/>
    <w:rsid w:val="001D19F3"/>
    <w:rsid w:val="001D1E33"/>
    <w:rsid w:val="001D3552"/>
    <w:rsid w:val="001D37CE"/>
    <w:rsid w:val="001D37F8"/>
    <w:rsid w:val="001D3B9E"/>
    <w:rsid w:val="001D7AC2"/>
    <w:rsid w:val="001D7BBD"/>
    <w:rsid w:val="001E2AD4"/>
    <w:rsid w:val="001E43FB"/>
    <w:rsid w:val="001E58AD"/>
    <w:rsid w:val="001E5F25"/>
    <w:rsid w:val="001E7449"/>
    <w:rsid w:val="001E7888"/>
    <w:rsid w:val="001F202D"/>
    <w:rsid w:val="001F5436"/>
    <w:rsid w:val="001F5B2D"/>
    <w:rsid w:val="001F6427"/>
    <w:rsid w:val="0020071F"/>
    <w:rsid w:val="00201803"/>
    <w:rsid w:val="00201D0B"/>
    <w:rsid w:val="00203314"/>
    <w:rsid w:val="00204A5B"/>
    <w:rsid w:val="002100A9"/>
    <w:rsid w:val="00210617"/>
    <w:rsid w:val="00210D2D"/>
    <w:rsid w:val="00210EAB"/>
    <w:rsid w:val="002156C8"/>
    <w:rsid w:val="00217AB0"/>
    <w:rsid w:val="00221229"/>
    <w:rsid w:val="002227E0"/>
    <w:rsid w:val="00223FD9"/>
    <w:rsid w:val="00226059"/>
    <w:rsid w:val="0022632B"/>
    <w:rsid w:val="002306F9"/>
    <w:rsid w:val="002318A7"/>
    <w:rsid w:val="00233E40"/>
    <w:rsid w:val="0023714C"/>
    <w:rsid w:val="00242FB1"/>
    <w:rsid w:val="0024649F"/>
    <w:rsid w:val="00247A91"/>
    <w:rsid w:val="00250609"/>
    <w:rsid w:val="00250D00"/>
    <w:rsid w:val="0025168E"/>
    <w:rsid w:val="00252422"/>
    <w:rsid w:val="002530C4"/>
    <w:rsid w:val="00254980"/>
    <w:rsid w:val="00254A62"/>
    <w:rsid w:val="002561C6"/>
    <w:rsid w:val="0025766D"/>
    <w:rsid w:val="00261E1B"/>
    <w:rsid w:val="002621D3"/>
    <w:rsid w:val="00263CEE"/>
    <w:rsid w:val="00266D8B"/>
    <w:rsid w:val="002675BE"/>
    <w:rsid w:val="00267CC6"/>
    <w:rsid w:val="00267E19"/>
    <w:rsid w:val="002708BA"/>
    <w:rsid w:val="00273ED3"/>
    <w:rsid w:val="0027402E"/>
    <w:rsid w:val="00274296"/>
    <w:rsid w:val="0027601D"/>
    <w:rsid w:val="002768D3"/>
    <w:rsid w:val="002835BB"/>
    <w:rsid w:val="0028379B"/>
    <w:rsid w:val="00283B34"/>
    <w:rsid w:val="00283B3C"/>
    <w:rsid w:val="00283EB1"/>
    <w:rsid w:val="00284946"/>
    <w:rsid w:val="0028568D"/>
    <w:rsid w:val="00286260"/>
    <w:rsid w:val="00286E85"/>
    <w:rsid w:val="002907BF"/>
    <w:rsid w:val="0029207F"/>
    <w:rsid w:val="0029422D"/>
    <w:rsid w:val="00297498"/>
    <w:rsid w:val="002A0F72"/>
    <w:rsid w:val="002A199D"/>
    <w:rsid w:val="002A2238"/>
    <w:rsid w:val="002A2646"/>
    <w:rsid w:val="002A5241"/>
    <w:rsid w:val="002A6B77"/>
    <w:rsid w:val="002B0F2A"/>
    <w:rsid w:val="002B4369"/>
    <w:rsid w:val="002B562F"/>
    <w:rsid w:val="002B6A30"/>
    <w:rsid w:val="002C13EA"/>
    <w:rsid w:val="002C2F10"/>
    <w:rsid w:val="002C4B6A"/>
    <w:rsid w:val="002D23FE"/>
    <w:rsid w:val="002D29FB"/>
    <w:rsid w:val="002D30C8"/>
    <w:rsid w:val="002D3704"/>
    <w:rsid w:val="002D5447"/>
    <w:rsid w:val="002D5AAF"/>
    <w:rsid w:val="002D6B0C"/>
    <w:rsid w:val="002D7021"/>
    <w:rsid w:val="002D7998"/>
    <w:rsid w:val="002E0E5F"/>
    <w:rsid w:val="002E133E"/>
    <w:rsid w:val="002E3748"/>
    <w:rsid w:val="002E4146"/>
    <w:rsid w:val="002E496F"/>
    <w:rsid w:val="002E6E46"/>
    <w:rsid w:val="002F4688"/>
    <w:rsid w:val="002F46D9"/>
    <w:rsid w:val="002F4873"/>
    <w:rsid w:val="002F5F6D"/>
    <w:rsid w:val="002F7695"/>
    <w:rsid w:val="0030208E"/>
    <w:rsid w:val="0030269B"/>
    <w:rsid w:val="00302A9C"/>
    <w:rsid w:val="00304623"/>
    <w:rsid w:val="00307AC7"/>
    <w:rsid w:val="0031051B"/>
    <w:rsid w:val="00310F26"/>
    <w:rsid w:val="00312BFA"/>
    <w:rsid w:val="00313603"/>
    <w:rsid w:val="00313E1C"/>
    <w:rsid w:val="0031600C"/>
    <w:rsid w:val="003174D6"/>
    <w:rsid w:val="003175EB"/>
    <w:rsid w:val="003201A0"/>
    <w:rsid w:val="00320443"/>
    <w:rsid w:val="00321644"/>
    <w:rsid w:val="003219B0"/>
    <w:rsid w:val="0032378F"/>
    <w:rsid w:val="00323F19"/>
    <w:rsid w:val="00332EEA"/>
    <w:rsid w:val="0033758A"/>
    <w:rsid w:val="00337B8F"/>
    <w:rsid w:val="0034235F"/>
    <w:rsid w:val="00343060"/>
    <w:rsid w:val="00344A96"/>
    <w:rsid w:val="003463CA"/>
    <w:rsid w:val="00352C60"/>
    <w:rsid w:val="00355E4E"/>
    <w:rsid w:val="00357E7A"/>
    <w:rsid w:val="0036047A"/>
    <w:rsid w:val="003616E3"/>
    <w:rsid w:val="00362271"/>
    <w:rsid w:val="00362E99"/>
    <w:rsid w:val="00363639"/>
    <w:rsid w:val="00364FC2"/>
    <w:rsid w:val="00366568"/>
    <w:rsid w:val="00366BE3"/>
    <w:rsid w:val="003672B2"/>
    <w:rsid w:val="00383129"/>
    <w:rsid w:val="0038353A"/>
    <w:rsid w:val="00385093"/>
    <w:rsid w:val="00386162"/>
    <w:rsid w:val="00386845"/>
    <w:rsid w:val="00387088"/>
    <w:rsid w:val="003870B0"/>
    <w:rsid w:val="003870CD"/>
    <w:rsid w:val="00396214"/>
    <w:rsid w:val="00397A4E"/>
    <w:rsid w:val="003A153E"/>
    <w:rsid w:val="003A33A2"/>
    <w:rsid w:val="003A37FE"/>
    <w:rsid w:val="003A567B"/>
    <w:rsid w:val="003A766E"/>
    <w:rsid w:val="003B02BF"/>
    <w:rsid w:val="003B0D58"/>
    <w:rsid w:val="003B32B7"/>
    <w:rsid w:val="003B4DA3"/>
    <w:rsid w:val="003B563D"/>
    <w:rsid w:val="003C0869"/>
    <w:rsid w:val="003C09A2"/>
    <w:rsid w:val="003C4B6F"/>
    <w:rsid w:val="003C7631"/>
    <w:rsid w:val="003D1299"/>
    <w:rsid w:val="003D237A"/>
    <w:rsid w:val="003D39DE"/>
    <w:rsid w:val="003D4953"/>
    <w:rsid w:val="003D58F6"/>
    <w:rsid w:val="003D76A9"/>
    <w:rsid w:val="003D786A"/>
    <w:rsid w:val="003E1AEB"/>
    <w:rsid w:val="003E1E45"/>
    <w:rsid w:val="003E772F"/>
    <w:rsid w:val="003E7895"/>
    <w:rsid w:val="003F12C3"/>
    <w:rsid w:val="003F3644"/>
    <w:rsid w:val="003F4449"/>
    <w:rsid w:val="003F6F87"/>
    <w:rsid w:val="004016D1"/>
    <w:rsid w:val="00402432"/>
    <w:rsid w:val="00403363"/>
    <w:rsid w:val="004039D5"/>
    <w:rsid w:val="00403C33"/>
    <w:rsid w:val="00403E54"/>
    <w:rsid w:val="004046BF"/>
    <w:rsid w:val="00406607"/>
    <w:rsid w:val="00406AAC"/>
    <w:rsid w:val="00407698"/>
    <w:rsid w:val="0041033C"/>
    <w:rsid w:val="004154EC"/>
    <w:rsid w:val="004167B0"/>
    <w:rsid w:val="00420B57"/>
    <w:rsid w:val="00423359"/>
    <w:rsid w:val="00423BE5"/>
    <w:rsid w:val="00425633"/>
    <w:rsid w:val="00427150"/>
    <w:rsid w:val="00427A39"/>
    <w:rsid w:val="00431FC5"/>
    <w:rsid w:val="0043222E"/>
    <w:rsid w:val="0043288A"/>
    <w:rsid w:val="004329B0"/>
    <w:rsid w:val="00432A48"/>
    <w:rsid w:val="00432D32"/>
    <w:rsid w:val="004342D4"/>
    <w:rsid w:val="004345A1"/>
    <w:rsid w:val="00434D2B"/>
    <w:rsid w:val="00435C59"/>
    <w:rsid w:val="00441B97"/>
    <w:rsid w:val="004452A4"/>
    <w:rsid w:val="0044703E"/>
    <w:rsid w:val="00447BE8"/>
    <w:rsid w:val="00451781"/>
    <w:rsid w:val="00452B77"/>
    <w:rsid w:val="00453B9E"/>
    <w:rsid w:val="00454E32"/>
    <w:rsid w:val="00454E81"/>
    <w:rsid w:val="004566AA"/>
    <w:rsid w:val="0045690D"/>
    <w:rsid w:val="00457B9F"/>
    <w:rsid w:val="00471906"/>
    <w:rsid w:val="00471D42"/>
    <w:rsid w:val="00472BD7"/>
    <w:rsid w:val="0047636D"/>
    <w:rsid w:val="00476B9D"/>
    <w:rsid w:val="0047750C"/>
    <w:rsid w:val="00477AE6"/>
    <w:rsid w:val="004806B8"/>
    <w:rsid w:val="00481471"/>
    <w:rsid w:val="00484C86"/>
    <w:rsid w:val="00486399"/>
    <w:rsid w:val="004869B1"/>
    <w:rsid w:val="0049014C"/>
    <w:rsid w:val="004909E3"/>
    <w:rsid w:val="00491156"/>
    <w:rsid w:val="0049153A"/>
    <w:rsid w:val="004948F0"/>
    <w:rsid w:val="004A0960"/>
    <w:rsid w:val="004A0BCE"/>
    <w:rsid w:val="004A0CAA"/>
    <w:rsid w:val="004A1074"/>
    <w:rsid w:val="004A146F"/>
    <w:rsid w:val="004A1DAE"/>
    <w:rsid w:val="004A2EDC"/>
    <w:rsid w:val="004B098E"/>
    <w:rsid w:val="004B3008"/>
    <w:rsid w:val="004B3FF0"/>
    <w:rsid w:val="004B4B9A"/>
    <w:rsid w:val="004B789B"/>
    <w:rsid w:val="004C17DB"/>
    <w:rsid w:val="004C2B8B"/>
    <w:rsid w:val="004C3485"/>
    <w:rsid w:val="004C3CE5"/>
    <w:rsid w:val="004D41BA"/>
    <w:rsid w:val="004D5F68"/>
    <w:rsid w:val="004E0515"/>
    <w:rsid w:val="004E1B17"/>
    <w:rsid w:val="004E51D5"/>
    <w:rsid w:val="004E5CB0"/>
    <w:rsid w:val="004E77C2"/>
    <w:rsid w:val="004F0E8C"/>
    <w:rsid w:val="004F1344"/>
    <w:rsid w:val="004F1B36"/>
    <w:rsid w:val="004F3DFB"/>
    <w:rsid w:val="004F4117"/>
    <w:rsid w:val="004F721E"/>
    <w:rsid w:val="004F7451"/>
    <w:rsid w:val="00503913"/>
    <w:rsid w:val="00503A3F"/>
    <w:rsid w:val="00503E87"/>
    <w:rsid w:val="00503F80"/>
    <w:rsid w:val="00504FEA"/>
    <w:rsid w:val="00505833"/>
    <w:rsid w:val="0050785F"/>
    <w:rsid w:val="00513892"/>
    <w:rsid w:val="0051428E"/>
    <w:rsid w:val="00517081"/>
    <w:rsid w:val="00521178"/>
    <w:rsid w:val="00523678"/>
    <w:rsid w:val="005251FF"/>
    <w:rsid w:val="00525680"/>
    <w:rsid w:val="005266E9"/>
    <w:rsid w:val="005403DC"/>
    <w:rsid w:val="00540F97"/>
    <w:rsid w:val="005412DF"/>
    <w:rsid w:val="00541A91"/>
    <w:rsid w:val="00541F56"/>
    <w:rsid w:val="0054209A"/>
    <w:rsid w:val="005420B3"/>
    <w:rsid w:val="00545970"/>
    <w:rsid w:val="00546CD9"/>
    <w:rsid w:val="00547220"/>
    <w:rsid w:val="005550C9"/>
    <w:rsid w:val="0055527D"/>
    <w:rsid w:val="00555B18"/>
    <w:rsid w:val="00555BC9"/>
    <w:rsid w:val="005560E6"/>
    <w:rsid w:val="005642B2"/>
    <w:rsid w:val="00564A34"/>
    <w:rsid w:val="00564F0A"/>
    <w:rsid w:val="00570C03"/>
    <w:rsid w:val="00571A26"/>
    <w:rsid w:val="00571F89"/>
    <w:rsid w:val="00572E36"/>
    <w:rsid w:val="00573440"/>
    <w:rsid w:val="005746BF"/>
    <w:rsid w:val="005760CF"/>
    <w:rsid w:val="0057651D"/>
    <w:rsid w:val="00576828"/>
    <w:rsid w:val="00577403"/>
    <w:rsid w:val="00581528"/>
    <w:rsid w:val="00582018"/>
    <w:rsid w:val="00582ED2"/>
    <w:rsid w:val="00583B14"/>
    <w:rsid w:val="00586B4E"/>
    <w:rsid w:val="0059124B"/>
    <w:rsid w:val="00591296"/>
    <w:rsid w:val="005959E4"/>
    <w:rsid w:val="005A117B"/>
    <w:rsid w:val="005A3075"/>
    <w:rsid w:val="005A4747"/>
    <w:rsid w:val="005A48B5"/>
    <w:rsid w:val="005A673D"/>
    <w:rsid w:val="005A724C"/>
    <w:rsid w:val="005A7712"/>
    <w:rsid w:val="005B28E4"/>
    <w:rsid w:val="005B2CEC"/>
    <w:rsid w:val="005B4F79"/>
    <w:rsid w:val="005C1A43"/>
    <w:rsid w:val="005C24F0"/>
    <w:rsid w:val="005C39DA"/>
    <w:rsid w:val="005C4168"/>
    <w:rsid w:val="005C5078"/>
    <w:rsid w:val="005C5919"/>
    <w:rsid w:val="005C6CF2"/>
    <w:rsid w:val="005C6F10"/>
    <w:rsid w:val="005C727B"/>
    <w:rsid w:val="005D1DBB"/>
    <w:rsid w:val="005D349E"/>
    <w:rsid w:val="005D3D2C"/>
    <w:rsid w:val="005D3EA3"/>
    <w:rsid w:val="005D4F51"/>
    <w:rsid w:val="005E0391"/>
    <w:rsid w:val="005E06AE"/>
    <w:rsid w:val="005E0D18"/>
    <w:rsid w:val="005E53BB"/>
    <w:rsid w:val="005E6679"/>
    <w:rsid w:val="005E6AA4"/>
    <w:rsid w:val="005F4DD9"/>
    <w:rsid w:val="00602A18"/>
    <w:rsid w:val="006041D8"/>
    <w:rsid w:val="00607A26"/>
    <w:rsid w:val="00611F01"/>
    <w:rsid w:val="00613769"/>
    <w:rsid w:val="0061379A"/>
    <w:rsid w:val="00615078"/>
    <w:rsid w:val="00617321"/>
    <w:rsid w:val="006178BB"/>
    <w:rsid w:val="00620DB7"/>
    <w:rsid w:val="00621D4C"/>
    <w:rsid w:val="00623348"/>
    <w:rsid w:val="00624DD0"/>
    <w:rsid w:val="00625116"/>
    <w:rsid w:val="0063031A"/>
    <w:rsid w:val="00630F6A"/>
    <w:rsid w:val="0063509D"/>
    <w:rsid w:val="00635155"/>
    <w:rsid w:val="00635F29"/>
    <w:rsid w:val="00636C41"/>
    <w:rsid w:val="006422A9"/>
    <w:rsid w:val="00642739"/>
    <w:rsid w:val="00642890"/>
    <w:rsid w:val="00643A61"/>
    <w:rsid w:val="00644D77"/>
    <w:rsid w:val="00646A27"/>
    <w:rsid w:val="0065289D"/>
    <w:rsid w:val="00652982"/>
    <w:rsid w:val="00653559"/>
    <w:rsid w:val="00655068"/>
    <w:rsid w:val="00657E65"/>
    <w:rsid w:val="00660CAB"/>
    <w:rsid w:val="006620B1"/>
    <w:rsid w:val="00662CEB"/>
    <w:rsid w:val="0066545F"/>
    <w:rsid w:val="00665F80"/>
    <w:rsid w:val="0066679E"/>
    <w:rsid w:val="00670450"/>
    <w:rsid w:val="006714C9"/>
    <w:rsid w:val="006717F5"/>
    <w:rsid w:val="00673F1D"/>
    <w:rsid w:val="00681322"/>
    <w:rsid w:val="00682B03"/>
    <w:rsid w:val="00683104"/>
    <w:rsid w:val="00683CA3"/>
    <w:rsid w:val="0068740A"/>
    <w:rsid w:val="00690369"/>
    <w:rsid w:val="00690C06"/>
    <w:rsid w:val="00693EE0"/>
    <w:rsid w:val="00694268"/>
    <w:rsid w:val="006946CC"/>
    <w:rsid w:val="0069708D"/>
    <w:rsid w:val="006971E3"/>
    <w:rsid w:val="006A2D09"/>
    <w:rsid w:val="006A539A"/>
    <w:rsid w:val="006A5C9A"/>
    <w:rsid w:val="006A5DC3"/>
    <w:rsid w:val="006A5EE5"/>
    <w:rsid w:val="006A6FD2"/>
    <w:rsid w:val="006B1BC4"/>
    <w:rsid w:val="006B1DF5"/>
    <w:rsid w:val="006B250D"/>
    <w:rsid w:val="006B3CF5"/>
    <w:rsid w:val="006B4C8D"/>
    <w:rsid w:val="006B5956"/>
    <w:rsid w:val="006C0DD6"/>
    <w:rsid w:val="006C16C5"/>
    <w:rsid w:val="006C2185"/>
    <w:rsid w:val="006C23A1"/>
    <w:rsid w:val="006C43D8"/>
    <w:rsid w:val="006C6629"/>
    <w:rsid w:val="006C6B47"/>
    <w:rsid w:val="006C7213"/>
    <w:rsid w:val="006C7E41"/>
    <w:rsid w:val="006D351F"/>
    <w:rsid w:val="006D3B16"/>
    <w:rsid w:val="006D4C52"/>
    <w:rsid w:val="006D573A"/>
    <w:rsid w:val="006E0699"/>
    <w:rsid w:val="006E3297"/>
    <w:rsid w:val="006E6BC1"/>
    <w:rsid w:val="006E7537"/>
    <w:rsid w:val="006F0E7C"/>
    <w:rsid w:val="006F1193"/>
    <w:rsid w:val="006F51AA"/>
    <w:rsid w:val="006F5E43"/>
    <w:rsid w:val="006F614A"/>
    <w:rsid w:val="00700235"/>
    <w:rsid w:val="00700BB9"/>
    <w:rsid w:val="00700F1A"/>
    <w:rsid w:val="007012D2"/>
    <w:rsid w:val="007014BF"/>
    <w:rsid w:val="00702324"/>
    <w:rsid w:val="00707457"/>
    <w:rsid w:val="00710F5A"/>
    <w:rsid w:val="00711AF8"/>
    <w:rsid w:val="00711C8E"/>
    <w:rsid w:val="0071342B"/>
    <w:rsid w:val="00714F36"/>
    <w:rsid w:val="00715158"/>
    <w:rsid w:val="00716DE8"/>
    <w:rsid w:val="00717637"/>
    <w:rsid w:val="00717A17"/>
    <w:rsid w:val="007223EB"/>
    <w:rsid w:val="00724DCA"/>
    <w:rsid w:val="00725152"/>
    <w:rsid w:val="00725203"/>
    <w:rsid w:val="007265B6"/>
    <w:rsid w:val="0072702A"/>
    <w:rsid w:val="0072748B"/>
    <w:rsid w:val="00727D11"/>
    <w:rsid w:val="00730D63"/>
    <w:rsid w:val="007326AD"/>
    <w:rsid w:val="00732D30"/>
    <w:rsid w:val="00733BC7"/>
    <w:rsid w:val="00733F67"/>
    <w:rsid w:val="0073491B"/>
    <w:rsid w:val="00736C9F"/>
    <w:rsid w:val="00736E93"/>
    <w:rsid w:val="00740CA4"/>
    <w:rsid w:val="00740E70"/>
    <w:rsid w:val="00740FE5"/>
    <w:rsid w:val="0074175F"/>
    <w:rsid w:val="00743065"/>
    <w:rsid w:val="00743688"/>
    <w:rsid w:val="00745BDA"/>
    <w:rsid w:val="007512C7"/>
    <w:rsid w:val="0075175B"/>
    <w:rsid w:val="00751E8A"/>
    <w:rsid w:val="0075308E"/>
    <w:rsid w:val="007534A9"/>
    <w:rsid w:val="0075767D"/>
    <w:rsid w:val="00760639"/>
    <w:rsid w:val="00763050"/>
    <w:rsid w:val="00763DF4"/>
    <w:rsid w:val="00764205"/>
    <w:rsid w:val="00765135"/>
    <w:rsid w:val="007652A1"/>
    <w:rsid w:val="0076735D"/>
    <w:rsid w:val="00771BF2"/>
    <w:rsid w:val="0077323F"/>
    <w:rsid w:val="00773FEA"/>
    <w:rsid w:val="00776350"/>
    <w:rsid w:val="0077739C"/>
    <w:rsid w:val="00777568"/>
    <w:rsid w:val="00780339"/>
    <w:rsid w:val="0078047B"/>
    <w:rsid w:val="007804A7"/>
    <w:rsid w:val="00782475"/>
    <w:rsid w:val="00782693"/>
    <w:rsid w:val="00784657"/>
    <w:rsid w:val="0079227D"/>
    <w:rsid w:val="00795F2E"/>
    <w:rsid w:val="007A07A7"/>
    <w:rsid w:val="007A1108"/>
    <w:rsid w:val="007A1509"/>
    <w:rsid w:val="007A1A7E"/>
    <w:rsid w:val="007A2874"/>
    <w:rsid w:val="007A4485"/>
    <w:rsid w:val="007A63A8"/>
    <w:rsid w:val="007B13CF"/>
    <w:rsid w:val="007B2AA1"/>
    <w:rsid w:val="007B3BA7"/>
    <w:rsid w:val="007B4BEE"/>
    <w:rsid w:val="007B555E"/>
    <w:rsid w:val="007B7D80"/>
    <w:rsid w:val="007C44D9"/>
    <w:rsid w:val="007C4CAF"/>
    <w:rsid w:val="007D0BD4"/>
    <w:rsid w:val="007D1072"/>
    <w:rsid w:val="007D19EA"/>
    <w:rsid w:val="007D3497"/>
    <w:rsid w:val="007D3781"/>
    <w:rsid w:val="007D4898"/>
    <w:rsid w:val="007D5B23"/>
    <w:rsid w:val="007D615C"/>
    <w:rsid w:val="007D70DE"/>
    <w:rsid w:val="007D7643"/>
    <w:rsid w:val="007E028B"/>
    <w:rsid w:val="007E05A8"/>
    <w:rsid w:val="007E0CF6"/>
    <w:rsid w:val="007E424D"/>
    <w:rsid w:val="007E6320"/>
    <w:rsid w:val="007F02B3"/>
    <w:rsid w:val="007F0A76"/>
    <w:rsid w:val="007F346F"/>
    <w:rsid w:val="007F3928"/>
    <w:rsid w:val="007F4FBE"/>
    <w:rsid w:val="007F58EE"/>
    <w:rsid w:val="007F5A74"/>
    <w:rsid w:val="007F720A"/>
    <w:rsid w:val="007F7E40"/>
    <w:rsid w:val="00800F5B"/>
    <w:rsid w:val="00805467"/>
    <w:rsid w:val="00806DA7"/>
    <w:rsid w:val="00811001"/>
    <w:rsid w:val="0081166B"/>
    <w:rsid w:val="008119C8"/>
    <w:rsid w:val="00816373"/>
    <w:rsid w:val="0082117E"/>
    <w:rsid w:val="00821191"/>
    <w:rsid w:val="0082142F"/>
    <w:rsid w:val="00821F3E"/>
    <w:rsid w:val="00822DC1"/>
    <w:rsid w:val="008236D3"/>
    <w:rsid w:val="0083117A"/>
    <w:rsid w:val="00834225"/>
    <w:rsid w:val="00835BD4"/>
    <w:rsid w:val="008410B4"/>
    <w:rsid w:val="008444E4"/>
    <w:rsid w:val="008458CB"/>
    <w:rsid w:val="00846BF9"/>
    <w:rsid w:val="00850CAC"/>
    <w:rsid w:val="00851309"/>
    <w:rsid w:val="00851F3B"/>
    <w:rsid w:val="00852913"/>
    <w:rsid w:val="00853388"/>
    <w:rsid w:val="00853800"/>
    <w:rsid w:val="008569DB"/>
    <w:rsid w:val="00860424"/>
    <w:rsid w:val="008608F0"/>
    <w:rsid w:val="00862367"/>
    <w:rsid w:val="00862586"/>
    <w:rsid w:val="0086353A"/>
    <w:rsid w:val="00865D51"/>
    <w:rsid w:val="00866691"/>
    <w:rsid w:val="008673F6"/>
    <w:rsid w:val="00867EF2"/>
    <w:rsid w:val="008762A7"/>
    <w:rsid w:val="00877EDD"/>
    <w:rsid w:val="00877EDF"/>
    <w:rsid w:val="0088676E"/>
    <w:rsid w:val="00892FF5"/>
    <w:rsid w:val="0089340E"/>
    <w:rsid w:val="00894AF1"/>
    <w:rsid w:val="0089548D"/>
    <w:rsid w:val="008958E7"/>
    <w:rsid w:val="00895912"/>
    <w:rsid w:val="00895ABA"/>
    <w:rsid w:val="008967F5"/>
    <w:rsid w:val="00896F88"/>
    <w:rsid w:val="008976AE"/>
    <w:rsid w:val="008A12B5"/>
    <w:rsid w:val="008A1B77"/>
    <w:rsid w:val="008A4E1E"/>
    <w:rsid w:val="008A5F76"/>
    <w:rsid w:val="008A649C"/>
    <w:rsid w:val="008A6A2B"/>
    <w:rsid w:val="008A6C29"/>
    <w:rsid w:val="008A701B"/>
    <w:rsid w:val="008A71BB"/>
    <w:rsid w:val="008B1B74"/>
    <w:rsid w:val="008B1D0D"/>
    <w:rsid w:val="008B2CB5"/>
    <w:rsid w:val="008B4418"/>
    <w:rsid w:val="008B6CF5"/>
    <w:rsid w:val="008B6E7B"/>
    <w:rsid w:val="008C233B"/>
    <w:rsid w:val="008C2FD9"/>
    <w:rsid w:val="008C306B"/>
    <w:rsid w:val="008C4FC7"/>
    <w:rsid w:val="008C5EB2"/>
    <w:rsid w:val="008C656B"/>
    <w:rsid w:val="008C6E9C"/>
    <w:rsid w:val="008C70D9"/>
    <w:rsid w:val="008D197F"/>
    <w:rsid w:val="008D32E6"/>
    <w:rsid w:val="008D3D19"/>
    <w:rsid w:val="008D5335"/>
    <w:rsid w:val="008D61A1"/>
    <w:rsid w:val="008D6397"/>
    <w:rsid w:val="008D6F58"/>
    <w:rsid w:val="008E2E2A"/>
    <w:rsid w:val="008E5F7B"/>
    <w:rsid w:val="008E610D"/>
    <w:rsid w:val="008E79D7"/>
    <w:rsid w:val="008F1E30"/>
    <w:rsid w:val="008F3FA7"/>
    <w:rsid w:val="008F4DFE"/>
    <w:rsid w:val="009009C2"/>
    <w:rsid w:val="00903617"/>
    <w:rsid w:val="00905003"/>
    <w:rsid w:val="0090574D"/>
    <w:rsid w:val="00906661"/>
    <w:rsid w:val="00910134"/>
    <w:rsid w:val="00910991"/>
    <w:rsid w:val="00912F08"/>
    <w:rsid w:val="00913D4E"/>
    <w:rsid w:val="009158CC"/>
    <w:rsid w:val="00921089"/>
    <w:rsid w:val="009211D1"/>
    <w:rsid w:val="00921DE5"/>
    <w:rsid w:val="00925885"/>
    <w:rsid w:val="00925AC4"/>
    <w:rsid w:val="00930E7F"/>
    <w:rsid w:val="00932AEF"/>
    <w:rsid w:val="00933A33"/>
    <w:rsid w:val="00933F34"/>
    <w:rsid w:val="00934EEC"/>
    <w:rsid w:val="00936541"/>
    <w:rsid w:val="00937EF7"/>
    <w:rsid w:val="00941E31"/>
    <w:rsid w:val="009427D3"/>
    <w:rsid w:val="00942DC5"/>
    <w:rsid w:val="0094499B"/>
    <w:rsid w:val="0094658B"/>
    <w:rsid w:val="00951BA1"/>
    <w:rsid w:val="00954045"/>
    <w:rsid w:val="0095453E"/>
    <w:rsid w:val="0095717F"/>
    <w:rsid w:val="009646BC"/>
    <w:rsid w:val="00966171"/>
    <w:rsid w:val="00967FCD"/>
    <w:rsid w:val="0097175D"/>
    <w:rsid w:val="009720CA"/>
    <w:rsid w:val="009753E8"/>
    <w:rsid w:val="00975418"/>
    <w:rsid w:val="0097583E"/>
    <w:rsid w:val="00976291"/>
    <w:rsid w:val="00980114"/>
    <w:rsid w:val="009809FD"/>
    <w:rsid w:val="009818D6"/>
    <w:rsid w:val="00982A6C"/>
    <w:rsid w:val="00983EF8"/>
    <w:rsid w:val="00985321"/>
    <w:rsid w:val="0098738F"/>
    <w:rsid w:val="00994407"/>
    <w:rsid w:val="00994C80"/>
    <w:rsid w:val="00994D74"/>
    <w:rsid w:val="00996ACF"/>
    <w:rsid w:val="009A2BC6"/>
    <w:rsid w:val="009A5E3F"/>
    <w:rsid w:val="009B2B01"/>
    <w:rsid w:val="009B32FE"/>
    <w:rsid w:val="009B364E"/>
    <w:rsid w:val="009B6A87"/>
    <w:rsid w:val="009B72CC"/>
    <w:rsid w:val="009B7E8B"/>
    <w:rsid w:val="009C038B"/>
    <w:rsid w:val="009C1342"/>
    <w:rsid w:val="009C17E3"/>
    <w:rsid w:val="009C23D7"/>
    <w:rsid w:val="009C472B"/>
    <w:rsid w:val="009C4825"/>
    <w:rsid w:val="009C5948"/>
    <w:rsid w:val="009C59A0"/>
    <w:rsid w:val="009C6C43"/>
    <w:rsid w:val="009D044A"/>
    <w:rsid w:val="009D72C6"/>
    <w:rsid w:val="009E09B4"/>
    <w:rsid w:val="009E167C"/>
    <w:rsid w:val="009E182A"/>
    <w:rsid w:val="009E200A"/>
    <w:rsid w:val="009E2372"/>
    <w:rsid w:val="009E564B"/>
    <w:rsid w:val="009F18F9"/>
    <w:rsid w:val="009F1ABB"/>
    <w:rsid w:val="009F2DD0"/>
    <w:rsid w:val="009F38B4"/>
    <w:rsid w:val="009F3CA2"/>
    <w:rsid w:val="009F7E18"/>
    <w:rsid w:val="00A002A3"/>
    <w:rsid w:val="00A01FAF"/>
    <w:rsid w:val="00A04EEF"/>
    <w:rsid w:val="00A04F18"/>
    <w:rsid w:val="00A0634B"/>
    <w:rsid w:val="00A07C4E"/>
    <w:rsid w:val="00A12CAA"/>
    <w:rsid w:val="00A1317F"/>
    <w:rsid w:val="00A138FD"/>
    <w:rsid w:val="00A16222"/>
    <w:rsid w:val="00A20957"/>
    <w:rsid w:val="00A22423"/>
    <w:rsid w:val="00A23D28"/>
    <w:rsid w:val="00A24A9D"/>
    <w:rsid w:val="00A25337"/>
    <w:rsid w:val="00A25CAF"/>
    <w:rsid w:val="00A25F75"/>
    <w:rsid w:val="00A2610E"/>
    <w:rsid w:val="00A3183D"/>
    <w:rsid w:val="00A32C66"/>
    <w:rsid w:val="00A33090"/>
    <w:rsid w:val="00A33589"/>
    <w:rsid w:val="00A33D9F"/>
    <w:rsid w:val="00A3482B"/>
    <w:rsid w:val="00A353D2"/>
    <w:rsid w:val="00A4070B"/>
    <w:rsid w:val="00A40B56"/>
    <w:rsid w:val="00A41C86"/>
    <w:rsid w:val="00A422FA"/>
    <w:rsid w:val="00A45067"/>
    <w:rsid w:val="00A50046"/>
    <w:rsid w:val="00A52A3D"/>
    <w:rsid w:val="00A5378D"/>
    <w:rsid w:val="00A55647"/>
    <w:rsid w:val="00A65A78"/>
    <w:rsid w:val="00A673F1"/>
    <w:rsid w:val="00A741B6"/>
    <w:rsid w:val="00A764EF"/>
    <w:rsid w:val="00A76EE2"/>
    <w:rsid w:val="00A83F9F"/>
    <w:rsid w:val="00A8553A"/>
    <w:rsid w:val="00A87446"/>
    <w:rsid w:val="00A904FE"/>
    <w:rsid w:val="00A906E7"/>
    <w:rsid w:val="00A910D6"/>
    <w:rsid w:val="00A91956"/>
    <w:rsid w:val="00A9289B"/>
    <w:rsid w:val="00A93DB7"/>
    <w:rsid w:val="00A94D9C"/>
    <w:rsid w:val="00A95C80"/>
    <w:rsid w:val="00A97F87"/>
    <w:rsid w:val="00AA0887"/>
    <w:rsid w:val="00AA180A"/>
    <w:rsid w:val="00AA38A9"/>
    <w:rsid w:val="00AA3B0D"/>
    <w:rsid w:val="00AA43C2"/>
    <w:rsid w:val="00AB10F4"/>
    <w:rsid w:val="00AB25D2"/>
    <w:rsid w:val="00AB2BDA"/>
    <w:rsid w:val="00AB342E"/>
    <w:rsid w:val="00AB5861"/>
    <w:rsid w:val="00AB6776"/>
    <w:rsid w:val="00AC145C"/>
    <w:rsid w:val="00AC18F5"/>
    <w:rsid w:val="00AC1EA7"/>
    <w:rsid w:val="00AC278E"/>
    <w:rsid w:val="00AC2CBF"/>
    <w:rsid w:val="00AC3882"/>
    <w:rsid w:val="00AC40A2"/>
    <w:rsid w:val="00AC417B"/>
    <w:rsid w:val="00AC4522"/>
    <w:rsid w:val="00AD0110"/>
    <w:rsid w:val="00AD0E4D"/>
    <w:rsid w:val="00AD1627"/>
    <w:rsid w:val="00AD2F0F"/>
    <w:rsid w:val="00AE00EA"/>
    <w:rsid w:val="00AE0243"/>
    <w:rsid w:val="00AE47E3"/>
    <w:rsid w:val="00AE4AF4"/>
    <w:rsid w:val="00AE5130"/>
    <w:rsid w:val="00AE5973"/>
    <w:rsid w:val="00AF1103"/>
    <w:rsid w:val="00AF18B0"/>
    <w:rsid w:val="00AF18D8"/>
    <w:rsid w:val="00AF364B"/>
    <w:rsid w:val="00AF5887"/>
    <w:rsid w:val="00AF6A56"/>
    <w:rsid w:val="00B017CC"/>
    <w:rsid w:val="00B01840"/>
    <w:rsid w:val="00B040D6"/>
    <w:rsid w:val="00B05460"/>
    <w:rsid w:val="00B13C5D"/>
    <w:rsid w:val="00B146CB"/>
    <w:rsid w:val="00B15EAE"/>
    <w:rsid w:val="00B2064F"/>
    <w:rsid w:val="00B22010"/>
    <w:rsid w:val="00B246ED"/>
    <w:rsid w:val="00B24711"/>
    <w:rsid w:val="00B25182"/>
    <w:rsid w:val="00B253FD"/>
    <w:rsid w:val="00B26665"/>
    <w:rsid w:val="00B27CC1"/>
    <w:rsid w:val="00B31FC1"/>
    <w:rsid w:val="00B3303F"/>
    <w:rsid w:val="00B333F3"/>
    <w:rsid w:val="00B35489"/>
    <w:rsid w:val="00B44F7E"/>
    <w:rsid w:val="00B457CE"/>
    <w:rsid w:val="00B522B8"/>
    <w:rsid w:val="00B60896"/>
    <w:rsid w:val="00B62FDB"/>
    <w:rsid w:val="00B63A63"/>
    <w:rsid w:val="00B63F8A"/>
    <w:rsid w:val="00B644BE"/>
    <w:rsid w:val="00B65367"/>
    <w:rsid w:val="00B65C5A"/>
    <w:rsid w:val="00B70244"/>
    <w:rsid w:val="00B71B34"/>
    <w:rsid w:val="00B77061"/>
    <w:rsid w:val="00B812DB"/>
    <w:rsid w:val="00B81B5D"/>
    <w:rsid w:val="00B841AE"/>
    <w:rsid w:val="00B84F09"/>
    <w:rsid w:val="00B92D86"/>
    <w:rsid w:val="00B93E89"/>
    <w:rsid w:val="00B95147"/>
    <w:rsid w:val="00B97DE3"/>
    <w:rsid w:val="00BA0813"/>
    <w:rsid w:val="00BA6553"/>
    <w:rsid w:val="00BA7374"/>
    <w:rsid w:val="00BA76BA"/>
    <w:rsid w:val="00BA78BB"/>
    <w:rsid w:val="00BB1EA2"/>
    <w:rsid w:val="00BB218E"/>
    <w:rsid w:val="00BB3227"/>
    <w:rsid w:val="00BB4A82"/>
    <w:rsid w:val="00BB60E6"/>
    <w:rsid w:val="00BB6152"/>
    <w:rsid w:val="00BB6230"/>
    <w:rsid w:val="00BB6EDB"/>
    <w:rsid w:val="00BB6FCB"/>
    <w:rsid w:val="00BC11A3"/>
    <w:rsid w:val="00BC1768"/>
    <w:rsid w:val="00BC1C0A"/>
    <w:rsid w:val="00BC2099"/>
    <w:rsid w:val="00BC20F0"/>
    <w:rsid w:val="00BC39B1"/>
    <w:rsid w:val="00BC4C26"/>
    <w:rsid w:val="00BC52FA"/>
    <w:rsid w:val="00BD0494"/>
    <w:rsid w:val="00BD591E"/>
    <w:rsid w:val="00BD5CA3"/>
    <w:rsid w:val="00BD69B2"/>
    <w:rsid w:val="00BD72C7"/>
    <w:rsid w:val="00BD7522"/>
    <w:rsid w:val="00BD77C3"/>
    <w:rsid w:val="00BE0866"/>
    <w:rsid w:val="00BE0F43"/>
    <w:rsid w:val="00BE15B4"/>
    <w:rsid w:val="00BE29E0"/>
    <w:rsid w:val="00BE4EEE"/>
    <w:rsid w:val="00BE6422"/>
    <w:rsid w:val="00BE7070"/>
    <w:rsid w:val="00BE7FBF"/>
    <w:rsid w:val="00BF1ED2"/>
    <w:rsid w:val="00BF2031"/>
    <w:rsid w:val="00BF348F"/>
    <w:rsid w:val="00C03299"/>
    <w:rsid w:val="00C041AB"/>
    <w:rsid w:val="00C05067"/>
    <w:rsid w:val="00C12C6A"/>
    <w:rsid w:val="00C1393E"/>
    <w:rsid w:val="00C1434F"/>
    <w:rsid w:val="00C162E7"/>
    <w:rsid w:val="00C16557"/>
    <w:rsid w:val="00C168E7"/>
    <w:rsid w:val="00C22718"/>
    <w:rsid w:val="00C2331E"/>
    <w:rsid w:val="00C23361"/>
    <w:rsid w:val="00C25933"/>
    <w:rsid w:val="00C278E7"/>
    <w:rsid w:val="00C27991"/>
    <w:rsid w:val="00C27C1A"/>
    <w:rsid w:val="00C34299"/>
    <w:rsid w:val="00C36237"/>
    <w:rsid w:val="00C36CB9"/>
    <w:rsid w:val="00C3761E"/>
    <w:rsid w:val="00C37894"/>
    <w:rsid w:val="00C442D2"/>
    <w:rsid w:val="00C45216"/>
    <w:rsid w:val="00C46DDD"/>
    <w:rsid w:val="00C5114A"/>
    <w:rsid w:val="00C52148"/>
    <w:rsid w:val="00C526BA"/>
    <w:rsid w:val="00C537D3"/>
    <w:rsid w:val="00C53F93"/>
    <w:rsid w:val="00C54DE0"/>
    <w:rsid w:val="00C54EDF"/>
    <w:rsid w:val="00C57E1D"/>
    <w:rsid w:val="00C6024C"/>
    <w:rsid w:val="00C62340"/>
    <w:rsid w:val="00C63558"/>
    <w:rsid w:val="00C6649C"/>
    <w:rsid w:val="00C6728A"/>
    <w:rsid w:val="00C713EB"/>
    <w:rsid w:val="00C72B15"/>
    <w:rsid w:val="00C73AD0"/>
    <w:rsid w:val="00C748D4"/>
    <w:rsid w:val="00C75BDF"/>
    <w:rsid w:val="00C763A0"/>
    <w:rsid w:val="00C76967"/>
    <w:rsid w:val="00C77ACE"/>
    <w:rsid w:val="00C80168"/>
    <w:rsid w:val="00C8043B"/>
    <w:rsid w:val="00C87232"/>
    <w:rsid w:val="00C95283"/>
    <w:rsid w:val="00C96D12"/>
    <w:rsid w:val="00C96EDA"/>
    <w:rsid w:val="00CA257D"/>
    <w:rsid w:val="00CA65FD"/>
    <w:rsid w:val="00CA6B2F"/>
    <w:rsid w:val="00CA7761"/>
    <w:rsid w:val="00CA7AD1"/>
    <w:rsid w:val="00CB0650"/>
    <w:rsid w:val="00CB157A"/>
    <w:rsid w:val="00CB3EC5"/>
    <w:rsid w:val="00CB70AA"/>
    <w:rsid w:val="00CB7CDF"/>
    <w:rsid w:val="00CB7FD8"/>
    <w:rsid w:val="00CC0BBB"/>
    <w:rsid w:val="00CC1330"/>
    <w:rsid w:val="00CC49D8"/>
    <w:rsid w:val="00CC5459"/>
    <w:rsid w:val="00CD1117"/>
    <w:rsid w:val="00CD13D2"/>
    <w:rsid w:val="00CD17E4"/>
    <w:rsid w:val="00CD4DC5"/>
    <w:rsid w:val="00CD5648"/>
    <w:rsid w:val="00CD6929"/>
    <w:rsid w:val="00CE14F1"/>
    <w:rsid w:val="00CE246E"/>
    <w:rsid w:val="00CE3684"/>
    <w:rsid w:val="00CE36C6"/>
    <w:rsid w:val="00CE5D25"/>
    <w:rsid w:val="00CE675F"/>
    <w:rsid w:val="00CE711A"/>
    <w:rsid w:val="00CE7580"/>
    <w:rsid w:val="00CF0EA3"/>
    <w:rsid w:val="00CF10F7"/>
    <w:rsid w:val="00CF3AA8"/>
    <w:rsid w:val="00CF5972"/>
    <w:rsid w:val="00CF5C54"/>
    <w:rsid w:val="00CF5E8A"/>
    <w:rsid w:val="00D00E56"/>
    <w:rsid w:val="00D027A0"/>
    <w:rsid w:val="00D0336E"/>
    <w:rsid w:val="00D06AC8"/>
    <w:rsid w:val="00D06CB7"/>
    <w:rsid w:val="00D11EBB"/>
    <w:rsid w:val="00D12562"/>
    <w:rsid w:val="00D135B0"/>
    <w:rsid w:val="00D139A2"/>
    <w:rsid w:val="00D17805"/>
    <w:rsid w:val="00D20B72"/>
    <w:rsid w:val="00D2147B"/>
    <w:rsid w:val="00D2339A"/>
    <w:rsid w:val="00D2382D"/>
    <w:rsid w:val="00D24517"/>
    <w:rsid w:val="00D24F67"/>
    <w:rsid w:val="00D25136"/>
    <w:rsid w:val="00D255AD"/>
    <w:rsid w:val="00D26162"/>
    <w:rsid w:val="00D27EE4"/>
    <w:rsid w:val="00D27FC1"/>
    <w:rsid w:val="00D31319"/>
    <w:rsid w:val="00D314B2"/>
    <w:rsid w:val="00D31E80"/>
    <w:rsid w:val="00D33FDD"/>
    <w:rsid w:val="00D354F4"/>
    <w:rsid w:val="00D35605"/>
    <w:rsid w:val="00D35E09"/>
    <w:rsid w:val="00D36306"/>
    <w:rsid w:val="00D40611"/>
    <w:rsid w:val="00D41366"/>
    <w:rsid w:val="00D43AB8"/>
    <w:rsid w:val="00D455F1"/>
    <w:rsid w:val="00D45C92"/>
    <w:rsid w:val="00D46647"/>
    <w:rsid w:val="00D5127C"/>
    <w:rsid w:val="00D55EA9"/>
    <w:rsid w:val="00D5655B"/>
    <w:rsid w:val="00D56BE6"/>
    <w:rsid w:val="00D56F37"/>
    <w:rsid w:val="00D5764D"/>
    <w:rsid w:val="00D61295"/>
    <w:rsid w:val="00D623B0"/>
    <w:rsid w:val="00D64228"/>
    <w:rsid w:val="00D64870"/>
    <w:rsid w:val="00D653B5"/>
    <w:rsid w:val="00D65FF8"/>
    <w:rsid w:val="00D66465"/>
    <w:rsid w:val="00D66521"/>
    <w:rsid w:val="00D67690"/>
    <w:rsid w:val="00D67F05"/>
    <w:rsid w:val="00D7190F"/>
    <w:rsid w:val="00D76A56"/>
    <w:rsid w:val="00D8012B"/>
    <w:rsid w:val="00D819AD"/>
    <w:rsid w:val="00D8342A"/>
    <w:rsid w:val="00D86117"/>
    <w:rsid w:val="00D90B04"/>
    <w:rsid w:val="00D910CC"/>
    <w:rsid w:val="00D91625"/>
    <w:rsid w:val="00D93004"/>
    <w:rsid w:val="00D956A6"/>
    <w:rsid w:val="00D96C51"/>
    <w:rsid w:val="00DA0463"/>
    <w:rsid w:val="00DA3EE6"/>
    <w:rsid w:val="00DA42D2"/>
    <w:rsid w:val="00DA5F17"/>
    <w:rsid w:val="00DA79E3"/>
    <w:rsid w:val="00DA7CCB"/>
    <w:rsid w:val="00DB099F"/>
    <w:rsid w:val="00DB1303"/>
    <w:rsid w:val="00DB2012"/>
    <w:rsid w:val="00DB2A79"/>
    <w:rsid w:val="00DB509D"/>
    <w:rsid w:val="00DB5AB1"/>
    <w:rsid w:val="00DC0C7F"/>
    <w:rsid w:val="00DC2A0A"/>
    <w:rsid w:val="00DC2B5E"/>
    <w:rsid w:val="00DC353B"/>
    <w:rsid w:val="00DC6CC0"/>
    <w:rsid w:val="00DC7B14"/>
    <w:rsid w:val="00DD3C02"/>
    <w:rsid w:val="00DD434D"/>
    <w:rsid w:val="00DD48FC"/>
    <w:rsid w:val="00DE00D9"/>
    <w:rsid w:val="00DE1A56"/>
    <w:rsid w:val="00DE29D1"/>
    <w:rsid w:val="00DE2F9E"/>
    <w:rsid w:val="00DE371A"/>
    <w:rsid w:val="00DE48A3"/>
    <w:rsid w:val="00DE6033"/>
    <w:rsid w:val="00DF1D7E"/>
    <w:rsid w:val="00DF1DE7"/>
    <w:rsid w:val="00DF2977"/>
    <w:rsid w:val="00DF4CBC"/>
    <w:rsid w:val="00DF4F8B"/>
    <w:rsid w:val="00DF56B1"/>
    <w:rsid w:val="00DF6965"/>
    <w:rsid w:val="00E03090"/>
    <w:rsid w:val="00E03BBA"/>
    <w:rsid w:val="00E0530C"/>
    <w:rsid w:val="00E058A9"/>
    <w:rsid w:val="00E05B3C"/>
    <w:rsid w:val="00E07543"/>
    <w:rsid w:val="00E10319"/>
    <w:rsid w:val="00E108D0"/>
    <w:rsid w:val="00E11FDA"/>
    <w:rsid w:val="00E14239"/>
    <w:rsid w:val="00E16DAC"/>
    <w:rsid w:val="00E17B74"/>
    <w:rsid w:val="00E207C1"/>
    <w:rsid w:val="00E2280D"/>
    <w:rsid w:val="00E25510"/>
    <w:rsid w:val="00E273DE"/>
    <w:rsid w:val="00E32F54"/>
    <w:rsid w:val="00E332E4"/>
    <w:rsid w:val="00E357BF"/>
    <w:rsid w:val="00E375A7"/>
    <w:rsid w:val="00E401B2"/>
    <w:rsid w:val="00E41D59"/>
    <w:rsid w:val="00E42365"/>
    <w:rsid w:val="00E43D1C"/>
    <w:rsid w:val="00E45EF1"/>
    <w:rsid w:val="00E46483"/>
    <w:rsid w:val="00E51E7C"/>
    <w:rsid w:val="00E52338"/>
    <w:rsid w:val="00E52468"/>
    <w:rsid w:val="00E53138"/>
    <w:rsid w:val="00E537DB"/>
    <w:rsid w:val="00E53E64"/>
    <w:rsid w:val="00E5691A"/>
    <w:rsid w:val="00E60183"/>
    <w:rsid w:val="00E60948"/>
    <w:rsid w:val="00E61385"/>
    <w:rsid w:val="00E65BE9"/>
    <w:rsid w:val="00E661BA"/>
    <w:rsid w:val="00E66931"/>
    <w:rsid w:val="00E71F28"/>
    <w:rsid w:val="00E72DD8"/>
    <w:rsid w:val="00E75387"/>
    <w:rsid w:val="00E77978"/>
    <w:rsid w:val="00E80091"/>
    <w:rsid w:val="00E802B7"/>
    <w:rsid w:val="00E824EB"/>
    <w:rsid w:val="00E8495A"/>
    <w:rsid w:val="00E84CE8"/>
    <w:rsid w:val="00E872F8"/>
    <w:rsid w:val="00E926FB"/>
    <w:rsid w:val="00E92C05"/>
    <w:rsid w:val="00E93027"/>
    <w:rsid w:val="00E97FF8"/>
    <w:rsid w:val="00EA0EDD"/>
    <w:rsid w:val="00EA5CED"/>
    <w:rsid w:val="00EB370F"/>
    <w:rsid w:val="00EB484F"/>
    <w:rsid w:val="00EB48AD"/>
    <w:rsid w:val="00EB4AB4"/>
    <w:rsid w:val="00EB543F"/>
    <w:rsid w:val="00EB62E7"/>
    <w:rsid w:val="00EC3793"/>
    <w:rsid w:val="00EC4308"/>
    <w:rsid w:val="00EC47AD"/>
    <w:rsid w:val="00EC48A8"/>
    <w:rsid w:val="00EC4CF0"/>
    <w:rsid w:val="00EC6EA5"/>
    <w:rsid w:val="00ED01BB"/>
    <w:rsid w:val="00ED0468"/>
    <w:rsid w:val="00ED0756"/>
    <w:rsid w:val="00ED312A"/>
    <w:rsid w:val="00ED5C5C"/>
    <w:rsid w:val="00ED7354"/>
    <w:rsid w:val="00EE0409"/>
    <w:rsid w:val="00EE3949"/>
    <w:rsid w:val="00EE3A73"/>
    <w:rsid w:val="00EE4B24"/>
    <w:rsid w:val="00EE6068"/>
    <w:rsid w:val="00EE7DE8"/>
    <w:rsid w:val="00EF2CA4"/>
    <w:rsid w:val="00EF54FF"/>
    <w:rsid w:val="00EF7FB9"/>
    <w:rsid w:val="00F00E46"/>
    <w:rsid w:val="00F05CAA"/>
    <w:rsid w:val="00F06AA8"/>
    <w:rsid w:val="00F16CC0"/>
    <w:rsid w:val="00F16D90"/>
    <w:rsid w:val="00F17052"/>
    <w:rsid w:val="00F20AAE"/>
    <w:rsid w:val="00F21551"/>
    <w:rsid w:val="00F24401"/>
    <w:rsid w:val="00F27335"/>
    <w:rsid w:val="00F27796"/>
    <w:rsid w:val="00F309DF"/>
    <w:rsid w:val="00F32248"/>
    <w:rsid w:val="00F353BC"/>
    <w:rsid w:val="00F41D4E"/>
    <w:rsid w:val="00F4288D"/>
    <w:rsid w:val="00F431FB"/>
    <w:rsid w:val="00F43789"/>
    <w:rsid w:val="00F45F3B"/>
    <w:rsid w:val="00F47B50"/>
    <w:rsid w:val="00F47F1C"/>
    <w:rsid w:val="00F50AD0"/>
    <w:rsid w:val="00F5322C"/>
    <w:rsid w:val="00F53890"/>
    <w:rsid w:val="00F53C52"/>
    <w:rsid w:val="00F53F03"/>
    <w:rsid w:val="00F54D69"/>
    <w:rsid w:val="00F55DA2"/>
    <w:rsid w:val="00F56389"/>
    <w:rsid w:val="00F567C9"/>
    <w:rsid w:val="00F574AE"/>
    <w:rsid w:val="00F62B7C"/>
    <w:rsid w:val="00F64852"/>
    <w:rsid w:val="00F67CE6"/>
    <w:rsid w:val="00F67E0C"/>
    <w:rsid w:val="00F70BAB"/>
    <w:rsid w:val="00F70F00"/>
    <w:rsid w:val="00F74301"/>
    <w:rsid w:val="00F75EB1"/>
    <w:rsid w:val="00F76695"/>
    <w:rsid w:val="00F76C4A"/>
    <w:rsid w:val="00F76FB3"/>
    <w:rsid w:val="00F801B9"/>
    <w:rsid w:val="00F81472"/>
    <w:rsid w:val="00F83C9C"/>
    <w:rsid w:val="00F84476"/>
    <w:rsid w:val="00F860A4"/>
    <w:rsid w:val="00F87B7F"/>
    <w:rsid w:val="00F908DA"/>
    <w:rsid w:val="00F90AFF"/>
    <w:rsid w:val="00F925CB"/>
    <w:rsid w:val="00F9315C"/>
    <w:rsid w:val="00FA076C"/>
    <w:rsid w:val="00FA0F81"/>
    <w:rsid w:val="00FA2E1D"/>
    <w:rsid w:val="00FA3136"/>
    <w:rsid w:val="00FA50C4"/>
    <w:rsid w:val="00FA7CA7"/>
    <w:rsid w:val="00FB01C6"/>
    <w:rsid w:val="00FB0DEB"/>
    <w:rsid w:val="00FB175F"/>
    <w:rsid w:val="00FB3C45"/>
    <w:rsid w:val="00FB51D6"/>
    <w:rsid w:val="00FB633E"/>
    <w:rsid w:val="00FB79B3"/>
    <w:rsid w:val="00FB7FFD"/>
    <w:rsid w:val="00FC0EA8"/>
    <w:rsid w:val="00FC1233"/>
    <w:rsid w:val="00FC1F67"/>
    <w:rsid w:val="00FC364E"/>
    <w:rsid w:val="00FC528D"/>
    <w:rsid w:val="00FC6D4F"/>
    <w:rsid w:val="00FD12AB"/>
    <w:rsid w:val="00FD1DDA"/>
    <w:rsid w:val="00FD2794"/>
    <w:rsid w:val="00FD36FC"/>
    <w:rsid w:val="00FD409B"/>
    <w:rsid w:val="00FD7343"/>
    <w:rsid w:val="00FE0CEE"/>
    <w:rsid w:val="00FE2908"/>
    <w:rsid w:val="00FE319A"/>
    <w:rsid w:val="00FE35D4"/>
    <w:rsid w:val="00FE53A6"/>
    <w:rsid w:val="00FE5784"/>
    <w:rsid w:val="00FE5A55"/>
    <w:rsid w:val="00FE739E"/>
    <w:rsid w:val="00FF2397"/>
    <w:rsid w:val="00FF4776"/>
    <w:rsid w:val="00FF66A5"/>
    <w:rsid w:val="00FF6B95"/>
    <w:rsid w:val="00FF6F96"/>
    <w:rsid w:val="1610A102"/>
    <w:rsid w:val="1704BBA6"/>
    <w:rsid w:val="26066A96"/>
    <w:rsid w:val="2F2E035C"/>
    <w:rsid w:val="5FAE4B25"/>
    <w:rsid w:val="65331E50"/>
    <w:rsid w:val="6DA6BA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D325E"/>
  <w15:docId w15:val="{D8721C23-82FA-495E-8498-BE3F3F2D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422"/>
  </w:style>
  <w:style w:type="paragraph" w:styleId="Heading1">
    <w:name w:val="heading 1"/>
    <w:basedOn w:val="Normal"/>
    <w:next w:val="Normal"/>
    <w:link w:val="Heading1Char"/>
    <w:uiPriority w:val="9"/>
    <w:qFormat/>
    <w:rsid w:val="00DE6033"/>
    <w:pPr>
      <w:pBdr>
        <w:bottom w:val="single" w:sz="12" w:space="1" w:color="3476B1" w:themeColor="accent1" w:themeShade="BF"/>
      </w:pBdr>
      <w:spacing w:before="600" w:after="80"/>
      <w:ind w:firstLine="0"/>
      <w:outlineLvl w:val="0"/>
    </w:pPr>
    <w:rPr>
      <w:rFonts w:asciiTheme="majorHAnsi" w:eastAsiaTheme="majorEastAsia" w:hAnsiTheme="majorHAnsi" w:cstheme="majorBidi"/>
      <w:b/>
      <w:bCs/>
      <w:color w:val="3476B1" w:themeColor="accent1" w:themeShade="BF"/>
      <w:sz w:val="24"/>
      <w:szCs w:val="24"/>
    </w:rPr>
  </w:style>
  <w:style w:type="paragraph" w:styleId="Heading2">
    <w:name w:val="heading 2"/>
    <w:basedOn w:val="Normal"/>
    <w:next w:val="Normal"/>
    <w:link w:val="Heading2Char"/>
    <w:uiPriority w:val="9"/>
    <w:semiHidden/>
    <w:unhideWhenUsed/>
    <w:qFormat/>
    <w:rsid w:val="00DE6033"/>
    <w:pPr>
      <w:pBdr>
        <w:bottom w:val="single" w:sz="8" w:space="1" w:color="629DD1" w:themeColor="accent1"/>
      </w:pBdr>
      <w:spacing w:before="200" w:after="80"/>
      <w:ind w:firstLine="0"/>
      <w:outlineLvl w:val="1"/>
    </w:pPr>
    <w:rPr>
      <w:rFonts w:asciiTheme="majorHAnsi" w:eastAsiaTheme="majorEastAsia" w:hAnsiTheme="majorHAnsi" w:cstheme="majorBidi"/>
      <w:color w:val="3476B1" w:themeColor="accent1" w:themeShade="BF"/>
      <w:sz w:val="24"/>
      <w:szCs w:val="24"/>
    </w:rPr>
  </w:style>
  <w:style w:type="paragraph" w:styleId="Heading3">
    <w:name w:val="heading 3"/>
    <w:basedOn w:val="Normal"/>
    <w:next w:val="Normal"/>
    <w:link w:val="Heading3Char"/>
    <w:uiPriority w:val="9"/>
    <w:semiHidden/>
    <w:unhideWhenUsed/>
    <w:qFormat/>
    <w:rsid w:val="00DE6033"/>
    <w:pPr>
      <w:pBdr>
        <w:bottom w:val="single" w:sz="4" w:space="1" w:color="A0C3E3" w:themeColor="accent1" w:themeTint="99"/>
      </w:pBdr>
      <w:spacing w:before="200" w:after="80"/>
      <w:ind w:firstLine="0"/>
      <w:outlineLvl w:val="2"/>
    </w:pPr>
    <w:rPr>
      <w:rFonts w:asciiTheme="majorHAnsi" w:eastAsiaTheme="majorEastAsia" w:hAnsiTheme="majorHAnsi" w:cstheme="majorBidi"/>
      <w:color w:val="629DD1" w:themeColor="accent1"/>
      <w:sz w:val="24"/>
      <w:szCs w:val="24"/>
    </w:rPr>
  </w:style>
  <w:style w:type="paragraph" w:styleId="Heading4">
    <w:name w:val="heading 4"/>
    <w:basedOn w:val="Normal"/>
    <w:next w:val="Normal"/>
    <w:link w:val="Heading4Char"/>
    <w:uiPriority w:val="9"/>
    <w:semiHidden/>
    <w:unhideWhenUsed/>
    <w:qFormat/>
    <w:rsid w:val="00DE6033"/>
    <w:pPr>
      <w:pBdr>
        <w:bottom w:val="single" w:sz="4" w:space="2" w:color="C0D7EC" w:themeColor="accent1" w:themeTint="66"/>
      </w:pBdr>
      <w:spacing w:before="200" w:after="80"/>
      <w:ind w:firstLine="0"/>
      <w:outlineLvl w:val="3"/>
    </w:pPr>
    <w:rPr>
      <w:rFonts w:asciiTheme="majorHAnsi" w:eastAsiaTheme="majorEastAsia" w:hAnsiTheme="majorHAnsi" w:cstheme="majorBidi"/>
      <w:i/>
      <w:iCs/>
      <w:color w:val="629DD1" w:themeColor="accent1"/>
      <w:sz w:val="24"/>
      <w:szCs w:val="24"/>
    </w:rPr>
  </w:style>
  <w:style w:type="paragraph" w:styleId="Heading5">
    <w:name w:val="heading 5"/>
    <w:basedOn w:val="Normal"/>
    <w:next w:val="Normal"/>
    <w:link w:val="Heading5Char"/>
    <w:uiPriority w:val="9"/>
    <w:semiHidden/>
    <w:unhideWhenUsed/>
    <w:qFormat/>
    <w:rsid w:val="00DE6033"/>
    <w:pPr>
      <w:spacing w:before="200" w:after="80"/>
      <w:ind w:firstLine="0"/>
      <w:outlineLvl w:val="4"/>
    </w:pPr>
    <w:rPr>
      <w:rFonts w:asciiTheme="majorHAnsi" w:eastAsiaTheme="majorEastAsia" w:hAnsiTheme="majorHAnsi" w:cstheme="majorBidi"/>
      <w:color w:val="629DD1" w:themeColor="accent1"/>
    </w:rPr>
  </w:style>
  <w:style w:type="paragraph" w:styleId="Heading6">
    <w:name w:val="heading 6"/>
    <w:basedOn w:val="Normal"/>
    <w:next w:val="Normal"/>
    <w:link w:val="Heading6Char"/>
    <w:uiPriority w:val="9"/>
    <w:semiHidden/>
    <w:unhideWhenUsed/>
    <w:qFormat/>
    <w:rsid w:val="00DE6033"/>
    <w:pPr>
      <w:spacing w:before="280" w:after="100"/>
      <w:ind w:firstLine="0"/>
      <w:outlineLvl w:val="5"/>
    </w:pPr>
    <w:rPr>
      <w:rFonts w:asciiTheme="majorHAnsi" w:eastAsiaTheme="majorEastAsia" w:hAnsiTheme="majorHAnsi" w:cstheme="majorBidi"/>
      <w:i/>
      <w:iCs/>
      <w:color w:val="629DD1" w:themeColor="accent1"/>
    </w:rPr>
  </w:style>
  <w:style w:type="paragraph" w:styleId="Heading7">
    <w:name w:val="heading 7"/>
    <w:basedOn w:val="Normal"/>
    <w:next w:val="Normal"/>
    <w:link w:val="Heading7Char"/>
    <w:uiPriority w:val="9"/>
    <w:semiHidden/>
    <w:unhideWhenUsed/>
    <w:qFormat/>
    <w:rsid w:val="00DE6033"/>
    <w:pPr>
      <w:spacing w:before="320" w:after="100"/>
      <w:ind w:firstLine="0"/>
      <w:outlineLvl w:val="6"/>
    </w:pPr>
    <w:rPr>
      <w:rFonts w:asciiTheme="majorHAnsi" w:eastAsiaTheme="majorEastAsia" w:hAnsiTheme="majorHAnsi" w:cstheme="majorBidi"/>
      <w:b/>
      <w:bCs/>
      <w:color w:val="7F8FA9" w:themeColor="accent3"/>
      <w:sz w:val="20"/>
      <w:szCs w:val="20"/>
    </w:rPr>
  </w:style>
  <w:style w:type="paragraph" w:styleId="Heading8">
    <w:name w:val="heading 8"/>
    <w:basedOn w:val="Normal"/>
    <w:next w:val="Normal"/>
    <w:link w:val="Heading8Char"/>
    <w:uiPriority w:val="9"/>
    <w:semiHidden/>
    <w:unhideWhenUsed/>
    <w:qFormat/>
    <w:rsid w:val="00DE6033"/>
    <w:pPr>
      <w:spacing w:before="320" w:after="100"/>
      <w:ind w:firstLine="0"/>
      <w:outlineLvl w:val="7"/>
    </w:pPr>
    <w:rPr>
      <w:rFonts w:asciiTheme="majorHAnsi" w:eastAsiaTheme="majorEastAsia" w:hAnsiTheme="majorHAnsi" w:cstheme="majorBidi"/>
      <w:b/>
      <w:bCs/>
      <w:i/>
      <w:iCs/>
      <w:color w:val="7F8FA9" w:themeColor="accent3"/>
      <w:sz w:val="20"/>
      <w:szCs w:val="20"/>
    </w:rPr>
  </w:style>
  <w:style w:type="paragraph" w:styleId="Heading9">
    <w:name w:val="heading 9"/>
    <w:basedOn w:val="Normal"/>
    <w:next w:val="Normal"/>
    <w:link w:val="Heading9Char"/>
    <w:uiPriority w:val="9"/>
    <w:semiHidden/>
    <w:unhideWhenUsed/>
    <w:qFormat/>
    <w:rsid w:val="00DE6033"/>
    <w:pPr>
      <w:spacing w:before="320" w:after="100"/>
      <w:ind w:firstLine="0"/>
      <w:outlineLvl w:val="8"/>
    </w:pPr>
    <w:rPr>
      <w:rFonts w:asciiTheme="majorHAnsi" w:eastAsiaTheme="majorEastAsia" w:hAnsiTheme="majorHAnsi" w:cstheme="majorBidi"/>
      <w:i/>
      <w:iCs/>
      <w:color w:val="7F8FA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E6033"/>
    <w:pPr>
      <w:ind w:firstLine="0"/>
    </w:pPr>
  </w:style>
  <w:style w:type="character" w:customStyle="1" w:styleId="NoSpacingChar">
    <w:name w:val="No Spacing Char"/>
    <w:basedOn w:val="DefaultParagraphFont"/>
    <w:link w:val="NoSpacing"/>
    <w:uiPriority w:val="1"/>
    <w:rsid w:val="00DE6033"/>
  </w:style>
  <w:style w:type="paragraph" w:styleId="BalloonText">
    <w:name w:val="Balloon Text"/>
    <w:basedOn w:val="Normal"/>
    <w:link w:val="BalloonTextChar"/>
    <w:uiPriority w:val="99"/>
    <w:semiHidden/>
    <w:unhideWhenUsed/>
    <w:rsid w:val="004345A1"/>
    <w:rPr>
      <w:rFonts w:ascii="Tahoma" w:hAnsi="Tahoma" w:cs="Tahoma"/>
      <w:sz w:val="16"/>
      <w:szCs w:val="16"/>
    </w:rPr>
  </w:style>
  <w:style w:type="character" w:customStyle="1" w:styleId="BalloonTextChar">
    <w:name w:val="Balloon Text Char"/>
    <w:basedOn w:val="DefaultParagraphFont"/>
    <w:link w:val="BalloonText"/>
    <w:uiPriority w:val="99"/>
    <w:semiHidden/>
    <w:rsid w:val="004345A1"/>
    <w:rPr>
      <w:rFonts w:ascii="Tahoma" w:hAnsi="Tahoma" w:cs="Tahoma"/>
      <w:sz w:val="16"/>
      <w:szCs w:val="16"/>
    </w:rPr>
  </w:style>
  <w:style w:type="paragraph" w:styleId="Header">
    <w:name w:val="header"/>
    <w:basedOn w:val="Normal"/>
    <w:link w:val="HeaderChar"/>
    <w:uiPriority w:val="99"/>
    <w:unhideWhenUsed/>
    <w:rsid w:val="004345A1"/>
    <w:pPr>
      <w:tabs>
        <w:tab w:val="center" w:pos="4680"/>
        <w:tab w:val="right" w:pos="9360"/>
      </w:tabs>
    </w:pPr>
  </w:style>
  <w:style w:type="character" w:customStyle="1" w:styleId="HeaderChar">
    <w:name w:val="Header Char"/>
    <w:basedOn w:val="DefaultParagraphFont"/>
    <w:link w:val="Header"/>
    <w:uiPriority w:val="99"/>
    <w:rsid w:val="004345A1"/>
  </w:style>
  <w:style w:type="paragraph" w:styleId="Footer">
    <w:name w:val="footer"/>
    <w:basedOn w:val="Normal"/>
    <w:link w:val="FooterChar"/>
    <w:uiPriority w:val="99"/>
    <w:unhideWhenUsed/>
    <w:rsid w:val="004345A1"/>
    <w:pPr>
      <w:tabs>
        <w:tab w:val="center" w:pos="4680"/>
        <w:tab w:val="right" w:pos="9360"/>
      </w:tabs>
    </w:pPr>
  </w:style>
  <w:style w:type="character" w:customStyle="1" w:styleId="FooterChar">
    <w:name w:val="Footer Char"/>
    <w:basedOn w:val="DefaultParagraphFont"/>
    <w:link w:val="Footer"/>
    <w:uiPriority w:val="99"/>
    <w:rsid w:val="004345A1"/>
  </w:style>
  <w:style w:type="character" w:customStyle="1" w:styleId="Heading1Char">
    <w:name w:val="Heading 1 Char"/>
    <w:basedOn w:val="DefaultParagraphFont"/>
    <w:link w:val="Heading1"/>
    <w:uiPriority w:val="9"/>
    <w:rsid w:val="00DE6033"/>
    <w:rPr>
      <w:rFonts w:asciiTheme="majorHAnsi" w:eastAsiaTheme="majorEastAsia" w:hAnsiTheme="majorHAnsi" w:cstheme="majorBidi"/>
      <w:b/>
      <w:bCs/>
      <w:color w:val="3476B1" w:themeColor="accent1" w:themeShade="BF"/>
      <w:sz w:val="24"/>
      <w:szCs w:val="24"/>
    </w:rPr>
  </w:style>
  <w:style w:type="paragraph" w:styleId="Subtitle">
    <w:name w:val="Subtitle"/>
    <w:basedOn w:val="Normal"/>
    <w:next w:val="Normal"/>
    <w:link w:val="SubtitleChar"/>
    <w:uiPriority w:val="11"/>
    <w:qFormat/>
    <w:rsid w:val="00DE6033"/>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DE6033"/>
    <w:rPr>
      <w:i/>
      <w:iCs/>
      <w:sz w:val="24"/>
      <w:szCs w:val="24"/>
    </w:rPr>
  </w:style>
  <w:style w:type="character" w:customStyle="1" w:styleId="Heading2Char">
    <w:name w:val="Heading 2 Char"/>
    <w:basedOn w:val="DefaultParagraphFont"/>
    <w:link w:val="Heading2"/>
    <w:uiPriority w:val="9"/>
    <w:semiHidden/>
    <w:rsid w:val="00DE6033"/>
    <w:rPr>
      <w:rFonts w:asciiTheme="majorHAnsi" w:eastAsiaTheme="majorEastAsia" w:hAnsiTheme="majorHAnsi" w:cstheme="majorBidi"/>
      <w:color w:val="3476B1" w:themeColor="accent1" w:themeShade="BF"/>
      <w:sz w:val="24"/>
      <w:szCs w:val="24"/>
    </w:rPr>
  </w:style>
  <w:style w:type="character" w:customStyle="1" w:styleId="Heading3Char">
    <w:name w:val="Heading 3 Char"/>
    <w:basedOn w:val="DefaultParagraphFont"/>
    <w:link w:val="Heading3"/>
    <w:uiPriority w:val="9"/>
    <w:semiHidden/>
    <w:rsid w:val="00DE6033"/>
    <w:rPr>
      <w:rFonts w:asciiTheme="majorHAnsi" w:eastAsiaTheme="majorEastAsia" w:hAnsiTheme="majorHAnsi" w:cstheme="majorBidi"/>
      <w:color w:val="629DD1" w:themeColor="accent1"/>
      <w:sz w:val="24"/>
      <w:szCs w:val="24"/>
    </w:rPr>
  </w:style>
  <w:style w:type="character" w:customStyle="1" w:styleId="Heading4Char">
    <w:name w:val="Heading 4 Char"/>
    <w:basedOn w:val="DefaultParagraphFont"/>
    <w:link w:val="Heading4"/>
    <w:uiPriority w:val="9"/>
    <w:semiHidden/>
    <w:rsid w:val="00DE6033"/>
    <w:rPr>
      <w:rFonts w:asciiTheme="majorHAnsi" w:eastAsiaTheme="majorEastAsia" w:hAnsiTheme="majorHAnsi" w:cstheme="majorBidi"/>
      <w:i/>
      <w:iCs/>
      <w:color w:val="629DD1" w:themeColor="accent1"/>
      <w:sz w:val="24"/>
      <w:szCs w:val="24"/>
    </w:rPr>
  </w:style>
  <w:style w:type="character" w:customStyle="1" w:styleId="Heading5Char">
    <w:name w:val="Heading 5 Char"/>
    <w:basedOn w:val="DefaultParagraphFont"/>
    <w:link w:val="Heading5"/>
    <w:uiPriority w:val="9"/>
    <w:semiHidden/>
    <w:rsid w:val="00DE6033"/>
    <w:rPr>
      <w:rFonts w:asciiTheme="majorHAnsi" w:eastAsiaTheme="majorEastAsia" w:hAnsiTheme="majorHAnsi" w:cstheme="majorBidi"/>
      <w:color w:val="629DD1" w:themeColor="accent1"/>
    </w:rPr>
  </w:style>
  <w:style w:type="character" w:customStyle="1" w:styleId="Heading6Char">
    <w:name w:val="Heading 6 Char"/>
    <w:basedOn w:val="DefaultParagraphFont"/>
    <w:link w:val="Heading6"/>
    <w:uiPriority w:val="9"/>
    <w:semiHidden/>
    <w:rsid w:val="00DE6033"/>
    <w:rPr>
      <w:rFonts w:asciiTheme="majorHAnsi" w:eastAsiaTheme="majorEastAsia" w:hAnsiTheme="majorHAnsi" w:cstheme="majorBidi"/>
      <w:i/>
      <w:iCs/>
      <w:color w:val="629DD1" w:themeColor="accent1"/>
    </w:rPr>
  </w:style>
  <w:style w:type="character" w:customStyle="1" w:styleId="Heading7Char">
    <w:name w:val="Heading 7 Char"/>
    <w:basedOn w:val="DefaultParagraphFont"/>
    <w:link w:val="Heading7"/>
    <w:uiPriority w:val="9"/>
    <w:semiHidden/>
    <w:rsid w:val="00DE6033"/>
    <w:rPr>
      <w:rFonts w:asciiTheme="majorHAnsi" w:eastAsiaTheme="majorEastAsia" w:hAnsiTheme="majorHAnsi" w:cstheme="majorBidi"/>
      <w:b/>
      <w:bCs/>
      <w:color w:val="7F8FA9" w:themeColor="accent3"/>
      <w:sz w:val="20"/>
      <w:szCs w:val="20"/>
    </w:rPr>
  </w:style>
  <w:style w:type="character" w:customStyle="1" w:styleId="Heading8Char">
    <w:name w:val="Heading 8 Char"/>
    <w:basedOn w:val="DefaultParagraphFont"/>
    <w:link w:val="Heading8"/>
    <w:uiPriority w:val="9"/>
    <w:semiHidden/>
    <w:rsid w:val="00DE6033"/>
    <w:rPr>
      <w:rFonts w:asciiTheme="majorHAnsi" w:eastAsiaTheme="majorEastAsia" w:hAnsiTheme="majorHAnsi" w:cstheme="majorBidi"/>
      <w:b/>
      <w:bCs/>
      <w:i/>
      <w:iCs/>
      <w:color w:val="7F8FA9" w:themeColor="accent3"/>
      <w:sz w:val="20"/>
      <w:szCs w:val="20"/>
    </w:rPr>
  </w:style>
  <w:style w:type="character" w:customStyle="1" w:styleId="Heading9Char">
    <w:name w:val="Heading 9 Char"/>
    <w:basedOn w:val="DefaultParagraphFont"/>
    <w:link w:val="Heading9"/>
    <w:uiPriority w:val="9"/>
    <w:semiHidden/>
    <w:rsid w:val="00DE6033"/>
    <w:rPr>
      <w:rFonts w:asciiTheme="majorHAnsi" w:eastAsiaTheme="majorEastAsia" w:hAnsiTheme="majorHAnsi" w:cstheme="majorBidi"/>
      <w:i/>
      <w:iCs/>
      <w:color w:val="7F8FA9" w:themeColor="accent3"/>
      <w:sz w:val="20"/>
      <w:szCs w:val="20"/>
    </w:rPr>
  </w:style>
  <w:style w:type="paragraph" w:styleId="Caption">
    <w:name w:val="caption"/>
    <w:basedOn w:val="Normal"/>
    <w:next w:val="Normal"/>
    <w:uiPriority w:val="35"/>
    <w:semiHidden/>
    <w:unhideWhenUsed/>
    <w:qFormat/>
    <w:rsid w:val="00DE6033"/>
    <w:rPr>
      <w:b/>
      <w:bCs/>
      <w:sz w:val="18"/>
      <w:szCs w:val="18"/>
    </w:rPr>
  </w:style>
  <w:style w:type="paragraph" w:styleId="Title">
    <w:name w:val="Title"/>
    <w:basedOn w:val="Normal"/>
    <w:next w:val="Normal"/>
    <w:link w:val="TitleChar"/>
    <w:uiPriority w:val="10"/>
    <w:qFormat/>
    <w:rsid w:val="00457B9F"/>
    <w:pPr>
      <w:pBdr>
        <w:top w:val="single" w:sz="8" w:space="10" w:color="1A345E"/>
        <w:bottom w:val="single" w:sz="8" w:space="15" w:color="1A345E"/>
      </w:pBdr>
      <w:ind w:firstLine="0"/>
    </w:pPr>
    <w:rPr>
      <w:rFonts w:asciiTheme="majorHAnsi" w:eastAsiaTheme="majorEastAsia" w:hAnsiTheme="majorHAnsi" w:cstheme="majorBidi"/>
      <w:b/>
      <w:iCs/>
      <w:sz w:val="44"/>
      <w:szCs w:val="44"/>
    </w:rPr>
  </w:style>
  <w:style w:type="character" w:customStyle="1" w:styleId="TitleChar">
    <w:name w:val="Title Char"/>
    <w:basedOn w:val="DefaultParagraphFont"/>
    <w:link w:val="Title"/>
    <w:uiPriority w:val="10"/>
    <w:rsid w:val="00DE6033"/>
    <w:rPr>
      <w:rFonts w:asciiTheme="majorHAnsi" w:eastAsiaTheme="majorEastAsia" w:hAnsiTheme="majorHAnsi" w:cstheme="majorBidi"/>
      <w:b/>
      <w:iCs/>
      <w:sz w:val="44"/>
      <w:szCs w:val="44"/>
    </w:rPr>
  </w:style>
  <w:style w:type="character" w:styleId="Strong">
    <w:name w:val="Strong"/>
    <w:basedOn w:val="DefaultParagraphFont"/>
    <w:uiPriority w:val="22"/>
    <w:qFormat/>
    <w:rsid w:val="00DE6033"/>
    <w:rPr>
      <w:b/>
      <w:bCs/>
      <w:spacing w:val="0"/>
    </w:rPr>
  </w:style>
  <w:style w:type="character" w:styleId="Emphasis">
    <w:name w:val="Emphasis"/>
    <w:uiPriority w:val="20"/>
    <w:qFormat/>
    <w:rsid w:val="00DE6033"/>
    <w:rPr>
      <w:b/>
      <w:bCs/>
      <w:i/>
      <w:iCs/>
      <w:color w:val="5A5A5A" w:themeColor="text1" w:themeTint="A5"/>
    </w:rPr>
  </w:style>
  <w:style w:type="paragraph" w:styleId="ListParagraph">
    <w:name w:val="List Paragraph"/>
    <w:basedOn w:val="Normal"/>
    <w:uiPriority w:val="34"/>
    <w:qFormat/>
    <w:rsid w:val="00DE6033"/>
    <w:pPr>
      <w:ind w:left="720"/>
      <w:contextualSpacing/>
    </w:pPr>
  </w:style>
  <w:style w:type="paragraph" w:styleId="Quote">
    <w:name w:val="Quote"/>
    <w:basedOn w:val="Normal"/>
    <w:next w:val="Normal"/>
    <w:link w:val="QuoteChar"/>
    <w:uiPriority w:val="29"/>
    <w:qFormat/>
    <w:rsid w:val="00DE6033"/>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DE6033"/>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DE6033"/>
    <w:pPr>
      <w:pBdr>
        <w:top w:val="single" w:sz="12" w:space="10" w:color="C0D7EC" w:themeColor="accent1" w:themeTint="66"/>
        <w:left w:val="single" w:sz="36" w:space="4" w:color="629DD1" w:themeColor="accent1"/>
        <w:bottom w:val="single" w:sz="24" w:space="10" w:color="7F8FA9" w:themeColor="accent3"/>
        <w:right w:val="single" w:sz="36" w:space="4" w:color="629DD1" w:themeColor="accent1"/>
      </w:pBdr>
      <w:shd w:val="clear" w:color="auto" w:fill="629DD1"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DE6033"/>
    <w:rPr>
      <w:rFonts w:asciiTheme="majorHAnsi" w:eastAsiaTheme="majorEastAsia" w:hAnsiTheme="majorHAnsi" w:cstheme="majorBidi"/>
      <w:i/>
      <w:iCs/>
      <w:color w:val="FFFFFF" w:themeColor="background1"/>
      <w:sz w:val="24"/>
      <w:szCs w:val="24"/>
      <w:shd w:val="clear" w:color="auto" w:fill="629DD1" w:themeFill="accent1"/>
    </w:rPr>
  </w:style>
  <w:style w:type="character" w:styleId="SubtleEmphasis">
    <w:name w:val="Subtle Emphasis"/>
    <w:uiPriority w:val="19"/>
    <w:qFormat/>
    <w:rsid w:val="00DE6033"/>
    <w:rPr>
      <w:i/>
      <w:iCs/>
      <w:color w:val="5A5A5A" w:themeColor="text1" w:themeTint="A5"/>
    </w:rPr>
  </w:style>
  <w:style w:type="character" w:styleId="IntenseEmphasis">
    <w:name w:val="Intense Emphasis"/>
    <w:uiPriority w:val="21"/>
    <w:qFormat/>
    <w:rsid w:val="00DE6033"/>
    <w:rPr>
      <w:b/>
      <w:bCs/>
      <w:i/>
      <w:iCs/>
      <w:color w:val="629DD1" w:themeColor="accent1"/>
      <w:sz w:val="22"/>
      <w:szCs w:val="22"/>
    </w:rPr>
  </w:style>
  <w:style w:type="character" w:styleId="SubtleReference">
    <w:name w:val="Subtle Reference"/>
    <w:uiPriority w:val="31"/>
    <w:qFormat/>
    <w:rsid w:val="00DE6033"/>
    <w:rPr>
      <w:color w:val="auto"/>
      <w:u w:val="single" w:color="7F8FA9" w:themeColor="accent3"/>
    </w:rPr>
  </w:style>
  <w:style w:type="character" w:styleId="IntenseReference">
    <w:name w:val="Intense Reference"/>
    <w:basedOn w:val="DefaultParagraphFont"/>
    <w:uiPriority w:val="32"/>
    <w:qFormat/>
    <w:rsid w:val="00DE6033"/>
    <w:rPr>
      <w:b/>
      <w:bCs/>
      <w:color w:val="596984" w:themeColor="accent3" w:themeShade="BF"/>
      <w:u w:val="single" w:color="7F8FA9" w:themeColor="accent3"/>
    </w:rPr>
  </w:style>
  <w:style w:type="character" w:styleId="BookTitle">
    <w:name w:val="Book Title"/>
    <w:basedOn w:val="DefaultParagraphFont"/>
    <w:uiPriority w:val="33"/>
    <w:qFormat/>
    <w:rsid w:val="00DE6033"/>
    <w:rPr>
      <w:rFonts w:asciiTheme="majorHAnsi" w:eastAsiaTheme="majorEastAsia" w:hAnsiTheme="majorHAnsi" w:cstheme="majorBidi"/>
      <w:b/>
      <w:bCs/>
      <w:i/>
      <w:iCs/>
      <w:color w:val="auto"/>
    </w:rPr>
  </w:style>
  <w:style w:type="paragraph" w:styleId="TOCHeading">
    <w:name w:val="TOC Heading"/>
    <w:basedOn w:val="Heading1"/>
    <w:next w:val="Normal"/>
    <w:uiPriority w:val="39"/>
    <w:unhideWhenUsed/>
    <w:qFormat/>
    <w:rsid w:val="00DE6033"/>
    <w:pPr>
      <w:outlineLvl w:val="9"/>
    </w:pPr>
    <w:rPr>
      <w:lang w:bidi="en-US"/>
    </w:rPr>
  </w:style>
  <w:style w:type="paragraph" w:customStyle="1" w:styleId="DecimalAligned">
    <w:name w:val="Decimal Aligned"/>
    <w:basedOn w:val="Normal"/>
    <w:uiPriority w:val="40"/>
    <w:qFormat/>
    <w:rsid w:val="008958E7"/>
    <w:pPr>
      <w:tabs>
        <w:tab w:val="decimal" w:pos="360"/>
      </w:tabs>
      <w:spacing w:after="200" w:line="276" w:lineRule="auto"/>
      <w:ind w:firstLine="0"/>
    </w:pPr>
    <w:rPr>
      <w:rFonts w:eastAsiaTheme="minorHAnsi"/>
      <w:lang w:eastAsia="ja-JP"/>
    </w:rPr>
  </w:style>
  <w:style w:type="paragraph" w:styleId="FootnoteText">
    <w:name w:val="footnote text"/>
    <w:basedOn w:val="Normal"/>
    <w:link w:val="FootnoteTextChar"/>
    <w:uiPriority w:val="99"/>
    <w:unhideWhenUsed/>
    <w:rsid w:val="008958E7"/>
    <w:pPr>
      <w:ind w:firstLine="0"/>
    </w:pPr>
    <w:rPr>
      <w:sz w:val="20"/>
      <w:szCs w:val="20"/>
      <w:lang w:eastAsia="ja-JP"/>
    </w:rPr>
  </w:style>
  <w:style w:type="character" w:customStyle="1" w:styleId="FootnoteTextChar">
    <w:name w:val="Footnote Text Char"/>
    <w:basedOn w:val="DefaultParagraphFont"/>
    <w:link w:val="FootnoteText"/>
    <w:uiPriority w:val="99"/>
    <w:rsid w:val="008958E7"/>
    <w:rPr>
      <w:sz w:val="20"/>
      <w:szCs w:val="20"/>
      <w:lang w:eastAsia="ja-JP"/>
    </w:rPr>
  </w:style>
  <w:style w:type="table" w:styleId="MediumShading2-Accent5">
    <w:name w:val="Medium Shading 2 Accent 5"/>
    <w:basedOn w:val="TableNormal"/>
    <w:uiPriority w:val="64"/>
    <w:rsid w:val="008958E7"/>
    <w:pPr>
      <w:ind w:firstLine="0"/>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A2A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A2AE" w:themeFill="accent5"/>
      </w:tcPr>
    </w:tblStylePr>
    <w:tblStylePr w:type="lastCol">
      <w:rPr>
        <w:b/>
        <w:bCs/>
        <w:color w:val="FFFFFF" w:themeColor="background1"/>
      </w:rPr>
      <w:tblPr/>
      <w:tcPr>
        <w:tcBorders>
          <w:left w:val="nil"/>
          <w:right w:val="nil"/>
          <w:insideH w:val="nil"/>
          <w:insideV w:val="nil"/>
        </w:tcBorders>
        <w:shd w:val="clear" w:color="auto" w:fill="5AA2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8958E7"/>
    <w:rPr>
      <w:color w:val="0000FF"/>
      <w:u w:val="single"/>
    </w:rPr>
  </w:style>
  <w:style w:type="table" w:styleId="TableGrid">
    <w:name w:val="Table Grid"/>
    <w:basedOn w:val="TableNormal"/>
    <w:uiPriority w:val="59"/>
    <w:rsid w:val="00423359"/>
    <w:pPr>
      <w:ind w:firstLine="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71E3"/>
    <w:pPr>
      <w:autoSpaceDE w:val="0"/>
      <w:autoSpaceDN w:val="0"/>
      <w:adjustRightInd w:val="0"/>
      <w:ind w:firstLine="0"/>
    </w:pPr>
    <w:rPr>
      <w:rFonts w:ascii="Open Sans" w:hAnsi="Open Sans" w:cs="Open Sans"/>
      <w:color w:val="000000"/>
      <w:sz w:val="24"/>
      <w:szCs w:val="24"/>
    </w:rPr>
  </w:style>
  <w:style w:type="character" w:styleId="CommentReference">
    <w:name w:val="annotation reference"/>
    <w:basedOn w:val="DefaultParagraphFont"/>
    <w:uiPriority w:val="99"/>
    <w:semiHidden/>
    <w:unhideWhenUsed/>
    <w:rsid w:val="007D1072"/>
    <w:rPr>
      <w:sz w:val="16"/>
      <w:szCs w:val="16"/>
    </w:rPr>
  </w:style>
  <w:style w:type="paragraph" w:styleId="CommentText">
    <w:name w:val="annotation text"/>
    <w:basedOn w:val="Normal"/>
    <w:link w:val="CommentTextChar"/>
    <w:uiPriority w:val="99"/>
    <w:semiHidden/>
    <w:unhideWhenUsed/>
    <w:rsid w:val="007D1072"/>
    <w:rPr>
      <w:sz w:val="20"/>
      <w:szCs w:val="20"/>
    </w:rPr>
  </w:style>
  <w:style w:type="character" w:customStyle="1" w:styleId="CommentTextChar">
    <w:name w:val="Comment Text Char"/>
    <w:basedOn w:val="DefaultParagraphFont"/>
    <w:link w:val="CommentText"/>
    <w:uiPriority w:val="99"/>
    <w:semiHidden/>
    <w:rsid w:val="007D1072"/>
    <w:rPr>
      <w:sz w:val="20"/>
      <w:szCs w:val="20"/>
    </w:rPr>
  </w:style>
  <w:style w:type="paragraph" w:styleId="CommentSubject">
    <w:name w:val="annotation subject"/>
    <w:basedOn w:val="CommentText"/>
    <w:next w:val="CommentText"/>
    <w:link w:val="CommentSubjectChar"/>
    <w:uiPriority w:val="99"/>
    <w:semiHidden/>
    <w:unhideWhenUsed/>
    <w:rsid w:val="007D1072"/>
    <w:rPr>
      <w:b/>
      <w:bCs/>
    </w:rPr>
  </w:style>
  <w:style w:type="character" w:customStyle="1" w:styleId="CommentSubjectChar">
    <w:name w:val="Comment Subject Char"/>
    <w:basedOn w:val="CommentTextChar"/>
    <w:link w:val="CommentSubject"/>
    <w:uiPriority w:val="99"/>
    <w:semiHidden/>
    <w:rsid w:val="007D1072"/>
    <w:rPr>
      <w:b/>
      <w:bCs/>
      <w:sz w:val="20"/>
      <w:szCs w:val="20"/>
    </w:rPr>
  </w:style>
  <w:style w:type="paragraph" w:styleId="Revision">
    <w:name w:val="Revision"/>
    <w:hidden/>
    <w:uiPriority w:val="99"/>
    <w:semiHidden/>
    <w:rsid w:val="00910991"/>
    <w:pPr>
      <w:ind w:firstLine="0"/>
    </w:pPr>
  </w:style>
  <w:style w:type="character" w:styleId="FollowedHyperlink">
    <w:name w:val="FollowedHyperlink"/>
    <w:basedOn w:val="DefaultParagraphFont"/>
    <w:uiPriority w:val="99"/>
    <w:semiHidden/>
    <w:unhideWhenUsed/>
    <w:rsid w:val="004869B1"/>
    <w:rPr>
      <w:color w:val="3EBBF0" w:themeColor="followedHyperlink"/>
      <w:u w:val="single"/>
    </w:rPr>
  </w:style>
  <w:style w:type="character" w:styleId="UnresolvedMention">
    <w:name w:val="Unresolved Mention"/>
    <w:basedOn w:val="DefaultParagraphFont"/>
    <w:uiPriority w:val="99"/>
    <w:semiHidden/>
    <w:unhideWhenUsed/>
    <w:rsid w:val="00266D8B"/>
    <w:rPr>
      <w:color w:val="808080"/>
      <w:shd w:val="clear" w:color="auto" w:fill="E6E6E6"/>
    </w:rPr>
  </w:style>
  <w:style w:type="table" w:customStyle="1" w:styleId="TableGrid1">
    <w:name w:val="Table Grid1"/>
    <w:basedOn w:val="TableNormal"/>
    <w:next w:val="TableGrid"/>
    <w:uiPriority w:val="59"/>
    <w:rsid w:val="009C472B"/>
    <w:pPr>
      <w:ind w:firstLin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66366"/>
    <w:pPr>
      <w:spacing w:before="100" w:beforeAutospacing="1" w:after="100" w:afterAutospacing="1"/>
      <w:ind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066366"/>
  </w:style>
  <w:style w:type="character" w:customStyle="1" w:styleId="eop">
    <w:name w:val="eop"/>
    <w:basedOn w:val="DefaultParagraphFont"/>
    <w:rsid w:val="00066366"/>
  </w:style>
  <w:style w:type="character" w:customStyle="1" w:styleId="spellingerror">
    <w:name w:val="spellingerror"/>
    <w:basedOn w:val="DefaultParagraphFont"/>
    <w:rsid w:val="00066366"/>
  </w:style>
  <w:style w:type="paragraph" w:customStyle="1" w:styleId="xmsonormal">
    <w:name w:val="x_msonormal"/>
    <w:basedOn w:val="Normal"/>
    <w:rsid w:val="004F4117"/>
    <w:pPr>
      <w:ind w:firstLine="0"/>
    </w:pPr>
    <w:rPr>
      <w:rFonts w:ascii="Calibri" w:eastAsia="MS PGothic" w:hAnsi="Calibri" w:cs="Calibri"/>
      <w:lang w:eastAsia="ja-JP"/>
    </w:rPr>
  </w:style>
  <w:style w:type="character" w:customStyle="1" w:styleId="ui-provider">
    <w:name w:val="ui-provider"/>
    <w:basedOn w:val="DefaultParagraphFont"/>
    <w:rsid w:val="009E2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17607">
      <w:bodyDiv w:val="1"/>
      <w:marLeft w:val="0"/>
      <w:marRight w:val="0"/>
      <w:marTop w:val="0"/>
      <w:marBottom w:val="0"/>
      <w:divBdr>
        <w:top w:val="none" w:sz="0" w:space="0" w:color="auto"/>
        <w:left w:val="none" w:sz="0" w:space="0" w:color="auto"/>
        <w:bottom w:val="none" w:sz="0" w:space="0" w:color="auto"/>
        <w:right w:val="none" w:sz="0" w:space="0" w:color="auto"/>
      </w:divBdr>
    </w:div>
    <w:div w:id="295650481">
      <w:bodyDiv w:val="1"/>
      <w:marLeft w:val="0"/>
      <w:marRight w:val="0"/>
      <w:marTop w:val="0"/>
      <w:marBottom w:val="0"/>
      <w:divBdr>
        <w:top w:val="none" w:sz="0" w:space="0" w:color="auto"/>
        <w:left w:val="none" w:sz="0" w:space="0" w:color="auto"/>
        <w:bottom w:val="none" w:sz="0" w:space="0" w:color="auto"/>
        <w:right w:val="none" w:sz="0" w:space="0" w:color="auto"/>
      </w:divBdr>
    </w:div>
    <w:div w:id="637226942">
      <w:bodyDiv w:val="1"/>
      <w:marLeft w:val="0"/>
      <w:marRight w:val="0"/>
      <w:marTop w:val="0"/>
      <w:marBottom w:val="0"/>
      <w:divBdr>
        <w:top w:val="none" w:sz="0" w:space="0" w:color="auto"/>
        <w:left w:val="none" w:sz="0" w:space="0" w:color="auto"/>
        <w:bottom w:val="none" w:sz="0" w:space="0" w:color="auto"/>
        <w:right w:val="none" w:sz="0" w:space="0" w:color="auto"/>
      </w:divBdr>
    </w:div>
    <w:div w:id="736711243">
      <w:bodyDiv w:val="1"/>
      <w:marLeft w:val="0"/>
      <w:marRight w:val="0"/>
      <w:marTop w:val="0"/>
      <w:marBottom w:val="0"/>
      <w:divBdr>
        <w:top w:val="none" w:sz="0" w:space="0" w:color="auto"/>
        <w:left w:val="none" w:sz="0" w:space="0" w:color="auto"/>
        <w:bottom w:val="none" w:sz="0" w:space="0" w:color="auto"/>
        <w:right w:val="none" w:sz="0" w:space="0" w:color="auto"/>
      </w:divBdr>
    </w:div>
    <w:div w:id="890266412">
      <w:bodyDiv w:val="1"/>
      <w:marLeft w:val="0"/>
      <w:marRight w:val="0"/>
      <w:marTop w:val="0"/>
      <w:marBottom w:val="0"/>
      <w:divBdr>
        <w:top w:val="none" w:sz="0" w:space="0" w:color="auto"/>
        <w:left w:val="none" w:sz="0" w:space="0" w:color="auto"/>
        <w:bottom w:val="none" w:sz="0" w:space="0" w:color="auto"/>
        <w:right w:val="none" w:sz="0" w:space="0" w:color="auto"/>
      </w:divBdr>
    </w:div>
    <w:div w:id="1153790088">
      <w:bodyDiv w:val="1"/>
      <w:marLeft w:val="0"/>
      <w:marRight w:val="0"/>
      <w:marTop w:val="0"/>
      <w:marBottom w:val="0"/>
      <w:divBdr>
        <w:top w:val="none" w:sz="0" w:space="0" w:color="auto"/>
        <w:left w:val="none" w:sz="0" w:space="0" w:color="auto"/>
        <w:bottom w:val="none" w:sz="0" w:space="0" w:color="auto"/>
        <w:right w:val="none" w:sz="0" w:space="0" w:color="auto"/>
      </w:divBdr>
    </w:div>
    <w:div w:id="1311593022">
      <w:bodyDiv w:val="1"/>
      <w:marLeft w:val="0"/>
      <w:marRight w:val="0"/>
      <w:marTop w:val="0"/>
      <w:marBottom w:val="0"/>
      <w:divBdr>
        <w:top w:val="none" w:sz="0" w:space="0" w:color="auto"/>
        <w:left w:val="none" w:sz="0" w:space="0" w:color="auto"/>
        <w:bottom w:val="none" w:sz="0" w:space="0" w:color="auto"/>
        <w:right w:val="none" w:sz="0" w:space="0" w:color="auto"/>
      </w:divBdr>
    </w:div>
    <w:div w:id="1403871389">
      <w:bodyDiv w:val="1"/>
      <w:marLeft w:val="0"/>
      <w:marRight w:val="0"/>
      <w:marTop w:val="0"/>
      <w:marBottom w:val="0"/>
      <w:divBdr>
        <w:top w:val="none" w:sz="0" w:space="0" w:color="auto"/>
        <w:left w:val="none" w:sz="0" w:space="0" w:color="auto"/>
        <w:bottom w:val="none" w:sz="0" w:space="0" w:color="auto"/>
        <w:right w:val="none" w:sz="0" w:space="0" w:color="auto"/>
      </w:divBdr>
    </w:div>
    <w:div w:id="1485858163">
      <w:bodyDiv w:val="1"/>
      <w:marLeft w:val="0"/>
      <w:marRight w:val="0"/>
      <w:marTop w:val="0"/>
      <w:marBottom w:val="0"/>
      <w:divBdr>
        <w:top w:val="none" w:sz="0" w:space="0" w:color="auto"/>
        <w:left w:val="none" w:sz="0" w:space="0" w:color="auto"/>
        <w:bottom w:val="none" w:sz="0" w:space="0" w:color="auto"/>
        <w:right w:val="none" w:sz="0" w:space="0" w:color="auto"/>
      </w:divBdr>
    </w:div>
    <w:div w:id="1534146929">
      <w:bodyDiv w:val="1"/>
      <w:marLeft w:val="0"/>
      <w:marRight w:val="0"/>
      <w:marTop w:val="0"/>
      <w:marBottom w:val="0"/>
      <w:divBdr>
        <w:top w:val="none" w:sz="0" w:space="0" w:color="auto"/>
        <w:left w:val="none" w:sz="0" w:space="0" w:color="auto"/>
        <w:bottom w:val="none" w:sz="0" w:space="0" w:color="auto"/>
        <w:right w:val="none" w:sz="0" w:space="0" w:color="auto"/>
      </w:divBdr>
    </w:div>
    <w:div w:id="1544292110">
      <w:bodyDiv w:val="1"/>
      <w:marLeft w:val="0"/>
      <w:marRight w:val="0"/>
      <w:marTop w:val="0"/>
      <w:marBottom w:val="0"/>
      <w:divBdr>
        <w:top w:val="none" w:sz="0" w:space="0" w:color="auto"/>
        <w:left w:val="none" w:sz="0" w:space="0" w:color="auto"/>
        <w:bottom w:val="none" w:sz="0" w:space="0" w:color="auto"/>
        <w:right w:val="none" w:sz="0" w:space="0" w:color="auto"/>
      </w:divBdr>
    </w:div>
    <w:div w:id="1650556881">
      <w:bodyDiv w:val="1"/>
      <w:marLeft w:val="0"/>
      <w:marRight w:val="0"/>
      <w:marTop w:val="0"/>
      <w:marBottom w:val="0"/>
      <w:divBdr>
        <w:top w:val="none" w:sz="0" w:space="0" w:color="auto"/>
        <w:left w:val="none" w:sz="0" w:space="0" w:color="auto"/>
        <w:bottom w:val="none" w:sz="0" w:space="0" w:color="auto"/>
        <w:right w:val="none" w:sz="0" w:space="0" w:color="auto"/>
      </w:divBdr>
    </w:div>
    <w:div w:id="1663582519">
      <w:bodyDiv w:val="1"/>
      <w:marLeft w:val="0"/>
      <w:marRight w:val="0"/>
      <w:marTop w:val="0"/>
      <w:marBottom w:val="0"/>
      <w:divBdr>
        <w:top w:val="none" w:sz="0" w:space="0" w:color="auto"/>
        <w:left w:val="none" w:sz="0" w:space="0" w:color="auto"/>
        <w:bottom w:val="none" w:sz="0" w:space="0" w:color="auto"/>
        <w:right w:val="none" w:sz="0" w:space="0" w:color="auto"/>
      </w:divBdr>
    </w:div>
    <w:div w:id="1870025512">
      <w:bodyDiv w:val="1"/>
      <w:marLeft w:val="0"/>
      <w:marRight w:val="0"/>
      <w:marTop w:val="0"/>
      <w:marBottom w:val="0"/>
      <w:divBdr>
        <w:top w:val="none" w:sz="0" w:space="0" w:color="auto"/>
        <w:left w:val="none" w:sz="0" w:space="0" w:color="auto"/>
        <w:bottom w:val="none" w:sz="0" w:space="0" w:color="auto"/>
        <w:right w:val="none" w:sz="0" w:space="0" w:color="auto"/>
      </w:divBdr>
    </w:div>
    <w:div w:id="1879776530">
      <w:bodyDiv w:val="1"/>
      <w:marLeft w:val="0"/>
      <w:marRight w:val="0"/>
      <w:marTop w:val="0"/>
      <w:marBottom w:val="0"/>
      <w:divBdr>
        <w:top w:val="none" w:sz="0" w:space="0" w:color="auto"/>
        <w:left w:val="none" w:sz="0" w:space="0" w:color="auto"/>
        <w:bottom w:val="none" w:sz="0" w:space="0" w:color="auto"/>
        <w:right w:val="none" w:sz="0" w:space="0" w:color="auto"/>
      </w:divBdr>
    </w:div>
    <w:div w:id="1959530649">
      <w:bodyDiv w:val="1"/>
      <w:marLeft w:val="0"/>
      <w:marRight w:val="0"/>
      <w:marTop w:val="0"/>
      <w:marBottom w:val="0"/>
      <w:divBdr>
        <w:top w:val="none" w:sz="0" w:space="0" w:color="auto"/>
        <w:left w:val="none" w:sz="0" w:space="0" w:color="auto"/>
        <w:bottom w:val="none" w:sz="0" w:space="0" w:color="auto"/>
        <w:right w:val="none" w:sz="0" w:space="0" w:color="auto"/>
      </w:divBdr>
    </w:div>
    <w:div w:id="213726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jhavens@gundersenhealth.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016f64-3b95-4276-bf3c-13d37027b858">
      <Terms xmlns="http://schemas.microsoft.com/office/infopath/2007/PartnerControls"/>
    </lcf76f155ced4ddcb4097134ff3c332f>
    <TaxCatchAll xmlns="7bb9c3a6-a451-45db-9259-b009bfb5b10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221CAEFF3F6B64280F4F6A726CF650E" ma:contentTypeVersion="16" ma:contentTypeDescription="Create a new document." ma:contentTypeScope="" ma:versionID="4782c17a058928f79701537b0d81f652">
  <xsd:schema xmlns:xsd="http://www.w3.org/2001/XMLSchema" xmlns:xs="http://www.w3.org/2001/XMLSchema" xmlns:p="http://schemas.microsoft.com/office/2006/metadata/properties" xmlns:ns2="35016f64-3b95-4276-bf3c-13d37027b858" xmlns:ns3="7bb9c3a6-a451-45db-9259-b009bfb5b109" targetNamespace="http://schemas.microsoft.com/office/2006/metadata/properties" ma:root="true" ma:fieldsID="e43c6160058ca94eb9a64632ace2b13e" ns2:_="" ns3:_="">
    <xsd:import namespace="35016f64-3b95-4276-bf3c-13d37027b858"/>
    <xsd:import namespace="7bb9c3a6-a451-45db-9259-b009bfb5b1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16f64-3b95-4276-bf3c-13d37027b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f85f3-7673-49d8-b450-83a169c6e0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b9c3a6-a451-45db-9259-b009bfb5b1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4ef6b9-5171-4186-9d66-6906ea19dfe2}" ma:internalName="TaxCatchAll" ma:showField="CatchAllData" ma:web="7bb9c3a6-a451-45db-9259-b009bfb5b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33CF25-994D-4E57-BA2E-E5DCA0E0888D}">
  <ds:schemaRefs>
    <ds:schemaRef ds:uri="http://purl.org/dc/terms/"/>
    <ds:schemaRef ds:uri="35016f64-3b95-4276-bf3c-13d37027b858"/>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7bb9c3a6-a451-45db-9259-b009bfb5b109"/>
    <ds:schemaRef ds:uri="http://www.w3.org/XML/1998/namespace"/>
    <ds:schemaRef ds:uri="http://purl.org/dc/dcmitype/"/>
  </ds:schemaRefs>
</ds:datastoreItem>
</file>

<file path=customXml/itemProps3.xml><?xml version="1.0" encoding="utf-8"?>
<ds:datastoreItem xmlns:ds="http://schemas.openxmlformats.org/officeDocument/2006/customXml" ds:itemID="{1871D0DA-170A-486D-8220-0E4C0F9635F2}">
  <ds:schemaRefs>
    <ds:schemaRef ds:uri="http://schemas.openxmlformats.org/officeDocument/2006/bibliography"/>
  </ds:schemaRefs>
</ds:datastoreItem>
</file>

<file path=customXml/itemProps4.xml><?xml version="1.0" encoding="utf-8"?>
<ds:datastoreItem xmlns:ds="http://schemas.openxmlformats.org/officeDocument/2006/customXml" ds:itemID="{D0230FE5-07F5-47C9-8F38-6DABD61AE858}">
  <ds:schemaRefs>
    <ds:schemaRef ds:uri="http://schemas.microsoft.com/sharepoint/v3/contenttype/forms"/>
  </ds:schemaRefs>
</ds:datastoreItem>
</file>

<file path=customXml/itemProps5.xml><?xml version="1.0" encoding="utf-8"?>
<ds:datastoreItem xmlns:ds="http://schemas.openxmlformats.org/officeDocument/2006/customXml" ds:itemID="{C44C1A90-B87F-4479-A7D3-26437D698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16f64-3b95-4276-bf3c-13d37027b858"/>
    <ds:schemaRef ds:uri="7bb9c3a6-a451-45db-9259-b009bfb5b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5614</Words>
  <Characters>32002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Community Health Implementation Plan Progress</vt:lpstr>
    </vt:vector>
  </TitlesOfParts>
  <Company>Gundersen Health System</Company>
  <LinksUpToDate>false</LinksUpToDate>
  <CharactersWithSpaces>37541</CharactersWithSpaces>
  <SharedDoc>false</SharedDoc>
  <HLinks>
    <vt:vector size="6" baseType="variant">
      <vt:variant>
        <vt:i4>393256</vt:i4>
      </vt:variant>
      <vt:variant>
        <vt:i4>0</vt:i4>
      </vt:variant>
      <vt:variant>
        <vt:i4>0</vt:i4>
      </vt:variant>
      <vt:variant>
        <vt:i4>5</vt:i4>
      </vt:variant>
      <vt:variant>
        <vt:lpwstr>mailto:sjhavens@gundersenhealth.org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Health Implementation Plan Progress</dc:title>
  <dc:subject>The Community Health Implementation Plan was Approved by the Board of Trustees/Board of Governors on December 28, 2021</dc:subject>
  <dc:creator>Monroe, Tricia L</dc:creator>
  <cp:keywords/>
  <cp:lastModifiedBy>Westphal, Amanda J</cp:lastModifiedBy>
  <cp:revision>2</cp:revision>
  <cp:lastPrinted>2018-07-20T03:42:00Z</cp:lastPrinted>
  <dcterms:created xsi:type="dcterms:W3CDTF">2024-05-06T18:46:00Z</dcterms:created>
  <dcterms:modified xsi:type="dcterms:W3CDTF">2024-05-06T18:46:00Z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0x0101002221CAEFF3F6B64280F4F6A726CF650E</vt:lpwstr>
  </property>
  <property fmtid="{D5CDD505-2E9C-101B-9397-08002B2CF9AE}" pid="3" name="MSIP_Label_51c4f4a0-0758-4978-9db2-14b419affcd6_Enabled">
    <vt:lpwstr>true</vt:lpwstr>
  </property>
  <property fmtid="{D5CDD505-2E9C-101B-9397-08002B2CF9AE}" pid="4" name="MSIP_Label_51c4f4a0-0758-4978-9db2-14b419affcd6_SetDate">
    <vt:lpwstr>2023-02-28T16:07:57Z</vt:lpwstr>
  </property>
  <property fmtid="{D5CDD505-2E9C-101B-9397-08002B2CF9AE}" pid="5" name="MSIP_Label_51c4f4a0-0758-4978-9db2-14b419affcd6_Method">
    <vt:lpwstr>Standard</vt:lpwstr>
  </property>
  <property fmtid="{D5CDD505-2E9C-101B-9397-08002B2CF9AE}" pid="6" name="MSIP_Label_51c4f4a0-0758-4978-9db2-14b419affcd6_Name">
    <vt:lpwstr>Internal</vt:lpwstr>
  </property>
  <property fmtid="{D5CDD505-2E9C-101B-9397-08002B2CF9AE}" pid="7" name="MSIP_Label_51c4f4a0-0758-4978-9db2-14b419affcd6_SiteId">
    <vt:lpwstr>82d27775-0a13-4a21-bc03-349a3f9350a8</vt:lpwstr>
  </property>
  <property fmtid="{D5CDD505-2E9C-101B-9397-08002B2CF9AE}" pid="8" name="MSIP_Label_51c4f4a0-0758-4978-9db2-14b419affcd6_ActionId">
    <vt:lpwstr>73a969e4-8095-4896-93a2-a2a0b64e3f74</vt:lpwstr>
  </property>
  <property fmtid="{D5CDD505-2E9C-101B-9397-08002B2CF9AE}" pid="9" name="MSIP_Label_51c4f4a0-0758-4978-9db2-14b419affcd6_ContentBits">
    <vt:lpwstr>0</vt:lpwstr>
  </property>
</Properties>
</file>